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06" w:rsidRDefault="00241C06" w:rsidP="008B28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286B" w:rsidRDefault="00986F70" w:rsidP="004F286B">
      <w:pPr>
        <w:shd w:val="clear" w:color="auto" w:fill="FFFFFF"/>
        <w:spacing w:after="0" w:line="312" w:lineRule="atLeast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986F70">
        <w:rPr>
          <w:rFonts w:ascii="Times New Roman" w:eastAsia="Times New Roman" w:hAnsi="Times New Roman" w:cs="Times New Roman"/>
          <w:b/>
          <w:bCs/>
          <w:color w:val="000000"/>
          <w:kern w:val="36"/>
        </w:rPr>
        <w:t>МУНИЦИПАЛЬНОЕ ДОШКОЛЬНОЕ ОБРАЗОВАТЕЛЬНОЕ УЧРЕЖДЕНИЕ</w:t>
      </w:r>
    </w:p>
    <w:p w:rsidR="00986F70" w:rsidRDefault="00986F70" w:rsidP="004F286B">
      <w:pPr>
        <w:shd w:val="clear" w:color="auto" w:fill="FFFFFF"/>
        <w:spacing w:after="0" w:line="312" w:lineRule="atLeast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986F70">
        <w:rPr>
          <w:rFonts w:ascii="Times New Roman" w:eastAsia="Times New Roman" w:hAnsi="Times New Roman" w:cs="Times New Roman"/>
          <w:b/>
          <w:bCs/>
          <w:color w:val="000000"/>
          <w:kern w:val="36"/>
        </w:rPr>
        <w:t xml:space="preserve"> «ДЕТСКИЙ САД № 192»</w:t>
      </w:r>
    </w:p>
    <w:p w:rsidR="00D34892" w:rsidRDefault="00D34892" w:rsidP="004F286B">
      <w:pPr>
        <w:shd w:val="clear" w:color="auto" w:fill="FFFFFF"/>
        <w:spacing w:after="0" w:line="312" w:lineRule="atLeast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D34892" w:rsidRDefault="00D34892" w:rsidP="00D34892">
      <w:pPr>
        <w:shd w:val="clear" w:color="auto" w:fill="FFFFFF"/>
        <w:spacing w:after="0" w:line="312" w:lineRule="atLeast"/>
        <w:ind w:left="-567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D34892" w:rsidRPr="00D34892" w:rsidRDefault="00D34892" w:rsidP="00CC155B">
      <w:pPr>
        <w:shd w:val="clear" w:color="auto" w:fill="FFFFFF"/>
        <w:spacing w:after="0" w:line="312" w:lineRule="atLeast"/>
        <w:ind w:left="-567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                                                                                                                          УТВЕРЖДАЮ</w:t>
      </w:r>
    </w:p>
    <w:p w:rsidR="00D34892" w:rsidRPr="00D34892" w:rsidRDefault="00D34892" w:rsidP="00CC155B">
      <w:pPr>
        <w:shd w:val="clear" w:color="auto" w:fill="FFFFFF"/>
        <w:spacing w:after="0" w:line="312" w:lineRule="atLeast"/>
        <w:ind w:left="-567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                                                                                                  Заведующий </w:t>
      </w:r>
    </w:p>
    <w:p w:rsidR="00D34892" w:rsidRPr="00D34892" w:rsidRDefault="00D34892" w:rsidP="00CC155B">
      <w:pPr>
        <w:shd w:val="clear" w:color="auto" w:fill="FFFFFF"/>
        <w:spacing w:after="0" w:line="312" w:lineRule="atLeast"/>
        <w:ind w:left="-567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D34892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                                                                                                   МДОУ «Детский сад № 192»</w:t>
      </w:r>
    </w:p>
    <w:p w:rsidR="00D34892" w:rsidRPr="00D34892" w:rsidRDefault="00D34892" w:rsidP="00CC155B">
      <w:pPr>
        <w:shd w:val="clear" w:color="auto" w:fill="FFFFFF"/>
        <w:spacing w:after="0" w:line="312" w:lineRule="atLeast"/>
        <w:ind w:left="-567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                                                                                                ____________ И.В. Булатова</w:t>
      </w:r>
    </w:p>
    <w:p w:rsidR="00986F70" w:rsidRDefault="00986F70" w:rsidP="004F286B">
      <w:pPr>
        <w:shd w:val="clear" w:color="auto" w:fill="FFFFFF"/>
        <w:spacing w:after="0" w:line="312" w:lineRule="atLeast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986F70" w:rsidRPr="00986F70" w:rsidRDefault="00986F70" w:rsidP="004F286B">
      <w:pPr>
        <w:shd w:val="clear" w:color="auto" w:fill="FFFFFF"/>
        <w:spacing w:after="0" w:line="312" w:lineRule="atLeast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986F70" w:rsidRDefault="00986F70" w:rsidP="004F286B">
      <w:pPr>
        <w:shd w:val="clear" w:color="auto" w:fill="FFFFFF"/>
        <w:spacing w:after="0" w:line="312" w:lineRule="atLeast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86F70" w:rsidRDefault="00986F70" w:rsidP="004F286B">
      <w:pPr>
        <w:shd w:val="clear" w:color="auto" w:fill="FFFFFF"/>
        <w:spacing w:after="0" w:line="312" w:lineRule="atLeast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86F70" w:rsidRDefault="00986F70" w:rsidP="004F286B">
      <w:pPr>
        <w:shd w:val="clear" w:color="auto" w:fill="FFFFFF"/>
        <w:spacing w:after="0" w:line="312" w:lineRule="atLeast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4F286B" w:rsidRDefault="004F286B" w:rsidP="004F286B">
      <w:pPr>
        <w:shd w:val="clear" w:color="auto" w:fill="FFFFFF"/>
        <w:spacing w:after="0" w:line="312" w:lineRule="atLeast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4F286B" w:rsidRDefault="004F286B" w:rsidP="00D3489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</w:rPr>
      </w:pPr>
    </w:p>
    <w:p w:rsidR="00986F70" w:rsidRDefault="00AD64DF" w:rsidP="004F286B">
      <w:pPr>
        <w:shd w:val="clear" w:color="auto" w:fill="FFFFFF"/>
        <w:spacing w:after="0" w:line="240" w:lineRule="auto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</w:rPr>
        <w:t xml:space="preserve">ОТЧЕТ О </w:t>
      </w:r>
      <w:r w:rsidR="00D34892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</w:rPr>
        <w:t>РЕЗУЛЬТАТ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</w:rPr>
        <w:t>АХ</w:t>
      </w:r>
    </w:p>
    <w:p w:rsidR="00986F70" w:rsidRDefault="00986F70" w:rsidP="004F286B">
      <w:pPr>
        <w:shd w:val="clear" w:color="auto" w:fill="FFFFFF"/>
        <w:spacing w:after="0" w:line="240" w:lineRule="auto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</w:rPr>
      </w:pPr>
      <w:r w:rsidRPr="00986F70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</w:rPr>
        <w:t>САМООБСЛЕДОВАНИ</w:t>
      </w:r>
      <w:r w:rsidR="00D34892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</w:rPr>
        <w:t>Я</w:t>
      </w:r>
    </w:p>
    <w:p w:rsidR="00986F70" w:rsidRPr="00986F70" w:rsidRDefault="00986F70" w:rsidP="004F286B">
      <w:pPr>
        <w:shd w:val="clear" w:color="auto" w:fill="FFFFFF"/>
        <w:spacing w:after="0" w:line="240" w:lineRule="auto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</w:rPr>
      </w:pPr>
      <w:r w:rsidRPr="00986F70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</w:rPr>
        <w:t>ЗА 20</w:t>
      </w:r>
      <w:r w:rsidR="00A80B22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</w:rPr>
        <w:t>2</w:t>
      </w:r>
      <w:r w:rsidR="0078238F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</w:rPr>
        <w:t>1</w:t>
      </w:r>
      <w:r w:rsidRPr="00986F70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</w:rPr>
        <w:t xml:space="preserve"> ГОД.</w:t>
      </w:r>
    </w:p>
    <w:p w:rsidR="00986F70" w:rsidRDefault="00986F70" w:rsidP="004F286B">
      <w:pPr>
        <w:shd w:val="clear" w:color="auto" w:fill="FFFFFF"/>
        <w:spacing w:after="0" w:line="312" w:lineRule="atLeast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86F70" w:rsidRDefault="00986F70" w:rsidP="004F286B">
      <w:pPr>
        <w:shd w:val="clear" w:color="auto" w:fill="FFFFFF"/>
        <w:spacing w:after="0" w:line="312" w:lineRule="atLeast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86F70" w:rsidRDefault="00986F70" w:rsidP="004F286B">
      <w:pPr>
        <w:shd w:val="clear" w:color="auto" w:fill="FFFFFF"/>
        <w:spacing w:after="0" w:line="312" w:lineRule="atLeast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86F70" w:rsidRDefault="00986F70" w:rsidP="004F286B">
      <w:pPr>
        <w:shd w:val="clear" w:color="auto" w:fill="FFFFFF"/>
        <w:spacing w:after="0" w:line="312" w:lineRule="atLeast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986F70" w:rsidRDefault="00986F70" w:rsidP="004F286B">
      <w:pPr>
        <w:shd w:val="clear" w:color="auto" w:fill="FFFFFF"/>
        <w:spacing w:after="0" w:line="312" w:lineRule="atLeast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986F70" w:rsidRDefault="00986F70" w:rsidP="004F286B">
      <w:pPr>
        <w:shd w:val="clear" w:color="auto" w:fill="FFFFFF"/>
        <w:spacing w:after="0" w:line="312" w:lineRule="atLeast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986F70" w:rsidRDefault="00986F70" w:rsidP="004F286B">
      <w:pPr>
        <w:shd w:val="clear" w:color="auto" w:fill="FFFFFF"/>
        <w:spacing w:after="0" w:line="312" w:lineRule="atLeast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986F70" w:rsidRDefault="00986F70" w:rsidP="004F286B">
      <w:pPr>
        <w:shd w:val="clear" w:color="auto" w:fill="FFFFFF"/>
        <w:spacing w:after="0" w:line="312" w:lineRule="atLeast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986F70" w:rsidRDefault="00986F70" w:rsidP="004F286B">
      <w:pPr>
        <w:shd w:val="clear" w:color="auto" w:fill="FFFFFF"/>
        <w:spacing w:after="0" w:line="312" w:lineRule="atLeast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986F70" w:rsidRDefault="00986F70" w:rsidP="004F286B">
      <w:pPr>
        <w:shd w:val="clear" w:color="auto" w:fill="FFFFFF"/>
        <w:spacing w:after="0" w:line="312" w:lineRule="atLeast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986F70" w:rsidRDefault="00986F70" w:rsidP="004F286B">
      <w:pPr>
        <w:shd w:val="clear" w:color="auto" w:fill="FFFFFF"/>
        <w:spacing w:after="0" w:line="312" w:lineRule="atLeast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986F70" w:rsidRDefault="00986F70" w:rsidP="004F286B">
      <w:pPr>
        <w:shd w:val="clear" w:color="auto" w:fill="FFFFFF"/>
        <w:spacing w:after="0" w:line="312" w:lineRule="atLeast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986F70" w:rsidRDefault="00986F70" w:rsidP="004F286B">
      <w:pPr>
        <w:shd w:val="clear" w:color="auto" w:fill="FFFFFF"/>
        <w:spacing w:after="0" w:line="312" w:lineRule="atLeast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986F70" w:rsidRDefault="00986F70" w:rsidP="004F286B">
      <w:pPr>
        <w:shd w:val="clear" w:color="auto" w:fill="FFFFFF"/>
        <w:spacing w:after="0" w:line="312" w:lineRule="atLeast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986F70" w:rsidRDefault="00986F70" w:rsidP="004F286B">
      <w:pPr>
        <w:shd w:val="clear" w:color="auto" w:fill="FFFFFF"/>
        <w:spacing w:after="0" w:line="312" w:lineRule="atLeast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986F70" w:rsidRDefault="00986F70" w:rsidP="004F286B">
      <w:pPr>
        <w:shd w:val="clear" w:color="auto" w:fill="FFFFFF"/>
        <w:spacing w:after="0" w:line="312" w:lineRule="atLeast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986F70" w:rsidRDefault="00986F70" w:rsidP="004F286B">
      <w:pPr>
        <w:shd w:val="clear" w:color="auto" w:fill="FFFFFF"/>
        <w:spacing w:after="0" w:line="312" w:lineRule="atLeast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986F70" w:rsidRDefault="00986F70" w:rsidP="004F286B">
      <w:pPr>
        <w:shd w:val="clear" w:color="auto" w:fill="FFFFFF"/>
        <w:spacing w:after="0" w:line="312" w:lineRule="atLeast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986F70" w:rsidRDefault="00986F70" w:rsidP="004F286B">
      <w:pPr>
        <w:shd w:val="clear" w:color="auto" w:fill="FFFFFF"/>
        <w:spacing w:after="0" w:line="312" w:lineRule="atLeast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AD64DF" w:rsidRDefault="00AD64DF" w:rsidP="004F286B">
      <w:pPr>
        <w:shd w:val="clear" w:color="auto" w:fill="FFFFFF"/>
        <w:spacing w:after="0" w:line="312" w:lineRule="atLeast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AD64DF" w:rsidRDefault="00AD64DF" w:rsidP="004F286B">
      <w:pPr>
        <w:shd w:val="clear" w:color="auto" w:fill="FFFFFF"/>
        <w:spacing w:after="0" w:line="312" w:lineRule="atLeast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986F70" w:rsidRDefault="00986F70" w:rsidP="00D34892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986F70" w:rsidRDefault="00986F70" w:rsidP="004F286B">
      <w:pPr>
        <w:shd w:val="clear" w:color="auto" w:fill="FFFFFF"/>
        <w:spacing w:after="0" w:line="312" w:lineRule="atLeast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</w:rPr>
        <w:t>ЯРОСЛАВЛЬ, 202</w:t>
      </w:r>
      <w:r w:rsidR="0078238F">
        <w:rPr>
          <w:rFonts w:ascii="Times New Roman" w:eastAsia="Times New Roman" w:hAnsi="Times New Roman" w:cs="Times New Roman"/>
          <w:b/>
          <w:bCs/>
          <w:color w:val="000000"/>
          <w:kern w:val="3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</w:rPr>
        <w:t xml:space="preserve"> г.</w:t>
      </w:r>
    </w:p>
    <w:p w:rsidR="00986F70" w:rsidRDefault="00986F70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986F70" w:rsidRPr="00986F70" w:rsidRDefault="00986F70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4F286B" w:rsidRDefault="004F286B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4F286B" w:rsidRDefault="004F286B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B3528D" w:rsidRPr="00B3528D" w:rsidRDefault="00B3528D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  <w:r w:rsidRPr="00B352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Отчёт о </w:t>
      </w:r>
      <w:r w:rsidR="00AD64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результатах </w:t>
      </w:r>
      <w:proofErr w:type="spellStart"/>
      <w:r w:rsidRPr="00B352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самообследовани</w:t>
      </w:r>
      <w:r w:rsidR="00AD64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я</w:t>
      </w:r>
      <w:proofErr w:type="spellEnd"/>
      <w:r w:rsidRPr="00B352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</w:p>
    <w:p w:rsidR="00B3528D" w:rsidRPr="00B3528D" w:rsidRDefault="00B3528D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  <w:r w:rsidRPr="00B352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муниципального дошкольного образовательного учреждения «Детский сад</w:t>
      </w:r>
      <w:r w:rsidRPr="00B3528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 xml:space="preserve"> № 192</w:t>
      </w:r>
      <w:r w:rsidRPr="00B352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» </w:t>
      </w:r>
    </w:p>
    <w:p w:rsidR="00B3528D" w:rsidRPr="00B3528D" w:rsidRDefault="00704081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за 20</w:t>
      </w:r>
      <w:r w:rsidR="00A80B2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2</w:t>
      </w:r>
      <w:r w:rsidR="0078238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1</w:t>
      </w:r>
      <w:r w:rsidR="00B3528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 xml:space="preserve"> год</w:t>
      </w:r>
    </w:p>
    <w:p w:rsidR="00344199" w:rsidRPr="00344199" w:rsidRDefault="00344199" w:rsidP="00B23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4419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Цель </w:t>
      </w:r>
      <w:proofErr w:type="spellStart"/>
      <w:r w:rsidRPr="0034419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самообследования</w:t>
      </w:r>
      <w:proofErr w:type="spellEnd"/>
      <w:r w:rsidRPr="0034419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: </w:t>
      </w:r>
    </w:p>
    <w:p w:rsidR="00344199" w:rsidRPr="00344199" w:rsidRDefault="00344199" w:rsidP="00B23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44199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обеспечение доступности и открытости информации о деятельности МДОУ «Детского с</w:t>
      </w:r>
      <w:r w:rsidR="008611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ада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 192</w:t>
      </w:r>
      <w:r w:rsidRPr="00344199">
        <w:rPr>
          <w:rFonts w:ascii="Times New Roman" w:eastAsia="Times New Roman" w:hAnsi="Times New Roman" w:cs="Times New Roman"/>
          <w:sz w:val="24"/>
          <w:szCs w:val="24"/>
          <w:lang w:eastAsia="en-US"/>
        </w:rPr>
        <w:t>».</w:t>
      </w:r>
    </w:p>
    <w:p w:rsidR="00344199" w:rsidRPr="00344199" w:rsidRDefault="00344199" w:rsidP="003441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344199" w:rsidRPr="00344199" w:rsidRDefault="00344199" w:rsidP="003441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34419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Форма проведения </w:t>
      </w:r>
      <w:proofErr w:type="spellStart"/>
      <w:r w:rsidRPr="0034419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самообследования</w:t>
      </w:r>
      <w:proofErr w:type="spellEnd"/>
      <w:r w:rsidRPr="00344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B3528D">
        <w:rPr>
          <w:rFonts w:ascii="Times New Roman" w:hAnsi="Times New Roman"/>
          <w:sz w:val="24"/>
          <w:szCs w:val="24"/>
        </w:rPr>
        <w:t>амообследование</w:t>
      </w:r>
      <w:proofErr w:type="spellEnd"/>
      <w:r w:rsidRPr="00B3528D">
        <w:rPr>
          <w:rFonts w:ascii="Times New Roman" w:hAnsi="Times New Roman"/>
          <w:sz w:val="24"/>
          <w:szCs w:val="24"/>
        </w:rPr>
        <w:t xml:space="preserve"> проводится администрацией детского сада ежегодно в форме анализа</w:t>
      </w:r>
      <w:r w:rsidRPr="00344199">
        <w:rPr>
          <w:rFonts w:ascii="Times New Roman" w:eastAsia="Times New Roman" w:hAnsi="Times New Roman" w:cs="Times New Roman"/>
          <w:sz w:val="24"/>
          <w:szCs w:val="24"/>
        </w:rPr>
        <w:t xml:space="preserve"> показателей деятельности детского сада</w:t>
      </w:r>
      <w:r w:rsidRPr="00B3528D">
        <w:rPr>
          <w:rFonts w:ascii="Times New Roman" w:hAnsi="Times New Roman"/>
          <w:sz w:val="24"/>
          <w:szCs w:val="24"/>
        </w:rPr>
        <w:t>.</w:t>
      </w:r>
    </w:p>
    <w:p w:rsidR="00344199" w:rsidRPr="00344199" w:rsidRDefault="00344199" w:rsidP="0034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4199" w:rsidRPr="00344199" w:rsidRDefault="00344199" w:rsidP="003441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41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Информационная справка</w:t>
      </w:r>
    </w:p>
    <w:p w:rsidR="00AD64DF" w:rsidRDefault="00AD64DF" w:rsidP="00861177">
      <w:pPr>
        <w:spacing w:after="0" w:line="240" w:lineRule="auto"/>
        <w:ind w:firstLine="284"/>
        <w:rPr>
          <w:rStyle w:val="markedcontent"/>
          <w:rFonts w:ascii="Times New Roman" w:hAnsi="Times New Roman" w:cs="Times New Roman"/>
          <w:sz w:val="24"/>
          <w:szCs w:val="24"/>
        </w:rPr>
      </w:pPr>
      <w:r>
        <w:br/>
      </w:r>
      <w:proofErr w:type="spellStart"/>
      <w:r w:rsidRPr="00B3528D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B3528D">
        <w:rPr>
          <w:rFonts w:ascii="Times New Roman" w:hAnsi="Times New Roman"/>
          <w:sz w:val="24"/>
          <w:szCs w:val="24"/>
        </w:rPr>
        <w:t xml:space="preserve"> МОУ «Детский сад № 192» г. Ярославля проводится </w:t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на основании следующих нормативно-правовых документов:</w:t>
      </w:r>
      <w:r w:rsidRPr="00AD64DF">
        <w:rPr>
          <w:rFonts w:ascii="Times New Roman" w:hAnsi="Times New Roman" w:cs="Times New Roman"/>
          <w:sz w:val="24"/>
          <w:szCs w:val="24"/>
        </w:rPr>
        <w:br/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sym w:font="Symbol" w:char="F02D"/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 xml:space="preserve"> Федеральный закон «Об образов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ании в Российской Федерации» №</w:t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 xml:space="preserve"> 273-ФЗ от 29.12.2012г.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(ст.28 п. 3, 13, ст.29 п.3);</w:t>
      </w:r>
      <w:r w:rsidRPr="00AD64DF">
        <w:rPr>
          <w:rFonts w:ascii="Times New Roman" w:hAnsi="Times New Roman" w:cs="Times New Roman"/>
          <w:sz w:val="24"/>
          <w:szCs w:val="24"/>
        </w:rPr>
        <w:br/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sym w:font="Symbol" w:char="F02D"/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№</w:t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 xml:space="preserve"> 582 от 10.07.2013г. «Об</w:t>
      </w:r>
      <w:r w:rsidRPr="00AD64DF">
        <w:rPr>
          <w:rFonts w:ascii="Times New Roman" w:hAnsi="Times New Roman" w:cs="Times New Roman"/>
          <w:sz w:val="24"/>
          <w:szCs w:val="24"/>
        </w:rPr>
        <w:br/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утверждении Правил размещения на официальном сайте образовательной организации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 и обновления информации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образовательной организации»;</w:t>
      </w:r>
      <w:r w:rsidRPr="00AD64DF">
        <w:rPr>
          <w:rFonts w:ascii="Times New Roman" w:hAnsi="Times New Roman" w:cs="Times New Roman"/>
          <w:sz w:val="24"/>
          <w:szCs w:val="24"/>
        </w:rPr>
        <w:br/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sym w:font="Symbol" w:char="F02D"/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№</w:t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 xml:space="preserve"> 462 от</w:t>
      </w:r>
      <w:r w:rsidRPr="00AD64DF">
        <w:rPr>
          <w:rFonts w:ascii="Times New Roman" w:hAnsi="Times New Roman" w:cs="Times New Roman"/>
          <w:sz w:val="24"/>
          <w:szCs w:val="24"/>
        </w:rPr>
        <w:br/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 xml:space="preserve">14.06.2013г. «Об утверждении Порядка проведения </w:t>
      </w:r>
      <w:proofErr w:type="spellStart"/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 xml:space="preserve"> образовательных</w:t>
      </w:r>
      <w:r w:rsidRPr="00AD64DF">
        <w:rPr>
          <w:rFonts w:ascii="Times New Roman" w:hAnsi="Times New Roman" w:cs="Times New Roman"/>
          <w:sz w:val="24"/>
          <w:szCs w:val="24"/>
        </w:rPr>
        <w:br/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организаций»;</w:t>
      </w:r>
    </w:p>
    <w:p w:rsidR="00AD64DF" w:rsidRDefault="00AD64DF" w:rsidP="00AD64DF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sym w:font="Symbol" w:char="F02D"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3528D">
        <w:rPr>
          <w:rFonts w:ascii="Times New Roman" w:hAnsi="Times New Roman"/>
          <w:sz w:val="24"/>
          <w:szCs w:val="24"/>
        </w:rPr>
        <w:t xml:space="preserve">приказом от 14.12.2017 №1218 «О внесении изменений в  Порядок о проведения </w:t>
      </w:r>
      <w:proofErr w:type="spellStart"/>
      <w:r w:rsidRPr="00B3528D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B3528D">
        <w:rPr>
          <w:rFonts w:ascii="Times New Roman" w:hAnsi="Times New Roman"/>
          <w:sz w:val="24"/>
          <w:szCs w:val="24"/>
        </w:rPr>
        <w:t xml:space="preserve"> образовательной организации»</w:t>
      </w:r>
      <w:r w:rsidRPr="00AD64DF">
        <w:rPr>
          <w:rFonts w:ascii="Times New Roman" w:hAnsi="Times New Roman" w:cs="Times New Roman"/>
          <w:sz w:val="24"/>
          <w:szCs w:val="24"/>
        </w:rPr>
        <w:br/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sym w:font="Symbol" w:char="F02D"/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№ </w:t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1324 от 10.12.2013г.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«Об утверждении показателей деятельности образовательной организации, подлежащей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».</w:t>
      </w:r>
    </w:p>
    <w:p w:rsidR="009C34B5" w:rsidRDefault="009C34B5" w:rsidP="00AD64DF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9C34B5" w:rsidRDefault="009C34B5" w:rsidP="008968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C9C">
        <w:rPr>
          <w:rFonts w:ascii="Times New Roman" w:hAnsi="Times New Roman"/>
          <w:b/>
          <w:sz w:val="24"/>
          <w:szCs w:val="24"/>
        </w:rPr>
        <w:t>Общие сведения о дошкольном образовательном учреждении.</w:t>
      </w:r>
    </w:p>
    <w:p w:rsidR="009C34B5" w:rsidRPr="00344199" w:rsidRDefault="009C34B5" w:rsidP="009C3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199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Полное и краткое наименование организации</w:t>
      </w:r>
      <w:r w:rsidRPr="0034419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34419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дошкольное образователь</w:t>
      </w:r>
      <w:r>
        <w:rPr>
          <w:rFonts w:ascii="Times New Roman" w:eastAsia="Times New Roman" w:hAnsi="Times New Roman" w:cs="Times New Roman"/>
          <w:sz w:val="24"/>
          <w:szCs w:val="24"/>
        </w:rPr>
        <w:t>ное учреждение «Детский сад № 192» (МДОУ «Детский сад № 192</w:t>
      </w:r>
      <w:r w:rsidRPr="00344199">
        <w:rPr>
          <w:rFonts w:ascii="Times New Roman" w:eastAsia="Times New Roman" w:hAnsi="Times New Roman" w:cs="Times New Roman"/>
          <w:sz w:val="24"/>
          <w:szCs w:val="24"/>
        </w:rPr>
        <w:t xml:space="preserve">») </w:t>
      </w:r>
    </w:p>
    <w:p w:rsidR="009C34B5" w:rsidRPr="00344199" w:rsidRDefault="009C34B5" w:rsidP="009C3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199">
        <w:rPr>
          <w:rFonts w:ascii="Times New Roman" w:eastAsia="Times New Roman" w:hAnsi="Times New Roman" w:cs="Times New Roman"/>
          <w:sz w:val="24"/>
          <w:szCs w:val="24"/>
        </w:rPr>
        <w:t>Год ввода в эксплуатацию: 19</w:t>
      </w:r>
      <w:r>
        <w:rPr>
          <w:rFonts w:ascii="Times New Roman" w:eastAsia="Times New Roman" w:hAnsi="Times New Roman" w:cs="Times New Roman"/>
          <w:sz w:val="24"/>
          <w:szCs w:val="24"/>
        </w:rPr>
        <w:t>61</w:t>
      </w:r>
      <w:r w:rsidRPr="0034419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C34B5" w:rsidRPr="00344199" w:rsidRDefault="009C34B5" w:rsidP="009C34B5">
      <w:pPr>
        <w:spacing w:after="0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4B5" w:rsidRDefault="009C34B5" w:rsidP="009C34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199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</w:t>
      </w:r>
      <w:r w:rsidRPr="00344199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150043</w:t>
      </w:r>
      <w:r w:rsidRPr="00B3528D">
        <w:rPr>
          <w:rFonts w:ascii="Times New Roman" w:eastAsia="Times New Roman" w:hAnsi="Times New Roman" w:cs="Times New Roman"/>
          <w:sz w:val="24"/>
          <w:szCs w:val="24"/>
        </w:rPr>
        <w:t xml:space="preserve">, город Ярославль, улица </w:t>
      </w:r>
      <w:r w:rsidRPr="00B3528D">
        <w:rPr>
          <w:rFonts w:ascii="Times New Roman" w:eastAsia="Times New Roman" w:hAnsi="Times New Roman"/>
          <w:sz w:val="24"/>
          <w:szCs w:val="24"/>
        </w:rPr>
        <w:t>Чкалова, дом 54</w:t>
      </w:r>
    </w:p>
    <w:p w:rsidR="009C34B5" w:rsidRPr="00344199" w:rsidRDefault="009C34B5" w:rsidP="009C34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199">
        <w:rPr>
          <w:rFonts w:ascii="Times New Roman" w:eastAsia="Times New Roman" w:hAnsi="Times New Roman" w:cs="Times New Roman"/>
          <w:b/>
          <w:bCs/>
          <w:sz w:val="24"/>
          <w:szCs w:val="24"/>
        </w:rPr>
        <w:t>Телефон:</w:t>
      </w:r>
      <w:r w:rsidRPr="0034419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344199">
        <w:rPr>
          <w:rFonts w:ascii="Times New Roman" w:eastAsia="Times New Roman" w:hAnsi="Times New Roman" w:cs="Times New Roman"/>
          <w:sz w:val="24"/>
          <w:szCs w:val="24"/>
        </w:rPr>
        <w:t xml:space="preserve">8 (4852) </w:t>
      </w:r>
      <w:r>
        <w:rPr>
          <w:rFonts w:ascii="Times New Roman" w:eastAsia="Times New Roman" w:hAnsi="Times New Roman" w:cs="Times New Roman"/>
          <w:sz w:val="24"/>
          <w:szCs w:val="24"/>
        </w:rPr>
        <w:t>72-28-66</w:t>
      </w:r>
    </w:p>
    <w:p w:rsidR="009C34B5" w:rsidRPr="00344199" w:rsidRDefault="009C34B5" w:rsidP="009C34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199">
        <w:rPr>
          <w:rFonts w:ascii="Times New Roman" w:eastAsia="Times New Roman" w:hAnsi="Times New Roman" w:cs="Times New Roman"/>
          <w:b/>
          <w:sz w:val="24"/>
          <w:szCs w:val="24"/>
        </w:rPr>
        <w:t>Электронная почта</w:t>
      </w:r>
      <w:r w:rsidRPr="0034419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</w:t>
      </w:r>
      <w:r w:rsidRPr="00344199">
        <w:rPr>
          <w:rFonts w:ascii="Times New Roman" w:eastAsia="Times New Roman" w:hAnsi="Times New Roman" w:cs="Times New Roman"/>
          <w:sz w:val="24"/>
          <w:szCs w:val="24"/>
        </w:rPr>
        <w:t>yardou</w:t>
      </w:r>
      <w:r>
        <w:rPr>
          <w:rFonts w:ascii="Times New Roman" w:eastAsia="Times New Roman" w:hAnsi="Times New Roman" w:cs="Times New Roman"/>
          <w:sz w:val="24"/>
          <w:szCs w:val="24"/>
        </w:rPr>
        <w:t>192</w:t>
      </w:r>
      <w:hyperlink r:id="rId6" w:history="1">
        <w:r w:rsidRPr="00344199">
          <w:rPr>
            <w:rFonts w:ascii="Times New Roman" w:eastAsia="Times New Roman" w:hAnsi="Times New Roman" w:cs="Times New Roman"/>
            <w:sz w:val="24"/>
            <w:szCs w:val="24"/>
          </w:rPr>
          <w:t>@yandex.ru</w:t>
        </w:r>
      </w:hyperlink>
    </w:p>
    <w:p w:rsidR="009C34B5" w:rsidRPr="00344199" w:rsidRDefault="009C34B5" w:rsidP="009C3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199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 сайта в Интернете</w:t>
      </w:r>
      <w:r w:rsidRPr="003441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http://mdou192</w:t>
      </w:r>
      <w:r w:rsidRPr="00344199">
        <w:rPr>
          <w:rFonts w:ascii="Times New Roman" w:eastAsia="Times New Roman" w:hAnsi="Times New Roman" w:cs="Times New Roman"/>
          <w:sz w:val="24"/>
          <w:szCs w:val="24"/>
        </w:rPr>
        <w:t>.edu.yar.ru</w:t>
      </w:r>
    </w:p>
    <w:p w:rsidR="009C34B5" w:rsidRPr="00344199" w:rsidRDefault="009C34B5" w:rsidP="009C3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199">
        <w:rPr>
          <w:rFonts w:ascii="Times New Roman" w:eastAsia="Times New Roman" w:hAnsi="Times New Roman" w:cs="Times New Roman"/>
          <w:b/>
          <w:sz w:val="24"/>
          <w:szCs w:val="24"/>
        </w:rPr>
        <w:t>Ф.И.О. заведующего</w:t>
      </w:r>
      <w:r>
        <w:rPr>
          <w:rFonts w:ascii="Times New Roman" w:eastAsia="Times New Roman" w:hAnsi="Times New Roman" w:cs="Times New Roman"/>
          <w:sz w:val="24"/>
          <w:szCs w:val="24"/>
        </w:rPr>
        <w:t>: Булатова Ирина Владимировна</w:t>
      </w:r>
      <w:r w:rsidRPr="00344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34B5" w:rsidRDefault="009C34B5" w:rsidP="009C34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199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работы:</w:t>
      </w:r>
      <w:r w:rsidRPr="00344199">
        <w:rPr>
          <w:rFonts w:ascii="Times New Roman" w:eastAsia="Times New Roman" w:hAnsi="Times New Roman" w:cs="Times New Roman"/>
          <w:sz w:val="24"/>
          <w:szCs w:val="24"/>
        </w:rPr>
        <w:t xml:space="preserve"> Детский сад работает по  пятидневной   рабочей   неделе,                                 часы работы- с </w:t>
      </w:r>
      <w:r>
        <w:rPr>
          <w:rFonts w:ascii="Times New Roman" w:eastAsia="Times New Roman" w:hAnsi="Times New Roman" w:cs="Times New Roman"/>
          <w:sz w:val="24"/>
          <w:szCs w:val="24"/>
        </w:rPr>
        <w:t>07.00. час. до 19.0</w:t>
      </w:r>
      <w:r w:rsidRPr="00344199">
        <w:rPr>
          <w:rFonts w:ascii="Times New Roman" w:eastAsia="Times New Roman" w:hAnsi="Times New Roman" w:cs="Times New Roman"/>
          <w:sz w:val="24"/>
          <w:szCs w:val="24"/>
        </w:rPr>
        <w:t>0 час.;  выходные дн</w:t>
      </w:r>
      <w:proofErr w:type="gramStart"/>
      <w:r w:rsidRPr="00344199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344199">
        <w:rPr>
          <w:rFonts w:ascii="Times New Roman" w:eastAsia="Times New Roman" w:hAnsi="Times New Roman" w:cs="Times New Roman"/>
          <w:sz w:val="24"/>
          <w:szCs w:val="24"/>
        </w:rPr>
        <w:t xml:space="preserve">  суббота, воскресенье,  нерабочие праздничные  дни, установленные законодательством Российской Федерации.                        </w:t>
      </w:r>
    </w:p>
    <w:p w:rsidR="009C34B5" w:rsidRDefault="009C34B5" w:rsidP="009C34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199">
        <w:rPr>
          <w:rFonts w:ascii="Times New Roman" w:eastAsia="Times New Roman" w:hAnsi="Times New Roman" w:cs="Times New Roman"/>
          <w:sz w:val="24"/>
          <w:szCs w:val="24"/>
        </w:rPr>
        <w:t xml:space="preserve">Группы функционируют в режиме </w:t>
      </w:r>
      <w:proofErr w:type="gramStart"/>
      <w:r w:rsidRPr="00344199">
        <w:rPr>
          <w:rFonts w:ascii="Times New Roman" w:eastAsia="Times New Roman" w:hAnsi="Times New Roman" w:cs="Times New Roman"/>
          <w:sz w:val="24"/>
          <w:szCs w:val="24"/>
        </w:rPr>
        <w:t>групп полного дня</w:t>
      </w:r>
      <w:proofErr w:type="gramEnd"/>
      <w:r w:rsidRPr="00344199">
        <w:rPr>
          <w:rFonts w:ascii="Times New Roman" w:eastAsia="Times New Roman" w:hAnsi="Times New Roman" w:cs="Times New Roman"/>
          <w:sz w:val="24"/>
          <w:szCs w:val="24"/>
        </w:rPr>
        <w:t xml:space="preserve"> (12-часового пребывания). </w:t>
      </w:r>
    </w:p>
    <w:p w:rsidR="009C34B5" w:rsidRDefault="009C34B5" w:rsidP="009C34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C06">
        <w:rPr>
          <w:rFonts w:ascii="Times New Roman" w:hAnsi="Times New Roman"/>
          <w:color w:val="000000"/>
          <w:sz w:val="24"/>
          <w:szCs w:val="24"/>
        </w:rPr>
        <w:t>Дни приема родителей: вторник с 13.00 до 16.00, пятница с 10.00 до 12.00</w:t>
      </w:r>
    </w:p>
    <w:p w:rsidR="009C34B5" w:rsidRDefault="009C34B5" w:rsidP="009C3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34B5" w:rsidRPr="0091645F" w:rsidRDefault="009C34B5" w:rsidP="009C3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45F">
        <w:rPr>
          <w:rFonts w:ascii="Times New Roman" w:eastAsia="Times New Roman" w:hAnsi="Times New Roman" w:cs="Times New Roman"/>
          <w:b/>
          <w:sz w:val="24"/>
          <w:szCs w:val="24"/>
        </w:rPr>
        <w:t>Информация об учредителе</w:t>
      </w:r>
      <w:r w:rsidRPr="0091645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C34B5" w:rsidRPr="0091645F" w:rsidRDefault="009C34B5" w:rsidP="009C3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45F">
        <w:rPr>
          <w:rFonts w:ascii="Times New Roman" w:eastAsia="Times New Roman" w:hAnsi="Times New Roman" w:cs="Times New Roman"/>
          <w:sz w:val="24"/>
          <w:szCs w:val="24"/>
        </w:rPr>
        <w:t>Учредитель – городской округ, город Ярославль. Функции и полномочия Учредителя детского сада от имени города Ярославля осуществляет департамент образования мэрии города Ярославля.</w:t>
      </w:r>
    </w:p>
    <w:p w:rsidR="009C34B5" w:rsidRPr="0091645F" w:rsidRDefault="009C34B5" w:rsidP="009C34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645F">
        <w:rPr>
          <w:rFonts w:ascii="Calibri" w:eastAsia="Times New Roman" w:hAnsi="Calibri" w:cs="Times New Roman"/>
          <w:bCs/>
          <w:sz w:val="24"/>
          <w:szCs w:val="24"/>
        </w:rPr>
        <w:t> </w:t>
      </w:r>
      <w:r w:rsidRPr="0091645F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150000, г. Ярославль, ул. Волжская набережная, д.27                                             </w:t>
      </w:r>
      <w:r w:rsidRPr="009164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Телефон: (4852) 40-51-00, 40-51-28, 40-51-29</w:t>
      </w:r>
    </w:p>
    <w:p w:rsidR="009C34B5" w:rsidRPr="0091645F" w:rsidRDefault="009C34B5" w:rsidP="009C34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164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lastRenderedPageBreak/>
        <w:t xml:space="preserve">Директор департамента образования </w:t>
      </w:r>
      <w:r w:rsidRPr="0091645F">
        <w:rPr>
          <w:rFonts w:ascii="Times New Roman" w:eastAsia="Times New Roman" w:hAnsi="Times New Roman" w:cs="Times New Roman"/>
          <w:bCs/>
          <w:sz w:val="24"/>
          <w:szCs w:val="24"/>
        </w:rPr>
        <w:t xml:space="preserve">мэрии г. Ярославля </w:t>
      </w:r>
      <w:r w:rsidRPr="009164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-  Иванова Елена Анатольевна                                           Телефон: +7 (4852) 40-51-09</w:t>
      </w:r>
      <w:r w:rsidRPr="0091645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9C34B5" w:rsidRPr="0091645F" w:rsidRDefault="009C34B5" w:rsidP="009C34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45F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Зам. директора департамента образования мэрии г. Ярославля </w:t>
      </w:r>
      <w:r w:rsidRPr="009164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– Ильина Елена Александровна</w:t>
      </w:r>
    </w:p>
    <w:p w:rsidR="009C34B5" w:rsidRDefault="009C34B5" w:rsidP="009C34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9C34B5" w:rsidRPr="001B7BC1" w:rsidRDefault="009C34B5" w:rsidP="009C3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Лицензия </w:t>
      </w:r>
      <w:r w:rsidRPr="001B7BC1">
        <w:rPr>
          <w:rFonts w:ascii="Times New Roman" w:eastAsia="Times New Roman" w:hAnsi="Times New Roman" w:cs="Times New Roman"/>
          <w:sz w:val="24"/>
          <w:szCs w:val="24"/>
        </w:rPr>
        <w:t xml:space="preserve"> на образовательную деятельность-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142/</w:t>
      </w:r>
      <w:r w:rsidRPr="001B7BC1">
        <w:rPr>
          <w:rFonts w:ascii="Times New Roman" w:eastAsia="Times New Roman" w:hAnsi="Times New Roman" w:cs="Times New Roman"/>
          <w:sz w:val="24"/>
          <w:szCs w:val="24"/>
        </w:rPr>
        <w:t>6 о</w:t>
      </w:r>
      <w:r>
        <w:rPr>
          <w:rFonts w:ascii="Times New Roman" w:eastAsia="Times New Roman" w:hAnsi="Times New Roman" w:cs="Times New Roman"/>
          <w:sz w:val="24"/>
          <w:szCs w:val="24"/>
        </w:rPr>
        <w:t>т 04.03</w:t>
      </w:r>
      <w:r w:rsidRPr="001B7BC1">
        <w:rPr>
          <w:rFonts w:ascii="Times New Roman" w:eastAsia="Times New Roman" w:hAnsi="Times New Roman" w:cs="Times New Roman"/>
          <w:sz w:val="24"/>
          <w:szCs w:val="24"/>
        </w:rPr>
        <w:t>.2016г.</w:t>
      </w:r>
    </w:p>
    <w:p w:rsidR="009C34B5" w:rsidRPr="00344199" w:rsidRDefault="009C34B5" w:rsidP="0089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BC1">
        <w:rPr>
          <w:rFonts w:ascii="Times New Roman" w:eastAsia="Times New Roman" w:hAnsi="Times New Roman" w:cs="Times New Roman"/>
          <w:b/>
          <w:sz w:val="24"/>
          <w:szCs w:val="24"/>
        </w:rPr>
        <w:t>Лицензия  на осуществление медицинской деятельност</w:t>
      </w:r>
      <w:proofErr w:type="gramStart"/>
      <w:r w:rsidRPr="001B7BC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ЛО -76-01-002581</w:t>
      </w:r>
      <w:r w:rsidRPr="001B7BC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10.06.2019</w:t>
      </w:r>
      <w:r w:rsidR="0089687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C34B5" w:rsidRPr="00891C9C" w:rsidRDefault="009C34B5" w:rsidP="009C34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34B5" w:rsidRPr="00891C9C" w:rsidRDefault="009C34B5" w:rsidP="009C3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C9C">
        <w:rPr>
          <w:rFonts w:ascii="Times New Roman" w:hAnsi="Times New Roman"/>
          <w:sz w:val="24"/>
          <w:szCs w:val="24"/>
        </w:rPr>
        <w:t>Детский сад расположен в Ленинском районе города Ярославля, внутри  жилого квартала, имеет хорошую транспортную доступность. Ближайшее окружение – МОУ средняя общеобразовательная школа № 3,  жилой массив. В течение последних лет  активно начала развиваться инфраструктура района, совершенствуется система транспортного обслуживания.</w:t>
      </w:r>
    </w:p>
    <w:p w:rsidR="009C34B5" w:rsidRPr="00891C9C" w:rsidRDefault="009C34B5" w:rsidP="009C34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1C9C">
        <w:rPr>
          <w:rFonts w:ascii="Times New Roman" w:hAnsi="Times New Roman"/>
          <w:sz w:val="24"/>
          <w:szCs w:val="24"/>
        </w:rPr>
        <w:t xml:space="preserve"> 01.07.2016 года муниципальное дошкольное образовательное учреждение «Детский сад № 192»   реорганизовано  в форме присоединения  к нему муниципального дошкольного образовательного учреждения «Детский сад № 188», в соответствии с Постановлением мэрии города Ярославля от 18.02.2016 г. № 184  «О реорганизации муниципального дошкольного образовательного учреждения «Детский сад № 192». </w:t>
      </w:r>
    </w:p>
    <w:p w:rsidR="009C34B5" w:rsidRPr="00891C9C" w:rsidRDefault="009C34B5" w:rsidP="009C3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C9C">
        <w:rPr>
          <w:rFonts w:ascii="Times New Roman" w:hAnsi="Times New Roman"/>
          <w:sz w:val="24"/>
          <w:szCs w:val="24"/>
        </w:rPr>
        <w:t xml:space="preserve">Муниципальное дошкольное образовательное учреждение «Детский сад № 192» размещен в двух отдельно стоящих зданиях, построенных по типовому проекту в 1961г, имеет все виды благоустройства. Территория дошкольного учреждения благоустроена:  имеется большое количество зеленых насаждений, разбиты цветники, газоны, лужайки. Оборудована физкультурная площадка. </w:t>
      </w:r>
      <w:proofErr w:type="gramStart"/>
      <w:r>
        <w:rPr>
          <w:rFonts w:ascii="Times New Roman" w:hAnsi="Times New Roman"/>
          <w:sz w:val="24"/>
          <w:szCs w:val="24"/>
        </w:rPr>
        <w:t>Установлена</w:t>
      </w:r>
      <w:proofErr w:type="gramEnd"/>
      <w:r>
        <w:rPr>
          <w:rFonts w:ascii="Times New Roman" w:hAnsi="Times New Roman"/>
          <w:sz w:val="24"/>
          <w:szCs w:val="24"/>
        </w:rPr>
        <w:t xml:space="preserve"> метеоплощадка для наблюдений за погодой, за природными условиями, две теплицы. </w:t>
      </w:r>
      <w:r w:rsidRPr="00891C9C">
        <w:rPr>
          <w:rFonts w:ascii="Times New Roman" w:hAnsi="Times New Roman"/>
          <w:sz w:val="24"/>
          <w:szCs w:val="24"/>
        </w:rPr>
        <w:t>Каждая возрастная группа имеет участок для проведения прогулок. На участках есть постройки для организации и проведения сюжетных и творческих игр. Помещение и территория детского сада соответствуют государственным санитарно-эпидемиологическим требованиям, нормам и правилам пожарной безопасности.</w:t>
      </w:r>
    </w:p>
    <w:p w:rsidR="009C34B5" w:rsidRPr="00891C9C" w:rsidRDefault="009C34B5" w:rsidP="009C34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1C9C">
        <w:rPr>
          <w:rFonts w:ascii="Times New Roman" w:hAnsi="Times New Roman"/>
          <w:sz w:val="24"/>
          <w:szCs w:val="24"/>
        </w:rPr>
        <w:t>В дошкольном образовательном учреждении созданы необходимые условия для обеспечения безопасности детей и сотрудников. Территория учреждения ограждена забором с воротами и калиткой. В здании детского сада установлена тревожная кнопка для экстренных вызовов, система АПС и обеспечен прямой выход сигнала на пожарную часть.</w:t>
      </w:r>
    </w:p>
    <w:p w:rsidR="009C34B5" w:rsidRPr="00AD64DF" w:rsidRDefault="009C34B5" w:rsidP="00AD6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848" w:rsidRDefault="008B2848" w:rsidP="008B28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34B5" w:rsidRPr="009C34B5" w:rsidRDefault="009C34B5" w:rsidP="009C34B5">
      <w:pPr>
        <w:numPr>
          <w:ilvl w:val="0"/>
          <w:numId w:val="5"/>
        </w:numPr>
        <w:spacing w:after="0" w:line="26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АНАЛИТИЧЕСКАЯ ЧАСТЬ</w:t>
      </w:r>
    </w:p>
    <w:p w:rsidR="009C34B5" w:rsidRPr="009C34B5" w:rsidRDefault="009C34B5" w:rsidP="009C34B5">
      <w:pPr>
        <w:spacing w:after="0" w:line="269" w:lineRule="auto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C34B5" w:rsidRPr="009C34B5" w:rsidRDefault="009C34B5" w:rsidP="009C34B5">
      <w:pPr>
        <w:spacing w:after="0" w:line="26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 ОЦЕНКА ОБРАЗОВАТЕЛЬНОЙ ДЕЯТЕЛЬНОСТИ</w:t>
      </w:r>
    </w:p>
    <w:p w:rsidR="009C34B5" w:rsidRPr="009C34B5" w:rsidRDefault="009C34B5" w:rsidP="009C34B5">
      <w:pPr>
        <w:spacing w:after="0" w:line="269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Образовательная деятельность в учреждении организована в соответствии с Федеральным законом от 29.12.2021 № 273-ФЗ «Об образовании в Российской Федерации», ФГОС дошкольного образования, </w:t>
      </w:r>
      <w:r w:rsidRPr="009C34B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СП 2.4.3648-20 «</w:t>
      </w:r>
      <w:r w:rsidRPr="009C34B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Санитарно</w:t>
      </w:r>
      <w:r w:rsidRPr="009C34B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-эпидемиологические требования к организациям воспитания и обучения, отдыха и оздоровления </w:t>
      </w:r>
      <w:r w:rsidRPr="009C34B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детей</w:t>
      </w:r>
      <w:r w:rsidRPr="009C34B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 и молодежи».</w:t>
      </w:r>
    </w:p>
    <w:p w:rsidR="009C34B5" w:rsidRDefault="009C34B5" w:rsidP="009C34B5">
      <w:pPr>
        <w:spacing w:after="0" w:line="269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Образовательная деятельность осуществляется на основании утвержденной образовательной программы учреждения. Уровень развития детей и эффективность организации образовательной деятельности анализируется по итогам систематических педагогических наблюдений и диагностики специалистов. Данные фиксируются в документации «Мониторинг освоения основной общеобразовательной программы», протоколах психолого-педагогического консилиума.</w:t>
      </w:r>
    </w:p>
    <w:p w:rsidR="001D46D1" w:rsidRDefault="001D46D1" w:rsidP="009C34B5">
      <w:pPr>
        <w:spacing w:after="0" w:line="269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46D1" w:rsidRDefault="001D46D1" w:rsidP="009C34B5">
      <w:pPr>
        <w:spacing w:after="0" w:line="269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46D1" w:rsidRPr="002C3456" w:rsidRDefault="001D46D1" w:rsidP="001D46D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3456">
        <w:rPr>
          <w:rFonts w:ascii="Times New Roman" w:hAnsi="Times New Roman"/>
          <w:b/>
          <w:color w:val="000000"/>
          <w:sz w:val="24"/>
          <w:szCs w:val="24"/>
        </w:rPr>
        <w:lastRenderedPageBreak/>
        <w:t>Цел</w:t>
      </w:r>
      <w:r w:rsidR="00D437B6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2C3456">
        <w:rPr>
          <w:rFonts w:ascii="Times New Roman" w:hAnsi="Times New Roman"/>
          <w:b/>
          <w:color w:val="000000"/>
          <w:sz w:val="24"/>
          <w:szCs w:val="24"/>
        </w:rPr>
        <w:t xml:space="preserve"> и задачи детского сада</w:t>
      </w:r>
    </w:p>
    <w:p w:rsidR="001D46D1" w:rsidRPr="002C3456" w:rsidRDefault="001D46D1" w:rsidP="001D46D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3456">
        <w:rPr>
          <w:rFonts w:ascii="Times New Roman" w:hAnsi="Times New Roman"/>
          <w:bCs/>
          <w:color w:val="000000"/>
          <w:sz w:val="24"/>
          <w:szCs w:val="24"/>
        </w:rPr>
        <w:t>Нами определена Концепция детского сада:</w:t>
      </w:r>
    </w:p>
    <w:p w:rsidR="001D46D1" w:rsidRPr="002C3456" w:rsidRDefault="001D46D1" w:rsidP="001D46D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C3456">
        <w:rPr>
          <w:rFonts w:ascii="Times New Roman" w:hAnsi="Times New Roman"/>
          <w:bCs/>
          <w:color w:val="000000"/>
          <w:sz w:val="24"/>
          <w:szCs w:val="24"/>
        </w:rPr>
        <w:t>Создание дошкольного учреждения нового типа, работа в котором будет строиться с учетом индивидуальных особенностей и возможностей каждого ребенка, с целью сохранения здоровья детей и их полноценного развития.</w:t>
      </w:r>
    </w:p>
    <w:p w:rsidR="001D46D1" w:rsidRPr="002C3456" w:rsidRDefault="001D46D1" w:rsidP="001D46D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437B6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</w:t>
      </w:r>
      <w:r w:rsidRPr="002C3456">
        <w:rPr>
          <w:rFonts w:ascii="Times New Roman" w:hAnsi="Times New Roman"/>
          <w:color w:val="000000"/>
          <w:sz w:val="24"/>
          <w:szCs w:val="24"/>
        </w:rPr>
        <w:t>деятельности:</w:t>
      </w:r>
    </w:p>
    <w:p w:rsidR="00D437B6" w:rsidRPr="002C3456" w:rsidRDefault="001D46D1" w:rsidP="001D4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3456">
        <w:rPr>
          <w:rFonts w:ascii="Times New Roman" w:hAnsi="Times New Roman"/>
          <w:sz w:val="24"/>
          <w:szCs w:val="24"/>
        </w:rPr>
        <w:t>Создать эффективную систему управления для обеспечения  права каждого ребенка на обучение и воспитание, выполняя социальный заказ ро</w:t>
      </w:r>
      <w:r w:rsidR="00D437B6">
        <w:rPr>
          <w:rFonts w:ascii="Times New Roman" w:hAnsi="Times New Roman"/>
          <w:sz w:val="24"/>
          <w:szCs w:val="24"/>
        </w:rPr>
        <w:t xml:space="preserve">дителей, государства и общества; </w:t>
      </w:r>
      <w:r w:rsidR="00D437B6"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>созда</w:t>
      </w:r>
      <w:r w:rsidR="00D437B6">
        <w:rPr>
          <w:rFonts w:ascii="Times New Roman" w:eastAsia="Calibri" w:hAnsi="Times New Roman" w:cs="Times New Roman"/>
          <w:sz w:val="24"/>
          <w:szCs w:val="24"/>
          <w:lang w:eastAsia="en-US"/>
        </w:rPr>
        <w:t>ть</w:t>
      </w:r>
      <w:r w:rsidR="00D437B6"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услови</w:t>
      </w:r>
      <w:r w:rsidR="00D437B6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D437B6"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непрерывного накопления ребенком культурного опыта деятельности и общения в процесса активного взаимодействия с окружающей средой, общения с другими детьми и взрослыми при решении задач и проблем, адекватных возрасту</w:t>
      </w:r>
      <w:r w:rsidR="00D437B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</w:p>
    <w:p w:rsidR="001D46D1" w:rsidRPr="002C3456" w:rsidRDefault="001D46D1" w:rsidP="001D46D1">
      <w:pPr>
        <w:tabs>
          <w:tab w:val="left" w:pos="142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437B6">
        <w:rPr>
          <w:rFonts w:ascii="Times New Roman" w:hAnsi="Times New Roman"/>
          <w:b/>
          <w:sz w:val="24"/>
          <w:szCs w:val="24"/>
        </w:rPr>
        <w:t>Задачи</w:t>
      </w:r>
      <w:r w:rsidRPr="002C3456">
        <w:rPr>
          <w:rFonts w:ascii="Times New Roman" w:hAnsi="Times New Roman"/>
          <w:sz w:val="24"/>
          <w:szCs w:val="24"/>
        </w:rPr>
        <w:t xml:space="preserve"> деятельности детского сада:</w:t>
      </w:r>
    </w:p>
    <w:p w:rsidR="001D46D1" w:rsidRPr="002C3456" w:rsidRDefault="001D46D1" w:rsidP="001D46D1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456">
        <w:rPr>
          <w:rFonts w:ascii="Times New Roman" w:hAnsi="Times New Roman"/>
          <w:sz w:val="24"/>
          <w:szCs w:val="24"/>
        </w:rPr>
        <w:t>Охрана жизни и здоровья детей;</w:t>
      </w:r>
    </w:p>
    <w:p w:rsidR="001D46D1" w:rsidRPr="002C3456" w:rsidRDefault="001D46D1" w:rsidP="001D46D1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456">
        <w:rPr>
          <w:rFonts w:ascii="Times New Roman" w:hAnsi="Times New Roman"/>
          <w:sz w:val="24"/>
          <w:szCs w:val="24"/>
        </w:rPr>
        <w:t>Обеспечение физического, психического, интеллектуально-личностного развития ребенка;</w:t>
      </w:r>
    </w:p>
    <w:p w:rsidR="001D46D1" w:rsidRPr="002C3456" w:rsidRDefault="001D46D1" w:rsidP="001D46D1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456">
        <w:rPr>
          <w:rFonts w:ascii="Times New Roman" w:hAnsi="Times New Roman"/>
          <w:sz w:val="24"/>
          <w:szCs w:val="24"/>
        </w:rPr>
        <w:t>Развитие художественных и творческих способностей детей;</w:t>
      </w:r>
    </w:p>
    <w:p w:rsidR="001D46D1" w:rsidRPr="002C3456" w:rsidRDefault="001D46D1" w:rsidP="001D46D1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456">
        <w:rPr>
          <w:rFonts w:ascii="Times New Roman" w:hAnsi="Times New Roman"/>
          <w:sz w:val="24"/>
          <w:szCs w:val="24"/>
        </w:rPr>
        <w:t>Приобщение детей к общечеловеческим ценностям;</w:t>
      </w:r>
    </w:p>
    <w:p w:rsidR="001D46D1" w:rsidRDefault="001D46D1" w:rsidP="001D46D1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456">
        <w:rPr>
          <w:rFonts w:ascii="Times New Roman" w:hAnsi="Times New Roman"/>
          <w:sz w:val="24"/>
          <w:szCs w:val="24"/>
        </w:rPr>
        <w:t>Взаимодействие с семьей для обеспечения полноценного развития ребенка.</w:t>
      </w:r>
    </w:p>
    <w:p w:rsidR="00D437B6" w:rsidRDefault="00D437B6" w:rsidP="001D46D1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7B6" w:rsidRPr="002C3456" w:rsidRDefault="00D437B6" w:rsidP="00D43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3456">
        <w:rPr>
          <w:rFonts w:ascii="Times New Roman" w:hAnsi="Times New Roman"/>
          <w:sz w:val="24"/>
          <w:szCs w:val="24"/>
        </w:rPr>
        <w:t>Организация образовательного процесса регламентируется режимом работы, перспективным  и календарным планами, расписанием занятий.</w:t>
      </w:r>
    </w:p>
    <w:p w:rsidR="00D437B6" w:rsidRPr="002C3456" w:rsidRDefault="00D437B6" w:rsidP="00D43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3456">
        <w:rPr>
          <w:rFonts w:ascii="Times New Roman" w:hAnsi="Times New Roman"/>
          <w:sz w:val="24"/>
          <w:szCs w:val="24"/>
        </w:rPr>
        <w:t>Максимальная нагрузка воспитанников не превышает предельно допустимую нагрузку и соответствует требованиям СанПиН.</w:t>
      </w:r>
    </w:p>
    <w:p w:rsidR="00D437B6" w:rsidRDefault="00D437B6" w:rsidP="00D43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 xml:space="preserve">         </w:t>
      </w:r>
      <w:proofErr w:type="gramStart"/>
      <w:r w:rsidRPr="002C3456">
        <w:rPr>
          <w:rStyle w:val="a4"/>
          <w:rFonts w:ascii="Times New Roman" w:hAnsi="Times New Roman"/>
          <w:b w:val="0"/>
          <w:sz w:val="24"/>
          <w:szCs w:val="24"/>
        </w:rPr>
        <w:t xml:space="preserve">Педагоги дошкольного учреждения выстраивают  целостность педагогического процесса в соответствии с </w:t>
      </w:r>
      <w:r w:rsidRPr="002C3456">
        <w:rPr>
          <w:rFonts w:ascii="Times New Roman" w:hAnsi="Times New Roman" w:cs="Times New Roman"/>
          <w:sz w:val="24"/>
          <w:szCs w:val="24"/>
        </w:rPr>
        <w:t>Основной образовательной программой МДОУ «Детский сад №192» разработанной  на основе  примерной осно</w:t>
      </w:r>
      <w:r>
        <w:rPr>
          <w:rFonts w:ascii="Times New Roman" w:hAnsi="Times New Roman" w:cs="Times New Roman"/>
          <w:sz w:val="24"/>
          <w:szCs w:val="24"/>
        </w:rPr>
        <w:t>вной образовате</w:t>
      </w:r>
      <w:r w:rsidRPr="002C3456">
        <w:rPr>
          <w:rFonts w:ascii="Times New Roman" w:hAnsi="Times New Roman" w:cs="Times New Roman"/>
          <w:sz w:val="24"/>
          <w:szCs w:val="24"/>
        </w:rPr>
        <w:t>льной программы  ДО и авторской образовательной программы ДО «От рождения до школы»</w:t>
      </w:r>
      <w:r>
        <w:rPr>
          <w:rFonts w:ascii="Times New Roman" w:hAnsi="Times New Roman" w:cs="Times New Roman"/>
          <w:sz w:val="24"/>
          <w:szCs w:val="24"/>
        </w:rPr>
        <w:t xml:space="preserve"> под </w:t>
      </w:r>
      <w:r w:rsidRPr="002C3456">
        <w:rPr>
          <w:rFonts w:ascii="Times New Roman" w:hAnsi="Times New Roman" w:cs="Times New Roman"/>
          <w:sz w:val="24"/>
          <w:szCs w:val="24"/>
        </w:rPr>
        <w:t xml:space="preserve">редакцией Н.Е. </w:t>
      </w:r>
      <w:proofErr w:type="spellStart"/>
      <w:r w:rsidRPr="002C3456">
        <w:rPr>
          <w:rFonts w:ascii="Times New Roman" w:hAnsi="Times New Roman" w:cs="Times New Roman"/>
          <w:sz w:val="24"/>
          <w:szCs w:val="24"/>
        </w:rPr>
        <w:t>Веракс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37B6" w:rsidRPr="00E6631E" w:rsidRDefault="00D437B6" w:rsidP="00D43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C3456">
        <w:rPr>
          <w:rFonts w:ascii="Times New Roman" w:hAnsi="Times New Roman"/>
          <w:sz w:val="24"/>
          <w:szCs w:val="24"/>
        </w:rPr>
        <w:t>Для воспитанников с ОВЗ, педагогами детского сада  разработаны адаптированные рабочие программы на основании образовательной программы, с учетом индивидуальных возможностей детей.</w:t>
      </w:r>
    </w:p>
    <w:p w:rsidR="00D437B6" w:rsidRDefault="00D437B6" w:rsidP="00D43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>Образовательная программа детского сада направлена на интеграцию в общероссийскую общественную программу развития образования, через целевую программу развития образования города Ярославля.  Исходя из социального заказа, не  нарушая процесса непрерывности, в педагогический процесс вписываются парциальные программы, усиливающие разделы  программы.</w:t>
      </w:r>
    </w:p>
    <w:p w:rsidR="00D437B6" w:rsidRPr="002E4D0B" w:rsidRDefault="00D437B6" w:rsidP="00D437B6">
      <w:pPr>
        <w:pStyle w:val="Default"/>
      </w:pPr>
      <w:r w:rsidRPr="002E4D0B">
        <w:t xml:space="preserve">Для успешной реализации программы образовательная среда в ДОУ создана с учетом возрастных возможностей, интересов детей и конструируется таким образом, чтобы ребенок в течение дня мог найти для себя увлекательное дело, занятие. Подбор дидактических материалов, игр, пособий, детской литературы, учитывает особенности развития детей и помогает осуществить необходимую коррекцию для позитивного продвижения каждого ребенка </w:t>
      </w:r>
    </w:p>
    <w:p w:rsidR="00D437B6" w:rsidRPr="002E4D0B" w:rsidRDefault="00D437B6" w:rsidP="00D437B6">
      <w:pPr>
        <w:pStyle w:val="Default"/>
      </w:pPr>
      <w:r w:rsidRPr="002E4D0B">
        <w:t xml:space="preserve">Обучение детей строится как увлекательная проблемно-игровая деятельность, обеспечивающая субъектную позицию ребенка и постоянный рост его самостоятельности и творчества. </w:t>
      </w:r>
    </w:p>
    <w:p w:rsidR="00D437B6" w:rsidRDefault="00D437B6" w:rsidP="00D437B6">
      <w:pPr>
        <w:spacing w:after="0" w:line="240" w:lineRule="auto"/>
        <w:ind w:firstLine="567"/>
        <w:jc w:val="both"/>
        <w:rPr>
          <w:sz w:val="28"/>
          <w:szCs w:val="28"/>
        </w:rPr>
      </w:pPr>
      <w:r w:rsidRPr="002E4D0B">
        <w:rPr>
          <w:rFonts w:ascii="Times New Roman" w:hAnsi="Times New Roman" w:cs="Times New Roman"/>
          <w:sz w:val="24"/>
          <w:szCs w:val="24"/>
        </w:rPr>
        <w:t>Образовательный процесс дополняется использованием методической и детской литературы, содержащей познавательную информацию об окружающем мире, мире животных и растений, человеке и его деятельности и т.д.</w:t>
      </w:r>
      <w:r w:rsidRPr="002E4D0B">
        <w:rPr>
          <w:sz w:val="28"/>
          <w:szCs w:val="28"/>
        </w:rPr>
        <w:t xml:space="preserve"> </w:t>
      </w:r>
    </w:p>
    <w:p w:rsidR="00D437B6" w:rsidRPr="002E4D0B" w:rsidRDefault="00D437B6" w:rsidP="00D43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D0B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ДОУ строится с учетом контингента воспитанников, их индивидуальных и возрастных особенностей в соответствии с требованиями ОП </w:t>
      </w:r>
      <w:proofErr w:type="gramStart"/>
      <w:r w:rsidRPr="002E4D0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E4D0B">
        <w:rPr>
          <w:rFonts w:ascii="Times New Roman" w:hAnsi="Times New Roman" w:cs="Times New Roman"/>
          <w:sz w:val="24"/>
          <w:szCs w:val="24"/>
        </w:rPr>
        <w:t>.</w:t>
      </w:r>
    </w:p>
    <w:p w:rsidR="00D437B6" w:rsidRPr="00E6631E" w:rsidRDefault="00D437B6" w:rsidP="00D437B6">
      <w:pPr>
        <w:pStyle w:val="a7"/>
        <w:spacing w:after="0"/>
        <w:ind w:left="0"/>
        <w:jc w:val="both"/>
      </w:pPr>
      <w:r w:rsidRPr="00E6631E">
        <w:t xml:space="preserve">        Для осуществления </w:t>
      </w:r>
      <w:proofErr w:type="spellStart"/>
      <w:r w:rsidRPr="00E6631E">
        <w:t>воспитательно</w:t>
      </w:r>
      <w:proofErr w:type="spellEnd"/>
      <w:r w:rsidRPr="00E6631E">
        <w:t>-о</w:t>
      </w:r>
      <w:r>
        <w:t>бразовательной работы к</w:t>
      </w:r>
      <w:r w:rsidRPr="00E6631E">
        <w:t>аждый год педагоги повышают свой уровень, обмениваются опытом, посещают</w:t>
      </w:r>
      <w:r>
        <w:t xml:space="preserve">   курсы повышения квалификации, мастер-классы, семинары.</w:t>
      </w:r>
    </w:p>
    <w:p w:rsidR="00D437B6" w:rsidRPr="00F733B3" w:rsidRDefault="00D437B6" w:rsidP="00D437B6">
      <w:pPr>
        <w:pStyle w:val="Default"/>
      </w:pPr>
      <w:r w:rsidRPr="00F733B3">
        <w:lastRenderedPageBreak/>
        <w:t>Учебно-методическое обеспечение в ДОУ соответствует требованиям реализуемой образовательной программы, обеспечивает образовательную деятельность, присмотр и уход.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</w:t>
      </w:r>
      <w:r>
        <w:t xml:space="preserve"> </w:t>
      </w:r>
      <w:r w:rsidRPr="00F733B3">
        <w:t xml:space="preserve">Педагоги имеют возможность пользоваться фондом учебно-методической литературы. Методическое обеспечение способствует развитию творческого потенциала педагогов, качественному росту профессионального мастерства и успехам в конкурсном движении. </w:t>
      </w:r>
    </w:p>
    <w:p w:rsidR="00D437B6" w:rsidRPr="00F733B3" w:rsidRDefault="00D437B6" w:rsidP="00D437B6">
      <w:pPr>
        <w:pStyle w:val="Default"/>
        <w:rPr>
          <w:b/>
          <w:bCs/>
        </w:rPr>
      </w:pPr>
      <w:r w:rsidRPr="00F733B3">
        <w:t xml:space="preserve">В следующем году планируется продолжить работу по оснащению ДОУ методической и учебной литературой, соответствующей требованиям ФГОС </w:t>
      </w:r>
      <w:proofErr w:type="gramStart"/>
      <w:r w:rsidRPr="00F733B3">
        <w:t>ДО</w:t>
      </w:r>
      <w:proofErr w:type="gramEnd"/>
      <w:r w:rsidRPr="00F733B3">
        <w:t>.</w:t>
      </w:r>
    </w:p>
    <w:p w:rsidR="00D437B6" w:rsidRPr="002C3456" w:rsidRDefault="00D437B6" w:rsidP="001D46D1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7B6" w:rsidRPr="00241C06" w:rsidRDefault="00D437B6" w:rsidP="00D43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1C06">
        <w:rPr>
          <w:rFonts w:ascii="Times New Roman" w:hAnsi="Times New Roman"/>
          <w:sz w:val="24"/>
          <w:szCs w:val="24"/>
        </w:rPr>
        <w:t>В детском саду функционирует 10 групп:</w:t>
      </w:r>
    </w:p>
    <w:p w:rsidR="00D437B6" w:rsidRDefault="00D437B6" w:rsidP="00D43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группы</w:t>
      </w:r>
      <w:r w:rsidRPr="00241C06">
        <w:rPr>
          <w:rFonts w:ascii="Times New Roman" w:hAnsi="Times New Roman"/>
          <w:sz w:val="24"/>
          <w:szCs w:val="24"/>
        </w:rPr>
        <w:t xml:space="preserve"> общеразвивающей направленности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D437B6" w:rsidRPr="00241C06" w:rsidRDefault="00D437B6" w:rsidP="00D43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них</w:t>
      </w:r>
      <w:r w:rsidRPr="00241C06">
        <w:rPr>
          <w:rFonts w:ascii="Times New Roman" w:hAnsi="Times New Roman"/>
          <w:sz w:val="24"/>
          <w:szCs w:val="24"/>
        </w:rPr>
        <w:t>- 2 гр</w:t>
      </w:r>
      <w:r>
        <w:rPr>
          <w:rFonts w:ascii="Times New Roman" w:hAnsi="Times New Roman"/>
          <w:sz w:val="24"/>
          <w:szCs w:val="24"/>
        </w:rPr>
        <w:t>уппы для детей раннего возраста;</w:t>
      </w:r>
      <w:r w:rsidRPr="00241C06">
        <w:rPr>
          <w:rFonts w:ascii="Times New Roman" w:hAnsi="Times New Roman"/>
          <w:sz w:val="24"/>
          <w:szCs w:val="24"/>
        </w:rPr>
        <w:t xml:space="preserve"> </w:t>
      </w:r>
    </w:p>
    <w:p w:rsidR="00D437B6" w:rsidRPr="00241C06" w:rsidRDefault="00D437B6" w:rsidP="00D43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C0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8</w:t>
      </w:r>
      <w:r w:rsidRPr="00241C06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 xml:space="preserve"> комбинированной направленности для детей с ТНР</w:t>
      </w:r>
    </w:p>
    <w:p w:rsidR="00D437B6" w:rsidRPr="00241C06" w:rsidRDefault="00D437B6" w:rsidP="00D43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них</w:t>
      </w:r>
      <w:r w:rsidRPr="00241C0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1</w:t>
      </w:r>
      <w:r w:rsidRPr="00241C06">
        <w:rPr>
          <w:rFonts w:ascii="Times New Roman" w:hAnsi="Times New Roman"/>
          <w:sz w:val="24"/>
          <w:szCs w:val="24"/>
        </w:rPr>
        <w:t xml:space="preserve"> гр</w:t>
      </w:r>
      <w:r>
        <w:rPr>
          <w:rFonts w:ascii="Times New Roman" w:hAnsi="Times New Roman"/>
          <w:sz w:val="24"/>
          <w:szCs w:val="24"/>
        </w:rPr>
        <w:t>уппа для детей раннего возраста;</w:t>
      </w:r>
      <w:r w:rsidRPr="00241C06">
        <w:rPr>
          <w:rFonts w:ascii="Times New Roman" w:hAnsi="Times New Roman"/>
          <w:sz w:val="24"/>
          <w:szCs w:val="24"/>
        </w:rPr>
        <w:t xml:space="preserve"> </w:t>
      </w:r>
    </w:p>
    <w:p w:rsidR="00D437B6" w:rsidRPr="00241C06" w:rsidRDefault="00D437B6" w:rsidP="00D43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7B6" w:rsidRPr="00704081" w:rsidRDefault="00D437B6" w:rsidP="00D43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C06">
        <w:rPr>
          <w:rFonts w:ascii="Times New Roman" w:hAnsi="Times New Roman"/>
          <w:sz w:val="24"/>
          <w:szCs w:val="24"/>
        </w:rPr>
        <w:t xml:space="preserve">       Общая численность воспитанников, осваивающих образовательную программу дошкольного образования и получающих услуги присмотра и </w:t>
      </w:r>
      <w:r>
        <w:rPr>
          <w:rFonts w:ascii="Times New Roman" w:hAnsi="Times New Roman"/>
          <w:sz w:val="24"/>
          <w:szCs w:val="24"/>
        </w:rPr>
        <w:t xml:space="preserve">ухода в </w:t>
      </w:r>
      <w:proofErr w:type="gramStart"/>
      <w:r>
        <w:rPr>
          <w:rFonts w:ascii="Times New Roman" w:hAnsi="Times New Roman"/>
          <w:sz w:val="24"/>
          <w:szCs w:val="24"/>
        </w:rPr>
        <w:t xml:space="preserve">режиме полного </w:t>
      </w:r>
      <w:r w:rsidRPr="00704081">
        <w:rPr>
          <w:rFonts w:ascii="Times New Roman" w:hAnsi="Times New Roman"/>
          <w:sz w:val="24"/>
          <w:szCs w:val="24"/>
        </w:rPr>
        <w:t>дня</w:t>
      </w:r>
      <w:proofErr w:type="gramEnd"/>
      <w:r w:rsidRPr="00704081">
        <w:rPr>
          <w:rFonts w:ascii="Times New Roman" w:hAnsi="Times New Roman"/>
          <w:sz w:val="24"/>
          <w:szCs w:val="24"/>
        </w:rPr>
        <w:t xml:space="preserve"> - 2</w:t>
      </w:r>
      <w:r>
        <w:rPr>
          <w:rFonts w:ascii="Times New Roman" w:hAnsi="Times New Roman"/>
          <w:sz w:val="24"/>
          <w:szCs w:val="24"/>
        </w:rPr>
        <w:t>37</w:t>
      </w:r>
      <w:r w:rsidRPr="00704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 w:rsidRPr="00704081">
        <w:rPr>
          <w:rFonts w:ascii="Times New Roman" w:hAnsi="Times New Roman"/>
          <w:sz w:val="24"/>
          <w:szCs w:val="24"/>
        </w:rPr>
        <w:t>.</w:t>
      </w:r>
    </w:p>
    <w:p w:rsidR="00D437B6" w:rsidRPr="00704081" w:rsidRDefault="00D437B6" w:rsidP="00D43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4081">
        <w:rPr>
          <w:rFonts w:ascii="Times New Roman" w:hAnsi="Times New Roman"/>
          <w:sz w:val="24"/>
          <w:szCs w:val="24"/>
        </w:rPr>
        <w:t xml:space="preserve"> Численность воспитанников:</w:t>
      </w:r>
    </w:p>
    <w:p w:rsidR="00D437B6" w:rsidRPr="00704081" w:rsidRDefault="00D437B6" w:rsidP="00D43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081">
        <w:rPr>
          <w:rFonts w:ascii="Times New Roman" w:hAnsi="Times New Roman"/>
          <w:sz w:val="24"/>
          <w:szCs w:val="24"/>
        </w:rPr>
        <w:t xml:space="preserve">- в возрасте до 3 лет- </w:t>
      </w:r>
      <w:r>
        <w:rPr>
          <w:rFonts w:ascii="Times New Roman" w:hAnsi="Times New Roman"/>
          <w:sz w:val="24"/>
          <w:szCs w:val="24"/>
        </w:rPr>
        <w:t>65</w:t>
      </w:r>
      <w:r w:rsidRPr="00704081">
        <w:rPr>
          <w:rFonts w:ascii="Times New Roman" w:hAnsi="Times New Roman"/>
          <w:sz w:val="24"/>
          <w:szCs w:val="24"/>
        </w:rPr>
        <w:t xml:space="preserve"> человек</w:t>
      </w:r>
    </w:p>
    <w:p w:rsidR="00D437B6" w:rsidRPr="00861177" w:rsidRDefault="00D437B6" w:rsidP="00D43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081">
        <w:rPr>
          <w:rFonts w:ascii="Times New Roman" w:hAnsi="Times New Roman"/>
          <w:sz w:val="24"/>
          <w:szCs w:val="24"/>
        </w:rPr>
        <w:t>- в возрасте 3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704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старше </w:t>
      </w:r>
      <w:r w:rsidRPr="0070408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172</w:t>
      </w:r>
      <w:r w:rsidRPr="00704081">
        <w:rPr>
          <w:rFonts w:ascii="Times New Roman" w:hAnsi="Times New Roman"/>
          <w:sz w:val="24"/>
          <w:szCs w:val="24"/>
        </w:rPr>
        <w:t xml:space="preserve">  человек</w:t>
      </w:r>
    </w:p>
    <w:p w:rsidR="009C34B5" w:rsidRPr="009C34B5" w:rsidRDefault="009C34B5" w:rsidP="00D437B6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34B5" w:rsidRPr="009C34B5" w:rsidRDefault="009C34B5" w:rsidP="009C34B5">
      <w:pPr>
        <w:spacing w:after="0" w:line="26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учреждении оказываются услуги:</w:t>
      </w:r>
    </w:p>
    <w:p w:rsidR="009C34B5" w:rsidRPr="009C34B5" w:rsidRDefault="009C34B5" w:rsidP="009C34B5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 консультационный пункт для детей, не посещающих ДОУ </w:t>
      </w:r>
    </w:p>
    <w:p w:rsidR="009C34B5" w:rsidRDefault="009C34B5" w:rsidP="009C34B5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служба ранней помощи для детей и родителей</w:t>
      </w:r>
    </w:p>
    <w:p w:rsidR="00D437B6" w:rsidRPr="00D437B6" w:rsidRDefault="00D437B6" w:rsidP="009C34B5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34B5" w:rsidRPr="009C34B5" w:rsidRDefault="009C34B5" w:rsidP="009C34B5">
      <w:pPr>
        <w:spacing w:after="0" w:line="26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Разработаны:</w:t>
      </w:r>
    </w:p>
    <w:p w:rsidR="009C34B5" w:rsidRPr="009C34B5" w:rsidRDefault="009C34B5" w:rsidP="009C34B5">
      <w:pPr>
        <w:spacing w:after="0" w:line="26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>- «Основная образовательная программа дошкольного образования учреждения»;</w:t>
      </w:r>
    </w:p>
    <w:p w:rsidR="009C34B5" w:rsidRPr="009C34B5" w:rsidRDefault="009C34B5" w:rsidP="009C34B5">
      <w:pPr>
        <w:spacing w:after="0" w:line="26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>- «Адаптированная образовательная программа»;</w:t>
      </w:r>
    </w:p>
    <w:p w:rsidR="009C34B5" w:rsidRPr="009C34B5" w:rsidRDefault="009C34B5" w:rsidP="009C34B5">
      <w:pPr>
        <w:spacing w:after="0" w:line="26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>- «Программа здоровья»;</w:t>
      </w:r>
    </w:p>
    <w:p w:rsidR="009C34B5" w:rsidRPr="009C34B5" w:rsidRDefault="009C34B5" w:rsidP="009C34B5">
      <w:pPr>
        <w:spacing w:after="0" w:line="26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>- «Программа развития»;</w:t>
      </w:r>
    </w:p>
    <w:p w:rsidR="009C34B5" w:rsidRPr="009C34B5" w:rsidRDefault="009C34B5" w:rsidP="009C34B5">
      <w:pPr>
        <w:spacing w:after="0" w:line="26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>- локальные акты по методическому, организационному, правовому, информационному, финансовому и материально-техническому обеспечению учреждения.</w:t>
      </w:r>
    </w:p>
    <w:p w:rsidR="009C34B5" w:rsidRPr="009C34B5" w:rsidRDefault="009C34B5" w:rsidP="009C34B5">
      <w:pPr>
        <w:spacing w:after="0" w:line="26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C34B5" w:rsidRDefault="009C34B5" w:rsidP="009C34B5">
      <w:pPr>
        <w:spacing w:after="0" w:line="26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Услуги дополнительного образования в 202</w:t>
      </w:r>
      <w:r w:rsidR="00D437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9C34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году:</w:t>
      </w:r>
    </w:p>
    <w:p w:rsidR="00D437B6" w:rsidRPr="007C50AC" w:rsidRDefault="00D437B6" w:rsidP="00D437B6">
      <w:pPr>
        <w:pStyle w:val="a9"/>
        <w:spacing w:before="0" w:beforeAutospacing="0" w:after="0" w:afterAutospacing="0" w:line="252" w:lineRule="atLeast"/>
        <w:ind w:right="75"/>
        <w:textAlignment w:val="baseline"/>
        <w:rPr>
          <w:b/>
        </w:rPr>
      </w:pPr>
      <w:r>
        <w:rPr>
          <w:rStyle w:val="a4"/>
          <w:b w:val="0"/>
          <w:bdr w:val="none" w:sz="0" w:space="0" w:color="auto" w:frame="1"/>
        </w:rPr>
        <w:t xml:space="preserve">- </w:t>
      </w:r>
      <w:r w:rsidRPr="007C50AC">
        <w:rPr>
          <w:rStyle w:val="a4"/>
          <w:b w:val="0"/>
          <w:bdr w:val="none" w:sz="0" w:space="0" w:color="auto" w:frame="1"/>
        </w:rPr>
        <w:t>Дополнительная общеобразовательная общеразвивающая программа</w:t>
      </w:r>
    </w:p>
    <w:p w:rsidR="00D437B6" w:rsidRPr="007C50AC" w:rsidRDefault="00D437B6" w:rsidP="00D437B6">
      <w:pPr>
        <w:pStyle w:val="a9"/>
        <w:spacing w:before="0" w:beforeAutospacing="0" w:after="0" w:afterAutospacing="0" w:line="252" w:lineRule="atLeast"/>
        <w:ind w:right="75"/>
        <w:textAlignment w:val="baseline"/>
        <w:rPr>
          <w:b/>
        </w:rPr>
      </w:pPr>
      <w:r w:rsidRPr="007C50AC">
        <w:rPr>
          <w:rStyle w:val="a4"/>
          <w:b w:val="0"/>
          <w:bdr w:val="none" w:sz="0" w:space="0" w:color="auto" w:frame="1"/>
        </w:rPr>
        <w:t>социально-</w:t>
      </w:r>
      <w:r>
        <w:rPr>
          <w:rStyle w:val="a4"/>
          <w:b w:val="0"/>
          <w:bdr w:val="none" w:sz="0" w:space="0" w:color="auto" w:frame="1"/>
        </w:rPr>
        <w:t xml:space="preserve">гуманитарной </w:t>
      </w:r>
      <w:r w:rsidRPr="007C50AC">
        <w:rPr>
          <w:rStyle w:val="a4"/>
          <w:b w:val="0"/>
          <w:bdr w:val="none" w:sz="0" w:space="0" w:color="auto" w:frame="1"/>
        </w:rPr>
        <w:t>направлен</w:t>
      </w:r>
      <w:r>
        <w:rPr>
          <w:rStyle w:val="a4"/>
          <w:b w:val="0"/>
          <w:bdr w:val="none" w:sz="0" w:space="0" w:color="auto" w:frame="1"/>
        </w:rPr>
        <w:t>ности</w:t>
      </w:r>
      <w:r w:rsidRPr="007C50AC">
        <w:rPr>
          <w:rStyle w:val="a4"/>
          <w:b w:val="0"/>
          <w:bdr w:val="none" w:sz="0" w:space="0" w:color="auto" w:frame="1"/>
        </w:rPr>
        <w:t> </w:t>
      </w:r>
      <w:r w:rsidRPr="008E420E">
        <w:rPr>
          <w:rStyle w:val="a4"/>
          <w:b w:val="0"/>
          <w:bdr w:val="none" w:sz="0" w:space="0" w:color="auto" w:frame="1"/>
        </w:rPr>
        <w:t xml:space="preserve"> </w:t>
      </w:r>
      <w:r w:rsidRPr="007C50AC">
        <w:rPr>
          <w:rStyle w:val="a4"/>
          <w:b w:val="0"/>
          <w:bdr w:val="none" w:sz="0" w:space="0" w:color="auto" w:frame="1"/>
        </w:rPr>
        <w:t>«Занимательная математика» </w:t>
      </w:r>
    </w:p>
    <w:p w:rsidR="00D437B6" w:rsidRPr="007C50AC" w:rsidRDefault="00746951" w:rsidP="00746951">
      <w:pPr>
        <w:pStyle w:val="a9"/>
        <w:spacing w:before="0" w:beforeAutospacing="0" w:after="0" w:afterAutospacing="0" w:line="252" w:lineRule="atLeast"/>
        <w:ind w:right="75"/>
        <w:textAlignment w:val="baseline"/>
        <w:rPr>
          <w:b/>
        </w:rPr>
      </w:pPr>
      <w:r>
        <w:rPr>
          <w:rStyle w:val="a4"/>
          <w:b w:val="0"/>
          <w:bdr w:val="none" w:sz="0" w:space="0" w:color="auto" w:frame="1"/>
        </w:rPr>
        <w:t>(</w:t>
      </w:r>
      <w:proofErr w:type="spellStart"/>
      <w:r w:rsidR="00D437B6" w:rsidRPr="007C50AC">
        <w:rPr>
          <w:rStyle w:val="a4"/>
          <w:b w:val="0"/>
          <w:bdr w:val="none" w:sz="0" w:space="0" w:color="auto" w:frame="1"/>
        </w:rPr>
        <w:t>предшкольная</w:t>
      </w:r>
      <w:proofErr w:type="spellEnd"/>
      <w:r w:rsidR="00D437B6" w:rsidRPr="007C50AC">
        <w:rPr>
          <w:rStyle w:val="a4"/>
          <w:b w:val="0"/>
          <w:bdr w:val="none" w:sz="0" w:space="0" w:color="auto" w:frame="1"/>
        </w:rPr>
        <w:t xml:space="preserve"> подготовка для детей старшего дошкольного возраста</w:t>
      </w:r>
      <w:r>
        <w:rPr>
          <w:rStyle w:val="a4"/>
          <w:b w:val="0"/>
          <w:bdr w:val="none" w:sz="0" w:space="0" w:color="auto" w:frame="1"/>
        </w:rPr>
        <w:t>)</w:t>
      </w:r>
      <w:r w:rsidR="00D437B6" w:rsidRPr="007C50AC">
        <w:rPr>
          <w:rStyle w:val="a4"/>
          <w:b w:val="0"/>
          <w:bdr w:val="none" w:sz="0" w:space="0" w:color="auto" w:frame="1"/>
        </w:rPr>
        <w:t> </w:t>
      </w:r>
    </w:p>
    <w:p w:rsidR="00D437B6" w:rsidRDefault="00D437B6" w:rsidP="00746951">
      <w:pPr>
        <w:pStyle w:val="a9"/>
        <w:spacing w:before="0" w:beforeAutospacing="0" w:after="0" w:afterAutospacing="0" w:line="252" w:lineRule="atLeast"/>
        <w:ind w:right="75"/>
        <w:textAlignment w:val="baseline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dr w:val="none" w:sz="0" w:space="0" w:color="auto" w:frame="1"/>
        </w:rPr>
        <w:t xml:space="preserve">- </w:t>
      </w:r>
      <w:r w:rsidRPr="008E420E">
        <w:rPr>
          <w:rStyle w:val="a4"/>
          <w:b w:val="0"/>
          <w:bdr w:val="none" w:sz="0" w:space="0" w:color="auto" w:frame="1"/>
        </w:rPr>
        <w:t>Дополнительная общеобразовательная общеразвивающая программа</w:t>
      </w:r>
      <w:r>
        <w:rPr>
          <w:rFonts w:ascii="Verdana" w:hAnsi="Verdana"/>
          <w:b/>
        </w:rPr>
        <w:t xml:space="preserve"> </w:t>
      </w:r>
      <w:r w:rsidRPr="008E420E">
        <w:rPr>
          <w:rStyle w:val="a4"/>
          <w:b w:val="0"/>
          <w:bdr w:val="none" w:sz="0" w:space="0" w:color="auto" w:frame="1"/>
        </w:rPr>
        <w:t>художественно</w:t>
      </w:r>
      <w:r>
        <w:rPr>
          <w:rStyle w:val="a4"/>
          <w:b w:val="0"/>
          <w:bdr w:val="none" w:sz="0" w:space="0" w:color="auto" w:frame="1"/>
        </w:rPr>
        <w:t xml:space="preserve">й </w:t>
      </w:r>
      <w:r w:rsidRPr="008E420E">
        <w:rPr>
          <w:rStyle w:val="a4"/>
          <w:b w:val="0"/>
          <w:bdr w:val="none" w:sz="0" w:space="0" w:color="auto" w:frame="1"/>
        </w:rPr>
        <w:t xml:space="preserve"> направлен</w:t>
      </w:r>
      <w:r>
        <w:rPr>
          <w:rStyle w:val="a4"/>
          <w:b w:val="0"/>
          <w:bdr w:val="none" w:sz="0" w:space="0" w:color="auto" w:frame="1"/>
        </w:rPr>
        <w:t>ности</w:t>
      </w:r>
      <w:r w:rsidRPr="008E420E">
        <w:rPr>
          <w:rStyle w:val="a4"/>
          <w:b w:val="0"/>
          <w:bdr w:val="none" w:sz="0" w:space="0" w:color="auto" w:frame="1"/>
        </w:rPr>
        <w:t> «Разноцветные ладошки» </w:t>
      </w:r>
    </w:p>
    <w:p w:rsidR="00D437B6" w:rsidRPr="008E420E" w:rsidRDefault="00D437B6" w:rsidP="00D437B6">
      <w:pPr>
        <w:pStyle w:val="a9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b/>
        </w:rPr>
      </w:pPr>
      <w:r>
        <w:rPr>
          <w:rStyle w:val="a4"/>
          <w:b w:val="0"/>
          <w:bdr w:val="none" w:sz="0" w:space="0" w:color="auto" w:frame="1"/>
        </w:rPr>
        <w:t xml:space="preserve">- </w:t>
      </w:r>
      <w:r w:rsidRPr="008E420E">
        <w:rPr>
          <w:rStyle w:val="a4"/>
          <w:b w:val="0"/>
          <w:bdr w:val="none" w:sz="0" w:space="0" w:color="auto" w:frame="1"/>
        </w:rPr>
        <w:t>Дополнительная общеобразовательная общеразвивающая программа</w:t>
      </w:r>
    </w:p>
    <w:p w:rsidR="00D437B6" w:rsidRPr="008E420E" w:rsidRDefault="00D437B6" w:rsidP="00746951">
      <w:pPr>
        <w:pStyle w:val="a9"/>
        <w:spacing w:before="0" w:beforeAutospacing="0" w:after="0" w:afterAutospacing="0" w:line="252" w:lineRule="atLeast"/>
        <w:ind w:right="75"/>
        <w:textAlignment w:val="baseline"/>
        <w:rPr>
          <w:bCs/>
          <w:bdr w:val="none" w:sz="0" w:space="0" w:color="auto" w:frame="1"/>
        </w:rPr>
      </w:pPr>
      <w:r w:rsidRPr="007C50AC">
        <w:rPr>
          <w:rStyle w:val="a4"/>
          <w:b w:val="0"/>
          <w:bdr w:val="none" w:sz="0" w:space="0" w:color="auto" w:frame="1"/>
        </w:rPr>
        <w:t>социально-</w:t>
      </w:r>
      <w:r>
        <w:rPr>
          <w:rStyle w:val="a4"/>
          <w:b w:val="0"/>
          <w:bdr w:val="none" w:sz="0" w:space="0" w:color="auto" w:frame="1"/>
        </w:rPr>
        <w:t xml:space="preserve">гуманитарной </w:t>
      </w:r>
      <w:r w:rsidRPr="007C50AC">
        <w:rPr>
          <w:rStyle w:val="a4"/>
          <w:b w:val="0"/>
          <w:bdr w:val="none" w:sz="0" w:space="0" w:color="auto" w:frame="1"/>
        </w:rPr>
        <w:t>направлен</w:t>
      </w:r>
      <w:r>
        <w:rPr>
          <w:rStyle w:val="a4"/>
          <w:b w:val="0"/>
          <w:bdr w:val="none" w:sz="0" w:space="0" w:color="auto" w:frame="1"/>
        </w:rPr>
        <w:t>ности</w:t>
      </w:r>
      <w:r w:rsidRPr="007C50AC">
        <w:rPr>
          <w:rStyle w:val="a4"/>
          <w:b w:val="0"/>
          <w:bdr w:val="none" w:sz="0" w:space="0" w:color="auto" w:frame="1"/>
        </w:rPr>
        <w:t> </w:t>
      </w:r>
      <w:r w:rsidRPr="008E420E">
        <w:rPr>
          <w:rStyle w:val="a4"/>
          <w:b w:val="0"/>
          <w:bdr w:val="none" w:sz="0" w:space="0" w:color="auto" w:frame="1"/>
        </w:rPr>
        <w:t xml:space="preserve"> «Белая ладья» </w:t>
      </w:r>
    </w:p>
    <w:p w:rsidR="00D437B6" w:rsidRPr="008E420E" w:rsidRDefault="00D437B6" w:rsidP="00D437B6">
      <w:pPr>
        <w:pStyle w:val="a9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b/>
        </w:rPr>
      </w:pPr>
      <w:r>
        <w:rPr>
          <w:rStyle w:val="a4"/>
          <w:b w:val="0"/>
          <w:bdr w:val="none" w:sz="0" w:space="0" w:color="auto" w:frame="1"/>
        </w:rPr>
        <w:t xml:space="preserve">- </w:t>
      </w:r>
      <w:r w:rsidRPr="008E420E">
        <w:rPr>
          <w:rStyle w:val="a4"/>
          <w:b w:val="0"/>
          <w:bdr w:val="none" w:sz="0" w:space="0" w:color="auto" w:frame="1"/>
        </w:rPr>
        <w:t>Дополнительная общеобразовательная общеразвивающая программа</w:t>
      </w:r>
    </w:p>
    <w:p w:rsidR="00D437B6" w:rsidRDefault="00D437B6" w:rsidP="00746951">
      <w:pPr>
        <w:pStyle w:val="a9"/>
        <w:spacing w:before="0" w:beforeAutospacing="0" w:after="0" w:afterAutospacing="0" w:line="252" w:lineRule="atLeast"/>
        <w:ind w:right="75"/>
        <w:textAlignment w:val="baseline"/>
        <w:rPr>
          <w:rStyle w:val="a4"/>
          <w:b w:val="0"/>
          <w:bdr w:val="none" w:sz="0" w:space="0" w:color="auto" w:frame="1"/>
        </w:rPr>
      </w:pPr>
      <w:r w:rsidRPr="007C50AC">
        <w:rPr>
          <w:rStyle w:val="a4"/>
          <w:b w:val="0"/>
          <w:bdr w:val="none" w:sz="0" w:space="0" w:color="auto" w:frame="1"/>
        </w:rPr>
        <w:t>социально-</w:t>
      </w:r>
      <w:r>
        <w:rPr>
          <w:rStyle w:val="a4"/>
          <w:b w:val="0"/>
          <w:bdr w:val="none" w:sz="0" w:space="0" w:color="auto" w:frame="1"/>
        </w:rPr>
        <w:t xml:space="preserve">гуманитарной </w:t>
      </w:r>
      <w:r w:rsidRPr="007C50AC">
        <w:rPr>
          <w:rStyle w:val="a4"/>
          <w:b w:val="0"/>
          <w:bdr w:val="none" w:sz="0" w:space="0" w:color="auto" w:frame="1"/>
        </w:rPr>
        <w:t>направлен</w:t>
      </w:r>
      <w:r>
        <w:rPr>
          <w:rStyle w:val="a4"/>
          <w:b w:val="0"/>
          <w:bdr w:val="none" w:sz="0" w:space="0" w:color="auto" w:frame="1"/>
        </w:rPr>
        <w:t>ности</w:t>
      </w:r>
      <w:r w:rsidRPr="007C50AC">
        <w:rPr>
          <w:rStyle w:val="a4"/>
          <w:b w:val="0"/>
          <w:bdr w:val="none" w:sz="0" w:space="0" w:color="auto" w:frame="1"/>
        </w:rPr>
        <w:t> </w:t>
      </w:r>
      <w:r w:rsidRPr="008E420E">
        <w:rPr>
          <w:rStyle w:val="a4"/>
          <w:b w:val="0"/>
          <w:bdr w:val="none" w:sz="0" w:space="0" w:color="auto" w:frame="1"/>
        </w:rPr>
        <w:t xml:space="preserve"> «Обучение чтению» </w:t>
      </w:r>
    </w:p>
    <w:p w:rsidR="00746951" w:rsidRPr="00746951" w:rsidRDefault="00746951" w:rsidP="00746951">
      <w:pPr>
        <w:pStyle w:val="a9"/>
        <w:spacing w:before="0" w:beforeAutospacing="0" w:after="0" w:afterAutospacing="0" w:line="252" w:lineRule="atLeast"/>
        <w:ind w:right="75"/>
        <w:textAlignment w:val="baseline"/>
        <w:rPr>
          <w:rStyle w:val="a4"/>
          <w:bCs w:val="0"/>
        </w:rPr>
      </w:pPr>
      <w:r>
        <w:rPr>
          <w:rStyle w:val="a4"/>
          <w:b w:val="0"/>
          <w:bdr w:val="none" w:sz="0" w:space="0" w:color="auto" w:frame="1"/>
        </w:rPr>
        <w:t>(</w:t>
      </w:r>
      <w:proofErr w:type="spellStart"/>
      <w:r w:rsidRPr="007C50AC">
        <w:rPr>
          <w:rStyle w:val="a4"/>
          <w:b w:val="0"/>
          <w:bdr w:val="none" w:sz="0" w:space="0" w:color="auto" w:frame="1"/>
        </w:rPr>
        <w:t>предшкольная</w:t>
      </w:r>
      <w:proofErr w:type="spellEnd"/>
      <w:r w:rsidRPr="007C50AC">
        <w:rPr>
          <w:rStyle w:val="a4"/>
          <w:b w:val="0"/>
          <w:bdr w:val="none" w:sz="0" w:space="0" w:color="auto" w:frame="1"/>
        </w:rPr>
        <w:t xml:space="preserve"> подготовка для детей старшего дошкольного возраста</w:t>
      </w:r>
      <w:r>
        <w:rPr>
          <w:rStyle w:val="a4"/>
          <w:b w:val="0"/>
          <w:bdr w:val="none" w:sz="0" w:space="0" w:color="auto" w:frame="1"/>
        </w:rPr>
        <w:t>)</w:t>
      </w:r>
      <w:r w:rsidRPr="007C50AC">
        <w:rPr>
          <w:rStyle w:val="a4"/>
          <w:b w:val="0"/>
          <w:bdr w:val="none" w:sz="0" w:space="0" w:color="auto" w:frame="1"/>
        </w:rPr>
        <w:t> </w:t>
      </w:r>
    </w:p>
    <w:p w:rsidR="00746951" w:rsidRDefault="00D437B6" w:rsidP="00746951">
      <w:pPr>
        <w:pStyle w:val="a9"/>
        <w:spacing w:before="0" w:beforeAutospacing="0" w:after="0" w:afterAutospacing="0" w:line="252" w:lineRule="atLeast"/>
        <w:ind w:right="75"/>
        <w:textAlignment w:val="baseline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dr w:val="none" w:sz="0" w:space="0" w:color="auto" w:frame="1"/>
        </w:rPr>
        <w:t xml:space="preserve">-  </w:t>
      </w:r>
      <w:r w:rsidRPr="008E420E">
        <w:rPr>
          <w:rStyle w:val="a4"/>
          <w:b w:val="0"/>
          <w:bdr w:val="none" w:sz="0" w:space="0" w:color="auto" w:frame="1"/>
        </w:rPr>
        <w:t>Дополнительная общеобразовательная общеразвивающая программа</w:t>
      </w:r>
      <w:r>
        <w:rPr>
          <w:rFonts w:ascii="Verdana" w:hAnsi="Verdana"/>
          <w:b/>
        </w:rPr>
        <w:t xml:space="preserve"> </w:t>
      </w:r>
      <w:r w:rsidRPr="008E420E">
        <w:rPr>
          <w:rStyle w:val="a4"/>
          <w:b w:val="0"/>
          <w:bdr w:val="none" w:sz="0" w:space="0" w:color="auto" w:frame="1"/>
        </w:rPr>
        <w:t>художественно</w:t>
      </w:r>
      <w:r>
        <w:rPr>
          <w:rStyle w:val="a4"/>
          <w:b w:val="0"/>
          <w:bdr w:val="none" w:sz="0" w:space="0" w:color="auto" w:frame="1"/>
        </w:rPr>
        <w:t>й</w:t>
      </w:r>
      <w:r w:rsidRPr="008E420E">
        <w:rPr>
          <w:rStyle w:val="a4"/>
          <w:b w:val="0"/>
          <w:bdr w:val="none" w:sz="0" w:space="0" w:color="auto" w:frame="1"/>
        </w:rPr>
        <w:t xml:space="preserve"> направлен</w:t>
      </w:r>
      <w:r>
        <w:rPr>
          <w:rStyle w:val="a4"/>
          <w:b w:val="0"/>
          <w:bdr w:val="none" w:sz="0" w:space="0" w:color="auto" w:frame="1"/>
        </w:rPr>
        <w:t>ности</w:t>
      </w:r>
      <w:r w:rsidRPr="008E420E">
        <w:rPr>
          <w:rStyle w:val="a4"/>
          <w:b w:val="0"/>
          <w:bdr w:val="none" w:sz="0" w:space="0" w:color="auto" w:frame="1"/>
        </w:rPr>
        <w:t> «</w:t>
      </w:r>
      <w:r>
        <w:rPr>
          <w:rStyle w:val="a4"/>
          <w:b w:val="0"/>
          <w:bdr w:val="none" w:sz="0" w:space="0" w:color="auto" w:frame="1"/>
        </w:rPr>
        <w:t>Звонкий каблучок</w:t>
      </w:r>
      <w:r w:rsidRPr="008E420E">
        <w:rPr>
          <w:rStyle w:val="a4"/>
          <w:b w:val="0"/>
          <w:bdr w:val="none" w:sz="0" w:space="0" w:color="auto" w:frame="1"/>
        </w:rPr>
        <w:t>» </w:t>
      </w:r>
    </w:p>
    <w:p w:rsidR="00D437B6" w:rsidRPr="009C34B5" w:rsidRDefault="00746951" w:rsidP="00746951">
      <w:pPr>
        <w:pStyle w:val="a9"/>
        <w:spacing w:before="0" w:beforeAutospacing="0" w:after="0" w:afterAutospacing="0" w:line="252" w:lineRule="atLeast"/>
        <w:ind w:right="75"/>
        <w:textAlignment w:val="baseline"/>
        <w:rPr>
          <w:rFonts w:eastAsia="Calibri"/>
          <w:b/>
          <w:lang w:eastAsia="en-US"/>
        </w:rPr>
      </w:pPr>
      <w:r w:rsidRPr="009C34B5">
        <w:rPr>
          <w:rFonts w:eastAsia="Calibri"/>
          <w:b/>
          <w:lang w:eastAsia="en-US"/>
        </w:rPr>
        <w:t xml:space="preserve"> </w:t>
      </w:r>
    </w:p>
    <w:p w:rsidR="009C34B5" w:rsidRPr="009C34B5" w:rsidRDefault="009C34B5" w:rsidP="009C34B5">
      <w:pPr>
        <w:spacing w:after="0" w:line="269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34B5" w:rsidRPr="009C34B5" w:rsidRDefault="009C34B5" w:rsidP="009C34B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C34B5" w:rsidRPr="009C34B5" w:rsidRDefault="009C34B5" w:rsidP="009C34B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Диагностическо-коррекционное и психолого-педагогическое сопровождение</w:t>
      </w:r>
    </w:p>
    <w:p w:rsidR="009C34B5" w:rsidRPr="009C34B5" w:rsidRDefault="009C34B5" w:rsidP="00746951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>В детском саду функционируют группы комбинированной направленности с обучением детей с тяжелыми нарушениями речи. Постоянно действует психолого-педагогический консилиум, цель которого – своевременное выявление детей с проблемами в развитии, квалифицированная помощь и сопровождения семей, в которых воспитываются дети с особыми возможностями здоровья. С детьми с ОВЗ организуются подгрупповые и индивидуальные занятия с учителем-лог</w:t>
      </w:r>
      <w:r w:rsidR="007469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опедом и педагогом-психологом. </w:t>
      </w:r>
      <w:r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C34B5" w:rsidRPr="009C34B5" w:rsidRDefault="009C34B5" w:rsidP="009C34B5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комбинированных группах получали логопедическую помощь </w:t>
      </w:r>
      <w:r w:rsidR="00746951">
        <w:rPr>
          <w:rFonts w:ascii="Times New Roman" w:eastAsia="Calibri" w:hAnsi="Times New Roman" w:cs="Times New Roman"/>
          <w:sz w:val="24"/>
          <w:szCs w:val="24"/>
          <w:lang w:eastAsia="en-US"/>
        </w:rPr>
        <w:t>50</w:t>
      </w:r>
      <w:r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детей.</w:t>
      </w:r>
    </w:p>
    <w:p w:rsidR="00746951" w:rsidRDefault="00746951" w:rsidP="009C34B5">
      <w:pPr>
        <w:spacing w:after="0" w:line="26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34B5" w:rsidRDefault="009C34B5" w:rsidP="009C34B5">
      <w:pPr>
        <w:spacing w:after="0" w:line="26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Инновационная деятельность</w:t>
      </w:r>
    </w:p>
    <w:p w:rsidR="00615CC8" w:rsidRDefault="00615CC8" w:rsidP="00615CC8">
      <w:pPr>
        <w:spacing w:after="0" w:line="269" w:lineRule="auto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 xml:space="preserve">     </w:t>
      </w:r>
      <w:r w:rsidR="00746951" w:rsidRPr="009C34B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Приказ</w:t>
      </w:r>
      <w:r w:rsidR="00746951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ом</w:t>
      </w:r>
      <w:r w:rsidR="00746951" w:rsidRPr="009C34B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 xml:space="preserve"> Департамента образования </w:t>
      </w:r>
      <w:r w:rsidR="00746951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Ярославской области</w:t>
      </w:r>
      <w:r w:rsidR="00746951" w:rsidRPr="009C34B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 xml:space="preserve"> от  </w:t>
      </w:r>
      <w:r w:rsidR="00746951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13.03.2020 г. №</w:t>
      </w:r>
      <w:r w:rsidR="00746951" w:rsidRPr="009C34B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 xml:space="preserve"> </w:t>
      </w:r>
      <w:r w:rsidR="00746951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 xml:space="preserve"> 93/01-04</w:t>
      </w:r>
      <w:r w:rsidR="00746951" w:rsidRPr="009C34B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 xml:space="preserve"> </w:t>
      </w:r>
    </w:p>
    <w:p w:rsidR="00746951" w:rsidRDefault="00746951" w:rsidP="00615CC8">
      <w:pPr>
        <w:spacing w:after="0" w:line="269" w:lineRule="auto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 xml:space="preserve">«О </w:t>
      </w:r>
      <w:r w:rsidR="00615CC8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 xml:space="preserve">признании организаций региональными инновационными площадками» </w:t>
      </w:r>
      <w:r w:rsidRPr="009C34B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учреждению присвоен</w:t>
      </w:r>
      <w:r w:rsidR="00615CC8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 xml:space="preserve"> статус</w:t>
      </w:r>
      <w:r w:rsidR="00615C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615CC8" w:rsidRPr="00615CC8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746951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егиональн</w:t>
      </w:r>
      <w:r w:rsidR="00615CC8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ой</w:t>
      </w:r>
      <w:r w:rsidRPr="00746951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инновационн</w:t>
      </w:r>
      <w:r w:rsidR="00615CC8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ой</w:t>
      </w:r>
      <w:r w:rsidRPr="00746951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площадк</w:t>
      </w:r>
      <w:r w:rsidR="00615CC8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и </w:t>
      </w:r>
      <w:r w:rsidR="00615C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746951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«Создание центра психолого-педагогической помощи семьям, имеющим детей от 0 до 3 лет, на базе ДОУ»</w:t>
      </w:r>
      <w:r w:rsidR="00615CC8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на 2020, 2021 </w:t>
      </w:r>
      <w:proofErr w:type="spellStart"/>
      <w:r w:rsidR="00615CC8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г.</w:t>
      </w:r>
      <w:proofErr w:type="gramStart"/>
      <w:r w:rsidR="00615CC8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г</w:t>
      </w:r>
      <w:proofErr w:type="spellEnd"/>
      <w:proofErr w:type="gramEnd"/>
      <w:r w:rsidR="00615CC8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.</w:t>
      </w:r>
    </w:p>
    <w:p w:rsidR="00615CC8" w:rsidRDefault="00615CC8" w:rsidP="00615CC8">
      <w:pPr>
        <w:spacing w:after="0" w:line="240" w:lineRule="auto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Приказом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департамента образования мэрии города Ярославля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от 08.07.2021 г. № 01-05/629 </w:t>
      </w:r>
      <w:r w:rsidRPr="009B19BD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9B19BD">
        <w:rPr>
          <w:rFonts w:ascii="Times New Roman" w:hAnsi="Times New Roman" w:cs="Times New Roman"/>
          <w:sz w:val="24"/>
          <w:szCs w:val="24"/>
        </w:rPr>
        <w:t xml:space="preserve">О присвоении статуса муниципальной инновационной площадки, муниципального ресурсного центра, муниципальной </w:t>
      </w:r>
      <w:proofErr w:type="spellStart"/>
      <w:r w:rsidRPr="009B19BD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9B19BD">
        <w:rPr>
          <w:rFonts w:ascii="Times New Roman" w:hAnsi="Times New Roman" w:cs="Times New Roman"/>
          <w:sz w:val="24"/>
          <w:szCs w:val="24"/>
        </w:rPr>
        <w:t xml:space="preserve"> площадки образовательным учреждениям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9B19BD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B19BD">
        <w:rPr>
          <w:rFonts w:ascii="Times New Roman" w:hAnsi="Times New Roman" w:cs="Times New Roman"/>
          <w:sz w:val="24"/>
          <w:szCs w:val="24"/>
        </w:rPr>
        <w:t xml:space="preserve"> учебный год»</w:t>
      </w:r>
      <w:r w:rsidRPr="009B19B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C34B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 xml:space="preserve">учреждению присвоен статус 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м</w:t>
      </w:r>
      <w:r w:rsidRPr="009C34B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униципальной инновационной площадки по проектам:</w:t>
      </w:r>
    </w:p>
    <w:p w:rsidR="00615CC8" w:rsidRPr="00615CC8" w:rsidRDefault="00615CC8" w:rsidP="00615CC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5CC8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 xml:space="preserve">- </w:t>
      </w:r>
      <w:r w:rsidRPr="00615C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«Развитие межполушарного взаимодействия как основы интеллектуального развития детей»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15CC8">
        <w:rPr>
          <w:rFonts w:ascii="Times New Roman" w:eastAsiaTheme="minorHAnsi" w:hAnsi="Times New Roman" w:cs="Times New Roman"/>
          <w:sz w:val="24"/>
          <w:szCs w:val="24"/>
          <w:lang w:eastAsia="en-US"/>
        </w:rPr>
        <w:t>на 2021-2022 учебный год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15CC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(третий годы работы муниципальной инновационной площадки)</w:t>
      </w:r>
    </w:p>
    <w:p w:rsidR="00615CC8" w:rsidRDefault="00615CC8" w:rsidP="00615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 xml:space="preserve">- </w:t>
      </w:r>
      <w:r>
        <w:rPr>
          <w:rFonts w:ascii="Times New Roman" w:hAnsi="Times New Roman"/>
          <w:bCs/>
          <w:i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Модель организации ранней помощи и сопровождения детей и их семей в дошкольном образовательном учреждении».</w:t>
      </w:r>
    </w:p>
    <w:p w:rsidR="00746951" w:rsidRDefault="009C34B5" w:rsidP="009C34B5">
      <w:pPr>
        <w:spacing w:after="0" w:line="269" w:lineRule="auto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ab/>
      </w:r>
    </w:p>
    <w:p w:rsidR="009C34B5" w:rsidRPr="009C34B5" w:rsidRDefault="001B30C0" w:rsidP="001B30C0">
      <w:pPr>
        <w:spacing w:after="0" w:line="269" w:lineRule="auto"/>
        <w:ind w:left="-142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В 2021</w:t>
      </w:r>
      <w:r w:rsidR="009C34B5" w:rsidRPr="009C34B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 xml:space="preserve"> году педагогический коллектив представил опыт работы в рамках инновационной деятельности. Организованы мастер-классы</w:t>
      </w:r>
      <w:r w:rsidR="00615CC8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, семинары</w:t>
      </w:r>
      <w:r w:rsidR="009C34B5" w:rsidRPr="009C34B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 xml:space="preserve"> муниципального уровня:</w:t>
      </w:r>
    </w:p>
    <w:p w:rsidR="001B30C0" w:rsidRDefault="001B30C0" w:rsidP="001B30C0">
      <w:pPr>
        <w:spacing w:after="0" w:line="240" w:lineRule="auto"/>
        <w:ind w:left="-142"/>
        <w:rPr>
          <w:rFonts w:ascii="Times New Roman" w:eastAsia="Microsoft YaHei" w:hAnsi="Times New Roman" w:cs="Times New Roman"/>
          <w:bCs/>
          <w:color w:val="0D0D0D"/>
          <w:kern w:val="24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1B30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Мастер-класс </w:t>
      </w:r>
      <w:r w:rsidRPr="001B30C0">
        <w:rPr>
          <w:rFonts w:ascii="Times New Roman" w:eastAsia="Microsoft YaHei" w:hAnsi="Times New Roman" w:cs="Times New Roman"/>
          <w:bCs/>
          <w:color w:val="0D0D0D"/>
          <w:kern w:val="24"/>
          <w:sz w:val="24"/>
          <w:szCs w:val="24"/>
          <w:lang w:eastAsia="en-US"/>
        </w:rPr>
        <w:t>(муниципальный уровень)</w:t>
      </w:r>
    </w:p>
    <w:p w:rsidR="001B30C0" w:rsidRPr="001B30C0" w:rsidRDefault="001B30C0" w:rsidP="001B30C0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1B30C0">
        <w:rPr>
          <w:rFonts w:ascii="Times New Roman" w:eastAsia="Microsoft YaHei" w:hAnsi="Times New Roman" w:cs="Times New Roman"/>
          <w:bCs/>
          <w:color w:val="0D0D0D"/>
          <w:kern w:val="24"/>
          <w:sz w:val="24"/>
          <w:szCs w:val="24"/>
          <w:lang w:eastAsia="en-US"/>
        </w:rPr>
        <w:t xml:space="preserve"> </w:t>
      </w:r>
      <w:r w:rsidRPr="001B30C0">
        <w:rPr>
          <w:rFonts w:ascii="Times New Roman" w:eastAsia="Times New Roman" w:hAnsi="Times New Roman" w:cs="Times New Roman"/>
          <w:sz w:val="24"/>
          <w:szCs w:val="24"/>
        </w:rPr>
        <w:t>«Использование ментальных карт в образовательной деятельности с дошкольниками»</w:t>
      </w:r>
    </w:p>
    <w:p w:rsidR="001B30C0" w:rsidRPr="001B30C0" w:rsidRDefault="001B30C0" w:rsidP="001B30C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0C0">
        <w:rPr>
          <w:rFonts w:ascii="Times New Roman" w:eastAsia="Times New Roman" w:hAnsi="Times New Roman" w:cs="Times New Roman"/>
          <w:sz w:val="24"/>
          <w:szCs w:val="24"/>
        </w:rPr>
        <w:t>Дата проведения 27.01.2021 г</w:t>
      </w:r>
      <w:r w:rsidRPr="001B30C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30C0">
        <w:rPr>
          <w:rFonts w:ascii="Times New Roman" w:eastAsia="Calibri" w:hAnsi="Times New Roman" w:cs="Times New Roman"/>
          <w:sz w:val="24"/>
          <w:szCs w:val="24"/>
          <w:lang w:eastAsia="en-US"/>
        </w:rPr>
        <w:t>Форма проведения: дистанционная (</w:t>
      </w:r>
      <w:r w:rsidRPr="001B30C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ZOOM</w:t>
      </w:r>
      <w:r w:rsidRPr="001B30C0">
        <w:rPr>
          <w:rFonts w:ascii="Times New Roman" w:eastAsia="Calibri" w:hAnsi="Times New Roman" w:cs="Times New Roman"/>
          <w:sz w:val="24"/>
          <w:szCs w:val="24"/>
          <w:lang w:eastAsia="en-US"/>
        </w:rPr>
        <w:t>-конференция)</w:t>
      </w:r>
      <w:r w:rsidRPr="001B30C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B30C0" w:rsidRPr="001B30C0" w:rsidRDefault="001B30C0" w:rsidP="001B30C0">
      <w:pPr>
        <w:spacing w:after="0" w:line="240" w:lineRule="auto"/>
        <w:ind w:left="-142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1B30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Мастер-класс </w:t>
      </w:r>
      <w:r w:rsidRPr="001B30C0">
        <w:rPr>
          <w:rFonts w:ascii="Times New Roman" w:eastAsia="Microsoft YaHei" w:hAnsi="Times New Roman" w:cs="Times New Roman"/>
          <w:bCs/>
          <w:color w:val="0D0D0D"/>
          <w:kern w:val="24"/>
          <w:sz w:val="24"/>
          <w:szCs w:val="24"/>
          <w:lang w:eastAsia="en-US"/>
        </w:rPr>
        <w:t xml:space="preserve">(муниципальный уровень) </w:t>
      </w:r>
    </w:p>
    <w:p w:rsidR="001B30C0" w:rsidRPr="001B30C0" w:rsidRDefault="001B30C0" w:rsidP="001B30C0">
      <w:pPr>
        <w:overflowPunct w:val="0"/>
        <w:spacing w:after="0" w:line="240" w:lineRule="auto"/>
        <w:ind w:left="-142" w:firstLine="65"/>
        <w:rPr>
          <w:rFonts w:ascii="Times New Roman" w:eastAsia="Microsoft YaHei" w:hAnsi="Times New Roman" w:cs="Times New Roman"/>
          <w:bCs/>
          <w:color w:val="0D0D0D"/>
          <w:kern w:val="24"/>
          <w:sz w:val="24"/>
          <w:szCs w:val="24"/>
        </w:rPr>
      </w:pPr>
      <w:r w:rsidRPr="001B30C0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1B30C0">
        <w:rPr>
          <w:rFonts w:ascii="Times New Roman" w:eastAsia="Times New Roman" w:hAnsi="Times New Roman" w:cs="Times New Roman"/>
          <w:sz w:val="24"/>
          <w:szCs w:val="24"/>
        </w:rPr>
        <w:t>Использование игровых методов и приемов в организации совместной деятельности с детьми раннего возраста, получающих дошкольное образование в семье»</w:t>
      </w:r>
    </w:p>
    <w:p w:rsidR="001B30C0" w:rsidRPr="001B30C0" w:rsidRDefault="001B30C0" w:rsidP="001B30C0">
      <w:pPr>
        <w:overflowPunct w:val="0"/>
        <w:spacing w:after="0" w:line="240" w:lineRule="auto"/>
        <w:ind w:left="-142" w:firstLine="65"/>
        <w:rPr>
          <w:rFonts w:ascii="Times New Roman" w:eastAsia="Microsoft YaHei" w:hAnsi="Times New Roman" w:cs="Times New Roman"/>
          <w:bCs/>
          <w:color w:val="0D0D0D"/>
          <w:kern w:val="24"/>
          <w:sz w:val="24"/>
          <w:szCs w:val="24"/>
        </w:rPr>
      </w:pPr>
      <w:r w:rsidRPr="001B30C0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</w:t>
      </w:r>
      <w:r>
        <w:rPr>
          <w:rFonts w:ascii="Times New Roman" w:eastAsia="Microsoft YaHei" w:hAnsi="Times New Roman" w:cs="Times New Roman"/>
          <w:bCs/>
          <w:color w:val="0D0D0D"/>
          <w:kern w:val="24"/>
          <w:sz w:val="24"/>
          <w:szCs w:val="24"/>
        </w:rPr>
        <w:t xml:space="preserve">18.02.2021г. </w:t>
      </w:r>
      <w:r w:rsidRPr="001B30C0">
        <w:rPr>
          <w:rFonts w:ascii="Times New Roman" w:eastAsia="Calibri" w:hAnsi="Times New Roman" w:cs="Times New Roman"/>
          <w:sz w:val="24"/>
          <w:szCs w:val="24"/>
          <w:lang w:eastAsia="en-US"/>
        </w:rPr>
        <w:t>Форма проведения: дистанционная (</w:t>
      </w:r>
      <w:r w:rsidRPr="001B30C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ZOOM</w:t>
      </w:r>
      <w:r w:rsidRPr="001B30C0">
        <w:rPr>
          <w:rFonts w:ascii="Times New Roman" w:eastAsia="Calibri" w:hAnsi="Times New Roman" w:cs="Times New Roman"/>
          <w:sz w:val="24"/>
          <w:szCs w:val="24"/>
          <w:lang w:eastAsia="en-US"/>
        </w:rPr>
        <w:t>-конференция)</w:t>
      </w:r>
    </w:p>
    <w:p w:rsidR="001B30C0" w:rsidRDefault="001B30C0" w:rsidP="001B30C0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- </w:t>
      </w:r>
      <w:r w:rsidRPr="001B30C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Мастер-класс </w:t>
      </w:r>
      <w:r w:rsidRPr="001B30C0">
        <w:rPr>
          <w:rFonts w:ascii="Times New Roman" w:eastAsia="Microsoft YaHei" w:hAnsi="Times New Roman" w:cs="Times New Roman"/>
          <w:bCs/>
          <w:color w:val="0D0D0D"/>
          <w:kern w:val="24"/>
          <w:sz w:val="24"/>
          <w:szCs w:val="24"/>
          <w:lang w:eastAsia="en-US"/>
        </w:rPr>
        <w:t>(муниципальный уровень)</w:t>
      </w:r>
      <w:r w:rsidRPr="001B30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1B30C0" w:rsidRPr="001B30C0" w:rsidRDefault="001B30C0" w:rsidP="001B30C0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30C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«Интерактивные игры и упражнения с использованием</w:t>
      </w:r>
      <w:r w:rsidRPr="001B30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B30C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методов эйдетики»</w:t>
      </w:r>
    </w:p>
    <w:p w:rsidR="001B30C0" w:rsidRPr="001B30C0" w:rsidRDefault="001B30C0" w:rsidP="001B30C0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B30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Дата проведения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04.03.2021 г. </w:t>
      </w:r>
      <w:r w:rsidRPr="001B30C0">
        <w:rPr>
          <w:rFonts w:ascii="Times New Roman" w:eastAsia="Calibri" w:hAnsi="Times New Roman" w:cs="Times New Roman"/>
          <w:sz w:val="24"/>
          <w:szCs w:val="24"/>
          <w:lang w:eastAsia="en-US"/>
        </w:rPr>
        <w:t>Форма проведения: дистанционная (</w:t>
      </w:r>
      <w:r w:rsidRPr="001B30C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ZOOM</w:t>
      </w:r>
      <w:r w:rsidRPr="001B30C0">
        <w:rPr>
          <w:rFonts w:ascii="Times New Roman" w:eastAsia="Calibri" w:hAnsi="Times New Roman" w:cs="Times New Roman"/>
          <w:sz w:val="24"/>
          <w:szCs w:val="24"/>
          <w:lang w:eastAsia="en-US"/>
        </w:rPr>
        <w:t>-конференция)</w:t>
      </w:r>
    </w:p>
    <w:p w:rsidR="001B30C0" w:rsidRDefault="001B30C0" w:rsidP="001B30C0">
      <w:pPr>
        <w:spacing w:after="0" w:line="240" w:lineRule="auto"/>
        <w:ind w:left="-142"/>
        <w:rPr>
          <w:rFonts w:ascii="Times New Roman" w:eastAsia="Microsoft YaHei" w:hAnsi="Times New Roman" w:cs="Times New Roman"/>
          <w:bCs/>
          <w:color w:val="0D0D0D"/>
          <w:kern w:val="24"/>
          <w:sz w:val="24"/>
          <w:szCs w:val="24"/>
          <w:lang w:eastAsia="en-US"/>
        </w:rPr>
      </w:pPr>
      <w:r>
        <w:rPr>
          <w:rFonts w:ascii="Times New Roman" w:eastAsia="Microsoft YaHei" w:hAnsi="Times New Roman" w:cs="Times New Roman"/>
          <w:bCs/>
          <w:color w:val="0D0D0D"/>
          <w:kern w:val="24"/>
          <w:sz w:val="24"/>
          <w:szCs w:val="24"/>
          <w:lang w:eastAsia="en-US"/>
        </w:rPr>
        <w:t xml:space="preserve">- </w:t>
      </w:r>
      <w:r w:rsidRPr="001B30C0">
        <w:rPr>
          <w:rFonts w:ascii="Times New Roman" w:eastAsia="Microsoft YaHei" w:hAnsi="Times New Roman" w:cs="Times New Roman"/>
          <w:bCs/>
          <w:color w:val="0D0D0D"/>
          <w:kern w:val="24"/>
          <w:sz w:val="24"/>
          <w:szCs w:val="24"/>
          <w:lang w:eastAsia="en-US"/>
        </w:rPr>
        <w:t xml:space="preserve">Мастер-класс (муниципальный уровень) </w:t>
      </w:r>
    </w:p>
    <w:p w:rsidR="001B30C0" w:rsidRPr="001B30C0" w:rsidRDefault="001B30C0" w:rsidP="001B30C0">
      <w:pPr>
        <w:spacing w:after="0" w:line="240" w:lineRule="auto"/>
        <w:ind w:left="-142"/>
        <w:rPr>
          <w:rFonts w:ascii="Times New Roman" w:eastAsia="+mj-ea" w:hAnsi="Times New Roman" w:cs="Times New Roman"/>
          <w:bCs/>
          <w:color w:val="0D0D0D"/>
          <w:kern w:val="24"/>
          <w:sz w:val="24"/>
          <w:szCs w:val="24"/>
          <w:lang w:eastAsia="en-US"/>
        </w:rPr>
      </w:pPr>
      <w:r w:rsidRPr="001B30C0">
        <w:rPr>
          <w:rFonts w:ascii="Times New Roman" w:eastAsia="+mj-ea" w:hAnsi="Times New Roman" w:cs="Times New Roman"/>
          <w:bCs/>
          <w:color w:val="0D0D0D"/>
          <w:kern w:val="24"/>
          <w:sz w:val="24"/>
          <w:szCs w:val="24"/>
          <w:lang w:eastAsia="en-US"/>
        </w:rPr>
        <w:t>«Сопровождение процесса адаптации педагогом – психологом детей раннего возраста, не посещающих ДОУ»</w:t>
      </w:r>
    </w:p>
    <w:p w:rsidR="001B30C0" w:rsidRPr="001B30C0" w:rsidRDefault="001B30C0" w:rsidP="001B30C0">
      <w:pPr>
        <w:spacing w:after="0"/>
        <w:ind w:left="-142"/>
        <w:rPr>
          <w:rFonts w:ascii="Times New Roman" w:eastAsia="+mj-ea" w:hAnsi="Times New Roman" w:cs="Times New Roman"/>
          <w:bCs/>
          <w:color w:val="0D0D0D"/>
          <w:kern w:val="24"/>
          <w:sz w:val="24"/>
          <w:szCs w:val="24"/>
          <w:lang w:eastAsia="en-US"/>
        </w:rPr>
      </w:pPr>
      <w:r w:rsidRPr="001B30C0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</w:t>
      </w:r>
      <w:r w:rsidRPr="001B30C0">
        <w:rPr>
          <w:rFonts w:ascii="Times New Roman" w:eastAsia="+mj-ea" w:hAnsi="Times New Roman" w:cs="Times New Roman"/>
          <w:bCs/>
          <w:color w:val="0D0D0D"/>
          <w:kern w:val="24"/>
          <w:sz w:val="24"/>
          <w:szCs w:val="24"/>
          <w:lang w:eastAsia="en-US"/>
        </w:rPr>
        <w:t xml:space="preserve">23.09.2021 г. </w:t>
      </w:r>
      <w:r w:rsidRPr="001B30C0">
        <w:rPr>
          <w:rFonts w:ascii="Times New Roman" w:eastAsia="Calibri" w:hAnsi="Times New Roman" w:cs="Times New Roman"/>
          <w:sz w:val="24"/>
          <w:szCs w:val="24"/>
          <w:lang w:eastAsia="en-US"/>
        </w:rPr>
        <w:t>Форма проведения: дистанционная (</w:t>
      </w:r>
      <w:r w:rsidRPr="001B30C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ZOOM</w:t>
      </w:r>
      <w:r w:rsidRPr="001B30C0">
        <w:rPr>
          <w:rFonts w:ascii="Times New Roman" w:eastAsia="Calibri" w:hAnsi="Times New Roman" w:cs="Times New Roman"/>
          <w:sz w:val="24"/>
          <w:szCs w:val="24"/>
          <w:lang w:eastAsia="en-US"/>
        </w:rPr>
        <w:t>-конференция)</w:t>
      </w:r>
      <w:r w:rsidRPr="001B30C0">
        <w:rPr>
          <w:rFonts w:ascii="Times New Roman" w:eastAsia="+mj-ea" w:hAnsi="Times New Roman" w:cs="Times New Roman"/>
          <w:bCs/>
          <w:color w:val="0D0D0D"/>
          <w:kern w:val="24"/>
          <w:sz w:val="24"/>
          <w:szCs w:val="24"/>
          <w:lang w:eastAsia="en-US"/>
        </w:rPr>
        <w:t xml:space="preserve"> </w:t>
      </w:r>
    </w:p>
    <w:p w:rsidR="001B30C0" w:rsidRPr="001B30C0" w:rsidRDefault="001B30C0" w:rsidP="001B30C0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Microsoft YaHei" w:hAnsi="Times New Roman" w:cs="Times New Roman"/>
          <w:bCs/>
          <w:color w:val="0D0D0D"/>
          <w:kern w:val="24"/>
          <w:sz w:val="24"/>
          <w:szCs w:val="24"/>
          <w:lang w:eastAsia="en-US"/>
        </w:rPr>
        <w:t>Семинар-практикум (муниципальный уровень)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B30C0">
        <w:rPr>
          <w:rFonts w:ascii="Times New Roman" w:eastAsia="+mn-ea" w:hAnsi="Times New Roman" w:cs="Times New Roman"/>
          <w:bCs/>
          <w:kern w:val="24"/>
          <w:sz w:val="24"/>
          <w:szCs w:val="24"/>
        </w:rPr>
        <w:t>«Активные формы взаимодействия с родителями по вопросам развития у детей межполушарного взаимодействия средствами технологии ментальных карт»</w:t>
      </w:r>
    </w:p>
    <w:p w:rsidR="001B30C0" w:rsidRPr="001B30C0" w:rsidRDefault="001B30C0" w:rsidP="001B30C0">
      <w:pPr>
        <w:spacing w:after="0"/>
        <w:ind w:left="-142"/>
        <w:rPr>
          <w:rFonts w:ascii="Times New Roman" w:eastAsia="+mj-ea" w:hAnsi="Times New Roman" w:cs="Times New Roman"/>
          <w:bCs/>
          <w:color w:val="0D0D0D"/>
          <w:kern w:val="24"/>
          <w:sz w:val="24"/>
          <w:szCs w:val="24"/>
          <w:lang w:eastAsia="en-US"/>
        </w:rPr>
      </w:pPr>
      <w:r w:rsidRPr="001B30C0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</w:t>
      </w:r>
      <w:r w:rsidRPr="001B30C0">
        <w:rPr>
          <w:rFonts w:ascii="Times New Roman" w:eastAsia="+mj-ea" w:hAnsi="Times New Roman" w:cs="Times New Roman"/>
          <w:bCs/>
          <w:color w:val="0D0D0D"/>
          <w:kern w:val="24"/>
          <w:sz w:val="24"/>
          <w:szCs w:val="24"/>
          <w:lang w:eastAsia="en-US"/>
        </w:rPr>
        <w:t xml:space="preserve">24.11.2021 г.  </w:t>
      </w:r>
      <w:r w:rsidRPr="001B30C0">
        <w:rPr>
          <w:rFonts w:ascii="Times New Roman" w:eastAsia="Calibri" w:hAnsi="Times New Roman" w:cs="Times New Roman"/>
          <w:sz w:val="24"/>
          <w:szCs w:val="24"/>
          <w:lang w:eastAsia="en-US"/>
        </w:rPr>
        <w:t>Форма проведения: дистанционная (</w:t>
      </w:r>
      <w:r w:rsidRPr="001B30C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ZOOM</w:t>
      </w:r>
      <w:r w:rsidRPr="001B30C0">
        <w:rPr>
          <w:rFonts w:ascii="Times New Roman" w:eastAsia="Calibri" w:hAnsi="Times New Roman" w:cs="Times New Roman"/>
          <w:sz w:val="24"/>
          <w:szCs w:val="24"/>
          <w:lang w:eastAsia="en-US"/>
        </w:rPr>
        <w:t>-конференция)</w:t>
      </w:r>
    </w:p>
    <w:p w:rsidR="001B30C0" w:rsidRPr="001B30C0" w:rsidRDefault="001B30C0" w:rsidP="001B30C0">
      <w:pPr>
        <w:ind w:left="-142"/>
        <w:rPr>
          <w:rFonts w:ascii="Times New Roman" w:eastAsia="Calibri" w:hAnsi="Times New Roman" w:cs="Times New Roman"/>
          <w:bCs/>
          <w:kern w:val="24"/>
          <w:sz w:val="24"/>
          <w:szCs w:val="24"/>
        </w:rPr>
      </w:pPr>
      <w:r>
        <w:rPr>
          <w:rFonts w:ascii="Times New Roman" w:eastAsia="+mj-ea" w:hAnsi="Times New Roman" w:cs="Times New Roman"/>
          <w:bCs/>
          <w:color w:val="0D0D0D"/>
          <w:kern w:val="24"/>
          <w:sz w:val="24"/>
          <w:szCs w:val="24"/>
          <w:lang w:eastAsia="en-US"/>
        </w:rPr>
        <w:t xml:space="preserve">- </w:t>
      </w:r>
      <w:r w:rsidRPr="001B30C0">
        <w:rPr>
          <w:rFonts w:ascii="Times New Roman" w:eastAsia="Times New Roman" w:hAnsi="Times New Roman" w:cs="Times New Roman"/>
          <w:sz w:val="24"/>
          <w:szCs w:val="24"/>
        </w:rPr>
        <w:t>Инновационный опыт учреждений был представлен на городской презентационной площадке «Инновационное образовательное пространство муниципальной системы образования города Ярославля» в ноябре 2021 года (видеоролик «Лучше всех»)</w:t>
      </w:r>
      <w:r w:rsidRPr="001B30C0">
        <w:rPr>
          <w:rFonts w:ascii="Times New Roman" w:eastAsia="Microsoft YaHei" w:hAnsi="Times New Roman" w:cs="Times New Roman"/>
          <w:bCs/>
          <w:color w:val="0D0D0D"/>
          <w:kern w:val="24"/>
          <w:sz w:val="24"/>
          <w:szCs w:val="24"/>
          <w:lang w:eastAsia="en-US"/>
        </w:rPr>
        <w:t xml:space="preserve"> в рамках м</w:t>
      </w:r>
      <w:r w:rsidRPr="001B30C0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униципальной </w:t>
      </w:r>
      <w:proofErr w:type="spellStart"/>
      <w:r w:rsidRPr="001B30C0">
        <w:rPr>
          <w:rFonts w:ascii="Times New Roman" w:eastAsia="+mn-ea" w:hAnsi="Times New Roman" w:cs="Times New Roman"/>
          <w:bCs/>
          <w:kern w:val="24"/>
          <w:sz w:val="24"/>
          <w:szCs w:val="24"/>
        </w:rPr>
        <w:t>иннновационой</w:t>
      </w:r>
      <w:proofErr w:type="spellEnd"/>
      <w:r w:rsidRPr="001B30C0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площадки</w:t>
      </w:r>
      <w:r w:rsidRPr="001B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0C0">
        <w:rPr>
          <w:rFonts w:ascii="Times New Roman" w:eastAsia="Calibri" w:hAnsi="Times New Roman" w:cs="Times New Roman"/>
          <w:bCs/>
          <w:kern w:val="24"/>
          <w:sz w:val="24"/>
          <w:szCs w:val="24"/>
        </w:rPr>
        <w:t>«Развитие межполушарного взаимодействия как основы интеллектуального развития детей». Монтаж видеоролика.</w:t>
      </w:r>
    </w:p>
    <w:p w:rsidR="009C34B5" w:rsidRPr="009C34B5" w:rsidRDefault="009C34B5" w:rsidP="009C34B5">
      <w:pPr>
        <w:spacing w:after="0" w:line="269" w:lineRule="auto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lastRenderedPageBreak/>
        <w:tab/>
      </w:r>
    </w:p>
    <w:p w:rsidR="009C34B5" w:rsidRDefault="009C34B5" w:rsidP="001B30C0">
      <w:pPr>
        <w:spacing w:after="0" w:line="269" w:lineRule="auto"/>
        <w:jc w:val="center"/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en-US"/>
        </w:rPr>
        <w:t>Творческая активность педагогов в 202</w:t>
      </w:r>
      <w:r w:rsidR="001B30C0"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en-US"/>
        </w:rPr>
        <w:t>1</w:t>
      </w:r>
      <w:r w:rsidRPr="009C34B5"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en-US"/>
        </w:rPr>
        <w:t xml:space="preserve"> году</w:t>
      </w:r>
    </w:p>
    <w:p w:rsidR="001B30C0" w:rsidRPr="001B30C0" w:rsidRDefault="001B30C0" w:rsidP="001B30C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B30C0">
        <w:rPr>
          <w:rFonts w:ascii="Times New Roman" w:hAnsi="Times New Roman" w:cs="Times New Roman"/>
          <w:sz w:val="24"/>
          <w:szCs w:val="24"/>
        </w:rPr>
        <w:t>Аналитическая справка об участии МДОУ «Детский сад № 192»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0C0">
        <w:rPr>
          <w:rFonts w:ascii="Times New Roman" w:hAnsi="Times New Roman" w:cs="Times New Roman"/>
          <w:sz w:val="24"/>
          <w:szCs w:val="24"/>
        </w:rPr>
        <w:t>в  конкурсах, фестивалях, соревнованиях различных уровней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0C0">
        <w:rPr>
          <w:rFonts w:ascii="Times New Roman" w:hAnsi="Times New Roman" w:cs="Times New Roman"/>
          <w:sz w:val="24"/>
          <w:szCs w:val="24"/>
        </w:rPr>
        <w:t>в  2021 учебном году.</w:t>
      </w:r>
    </w:p>
    <w:p w:rsidR="001B30C0" w:rsidRPr="001B30C0" w:rsidRDefault="001B30C0" w:rsidP="001B30C0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0598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541"/>
        <w:gridCol w:w="5797"/>
        <w:gridCol w:w="1559"/>
        <w:gridCol w:w="1701"/>
      </w:tblGrid>
      <w:tr w:rsidR="001B30C0" w:rsidRPr="001B30C0" w:rsidTr="00E710B5"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0C0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0C0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0C0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70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0C0">
              <w:rPr>
                <w:rFonts w:ascii="Times New Roman" w:hAnsi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1B30C0" w:rsidRPr="001B30C0" w:rsidTr="00E710B5">
        <w:trPr>
          <w:trHeight w:val="331"/>
        </w:trPr>
        <w:tc>
          <w:tcPr>
            <w:tcW w:w="10598" w:type="dxa"/>
            <w:gridSpan w:val="4"/>
          </w:tcPr>
          <w:p w:rsidR="001B30C0" w:rsidRPr="001B30C0" w:rsidRDefault="001B30C0" w:rsidP="001B30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b/>
                <w:sz w:val="24"/>
                <w:szCs w:val="24"/>
              </w:rPr>
              <w:t>ВСЕРОССИЙСКИЕ</w:t>
            </w:r>
          </w:p>
        </w:tc>
      </w:tr>
      <w:tr w:rsidR="001B30C0" w:rsidRPr="001B30C0" w:rsidTr="00E710B5"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</w:rPr>
            </w:pPr>
            <w:r w:rsidRPr="001B30C0">
              <w:rPr>
                <w:rFonts w:ascii="Times New Roman" w:hAnsi="Times New Roman"/>
              </w:rPr>
              <w:t xml:space="preserve"> Январь 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tabs>
                <w:tab w:val="left" w:pos="567"/>
                <w:tab w:val="left" w:pos="1134"/>
              </w:tabs>
              <w:ind w:right="-1"/>
              <w:rPr>
                <w:rFonts w:ascii="Times New Roman" w:hAnsi="Times New Roman"/>
              </w:rPr>
            </w:pPr>
            <w:r w:rsidRPr="001B30C0">
              <w:rPr>
                <w:rFonts w:ascii="Times New Roman" w:hAnsi="Times New Roman"/>
                <w:lang w:val="en-US"/>
              </w:rPr>
              <w:t>VI</w:t>
            </w:r>
            <w:r w:rsidRPr="001B30C0">
              <w:rPr>
                <w:rFonts w:ascii="Times New Roman" w:hAnsi="Times New Roman"/>
              </w:rPr>
              <w:t xml:space="preserve"> Всероссийский конкурс «Гордость России»</w:t>
            </w:r>
          </w:p>
          <w:p w:rsidR="001B30C0" w:rsidRPr="001B30C0" w:rsidRDefault="001B30C0" w:rsidP="001B30C0">
            <w:pPr>
              <w:tabs>
                <w:tab w:val="left" w:pos="567"/>
                <w:tab w:val="left" w:pos="1134"/>
              </w:tabs>
              <w:ind w:right="-1"/>
              <w:rPr>
                <w:rFonts w:ascii="Times New Roman" w:hAnsi="Times New Roman"/>
              </w:rPr>
            </w:pPr>
            <w:r w:rsidRPr="001B30C0">
              <w:rPr>
                <w:rFonts w:ascii="Times New Roman" w:hAnsi="Times New Roman"/>
              </w:rPr>
              <w:t>Центр организации и проведения дистанционных конкурсов для дошкольников, воспитателей и педагогов «Гордость России»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</w:rPr>
            </w:pPr>
            <w:r w:rsidRPr="001B30C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1B30C0" w:rsidRPr="001B30C0" w:rsidRDefault="001B30C0" w:rsidP="001B30C0">
            <w:pPr>
              <w:tabs>
                <w:tab w:val="left" w:pos="1134"/>
              </w:tabs>
              <w:rPr>
                <w:rFonts w:ascii="Times New Roman" w:eastAsia="Times New Roman" w:hAnsi="Times New Roman"/>
                <w:b/>
              </w:rPr>
            </w:pPr>
            <w:r w:rsidRPr="001B30C0">
              <w:rPr>
                <w:rFonts w:ascii="Times New Roman" w:eastAsia="Times New Roman" w:hAnsi="Times New Roman"/>
                <w:b/>
              </w:rPr>
              <w:t xml:space="preserve">Диплом  </w:t>
            </w:r>
          </w:p>
          <w:p w:rsidR="001B30C0" w:rsidRPr="001B30C0" w:rsidRDefault="001B30C0" w:rsidP="001B30C0">
            <w:pPr>
              <w:tabs>
                <w:tab w:val="left" w:pos="1134"/>
              </w:tabs>
              <w:rPr>
                <w:rFonts w:ascii="Times New Roman" w:eastAsia="Times New Roman" w:hAnsi="Times New Roman"/>
                <w:b/>
              </w:rPr>
            </w:pPr>
            <w:r w:rsidRPr="001B30C0">
              <w:rPr>
                <w:rFonts w:ascii="Times New Roman" w:eastAsia="Times New Roman" w:hAnsi="Times New Roman"/>
                <w:b/>
                <w:lang w:val="en-US"/>
              </w:rPr>
              <w:t>II</w:t>
            </w:r>
            <w:r w:rsidRPr="001B30C0">
              <w:rPr>
                <w:rFonts w:ascii="Times New Roman" w:eastAsia="Times New Roman" w:hAnsi="Times New Roman"/>
                <w:b/>
              </w:rPr>
              <w:t xml:space="preserve"> степени</w:t>
            </w:r>
          </w:p>
        </w:tc>
      </w:tr>
      <w:tr w:rsidR="001B30C0" w:rsidRPr="001B30C0" w:rsidTr="00E710B5"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</w:rPr>
              <w:t>Февраль</w:t>
            </w:r>
            <w:r w:rsidRPr="001B30C0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Акция «Маски защищают, маски украшают!»</w:t>
            </w:r>
          </w:p>
          <w:p w:rsidR="001B30C0" w:rsidRPr="001B30C0" w:rsidRDefault="001B30C0" w:rsidP="001B30C0">
            <w:pPr>
              <w:shd w:val="clear" w:color="auto" w:fill="FFFFFF"/>
              <w:spacing w:line="375" w:lineRule="atLeast"/>
              <w:ind w:left="-15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B30C0" w:rsidRPr="001B30C0" w:rsidRDefault="001B30C0" w:rsidP="001B30C0">
            <w:r w:rsidRPr="001B30C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B30C0" w:rsidRPr="001B30C0" w:rsidTr="00E710B5"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</w:rPr>
            </w:pPr>
            <w:r w:rsidRPr="001B30C0">
              <w:rPr>
                <w:rFonts w:ascii="Times New Roman" w:hAnsi="Times New Roman"/>
              </w:rPr>
              <w:t>Февраль 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tabs>
                <w:tab w:val="left" w:pos="567"/>
                <w:tab w:val="left" w:pos="1134"/>
              </w:tabs>
              <w:ind w:right="-1"/>
              <w:rPr>
                <w:rFonts w:ascii="Times New Roman" w:hAnsi="Times New Roman"/>
                <w:bCs/>
              </w:rPr>
            </w:pPr>
            <w:r w:rsidRPr="001B30C0">
              <w:rPr>
                <w:rFonts w:ascii="Times New Roman" w:hAnsi="Times New Roman"/>
                <w:bCs/>
              </w:rPr>
              <w:t>Акция «Скажи спасибо лично»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</w:rPr>
            </w:pPr>
            <w:r w:rsidRPr="001B30C0">
              <w:rPr>
                <w:rFonts w:ascii="Times New Roman" w:hAnsi="Times New Roman"/>
              </w:rPr>
              <w:t>6 групп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B30C0" w:rsidRPr="001B30C0" w:rsidRDefault="001B30C0" w:rsidP="001B30C0">
            <w:pPr>
              <w:tabs>
                <w:tab w:val="left" w:pos="1134"/>
              </w:tabs>
              <w:rPr>
                <w:rFonts w:ascii="Times New Roman" w:eastAsia="Times New Roman" w:hAnsi="Times New Roman"/>
              </w:rPr>
            </w:pPr>
            <w:r w:rsidRPr="001B30C0">
              <w:rPr>
                <w:rFonts w:ascii="Times New Roman" w:eastAsia="Times New Roman" w:hAnsi="Times New Roman"/>
              </w:rPr>
              <w:t>Участие</w:t>
            </w:r>
          </w:p>
        </w:tc>
      </w:tr>
      <w:tr w:rsidR="001B30C0" w:rsidRPr="001B30C0" w:rsidTr="00E710B5"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</w:rPr>
            </w:pPr>
            <w:r w:rsidRPr="001B30C0">
              <w:rPr>
                <w:rFonts w:ascii="Times New Roman" w:hAnsi="Times New Roman"/>
              </w:rPr>
              <w:t>Март 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tabs>
                <w:tab w:val="left" w:pos="567"/>
                <w:tab w:val="left" w:pos="1134"/>
              </w:tabs>
              <w:ind w:right="-1"/>
              <w:rPr>
                <w:rFonts w:ascii="Times New Roman" w:hAnsi="Times New Roman"/>
                <w:bCs/>
              </w:rPr>
            </w:pPr>
            <w:r w:rsidRPr="001B30C0">
              <w:rPr>
                <w:rFonts w:ascii="Times New Roman" w:hAnsi="Times New Roman"/>
                <w:bCs/>
              </w:rPr>
              <w:t>Акция «Вам любимые. Ярославль. Образование»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</w:rPr>
            </w:pPr>
            <w:r w:rsidRPr="001B30C0">
              <w:rPr>
                <w:rFonts w:ascii="Times New Roman" w:hAnsi="Times New Roman"/>
              </w:rPr>
              <w:t>10 групп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1B30C0" w:rsidRPr="001B30C0" w:rsidRDefault="001B30C0" w:rsidP="001B30C0">
            <w:pPr>
              <w:tabs>
                <w:tab w:val="left" w:pos="1134"/>
              </w:tabs>
              <w:rPr>
                <w:rFonts w:ascii="Times New Roman" w:eastAsia="Times New Roman" w:hAnsi="Times New Roman"/>
              </w:rPr>
            </w:pPr>
            <w:r w:rsidRPr="001B30C0">
              <w:rPr>
                <w:rFonts w:ascii="Times New Roman" w:eastAsia="Times New Roman" w:hAnsi="Times New Roman"/>
              </w:rPr>
              <w:t>Участие</w:t>
            </w:r>
          </w:p>
          <w:p w:rsidR="001B30C0" w:rsidRPr="001B30C0" w:rsidRDefault="001B30C0" w:rsidP="001B30C0">
            <w:pPr>
              <w:tabs>
                <w:tab w:val="left" w:pos="1134"/>
              </w:tabs>
              <w:rPr>
                <w:rFonts w:ascii="Times New Roman" w:eastAsia="Times New Roman" w:hAnsi="Times New Roman"/>
              </w:rPr>
            </w:pPr>
          </w:p>
        </w:tc>
      </w:tr>
      <w:tr w:rsidR="001B30C0" w:rsidRPr="001B30C0" w:rsidTr="00E710B5"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Апрель 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shd w:val="clear" w:color="auto" w:fill="FFFFFF"/>
              <w:ind w:left="-17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30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экологический субботник «Зеленая Весна»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30C0" w:rsidRPr="001B30C0" w:rsidRDefault="001B30C0" w:rsidP="001B30C0">
            <w:r w:rsidRPr="001B30C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B30C0" w:rsidRPr="001B30C0" w:rsidTr="00E710B5"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Август 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shd w:val="clear" w:color="auto" w:fill="FFFFFF"/>
              <w:ind w:left="-17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30C0">
              <w:rPr>
                <w:rFonts w:ascii="Times New Roman" w:hAnsi="Times New Roman"/>
              </w:rPr>
              <w:t>Всероссийский конкурс  «Лучший сайт педагога - 2021»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B30C0" w:rsidRPr="001B30C0" w:rsidRDefault="001B30C0" w:rsidP="001B30C0">
            <w:pPr>
              <w:tabs>
                <w:tab w:val="left" w:pos="1134"/>
              </w:tabs>
              <w:rPr>
                <w:rFonts w:ascii="Times New Roman" w:eastAsia="Times New Roman" w:hAnsi="Times New Roman"/>
                <w:b/>
              </w:rPr>
            </w:pPr>
            <w:r w:rsidRPr="001B30C0">
              <w:rPr>
                <w:rFonts w:ascii="Times New Roman" w:eastAsia="Times New Roman" w:hAnsi="Times New Roman"/>
                <w:b/>
              </w:rPr>
              <w:t xml:space="preserve">Диплом  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b/>
                <w:lang w:val="en-US"/>
              </w:rPr>
              <w:t>III</w:t>
            </w:r>
            <w:r w:rsidRPr="001B30C0">
              <w:rPr>
                <w:rFonts w:ascii="Times New Roman" w:hAnsi="Times New Roman"/>
                <w:b/>
              </w:rPr>
              <w:t xml:space="preserve"> степени</w:t>
            </w:r>
          </w:p>
        </w:tc>
      </w:tr>
      <w:tr w:rsidR="001B30C0" w:rsidRPr="001B30C0" w:rsidTr="00E710B5"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Октябрь 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shd w:val="clear" w:color="auto" w:fill="FFFFFF"/>
              <w:ind w:left="-17"/>
              <w:outlineLvl w:val="0"/>
              <w:rPr>
                <w:rFonts w:ascii="Times New Roman" w:hAnsi="Times New Roman"/>
              </w:rPr>
            </w:pPr>
            <w:r w:rsidRPr="001B30C0">
              <w:rPr>
                <w:rFonts w:ascii="Times New Roman" w:hAnsi="Times New Roman"/>
                <w:szCs w:val="28"/>
              </w:rPr>
              <w:t>Всероссийская акции «Живая открытка «С ДНЁМ ОТЦА!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30C0" w:rsidRPr="001B30C0" w:rsidRDefault="001B30C0" w:rsidP="001B30C0">
            <w:pPr>
              <w:tabs>
                <w:tab w:val="left" w:pos="1134"/>
              </w:tabs>
              <w:rPr>
                <w:rFonts w:ascii="Times New Roman" w:eastAsia="Times New Roman" w:hAnsi="Times New Roman"/>
              </w:rPr>
            </w:pPr>
            <w:r w:rsidRPr="001B30C0">
              <w:rPr>
                <w:rFonts w:ascii="Times New Roman" w:eastAsia="Times New Roman" w:hAnsi="Times New Roman"/>
              </w:rPr>
              <w:t>Участие</w:t>
            </w:r>
          </w:p>
        </w:tc>
      </w:tr>
      <w:tr w:rsidR="001B30C0" w:rsidRPr="001B30C0" w:rsidTr="00E710B5"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shd w:val="clear" w:color="auto" w:fill="FFFFFF"/>
              <w:ind w:left="-17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30C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Международная просветительская акция «Большой этнографический диктант»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B30C0" w:rsidRPr="001B30C0" w:rsidRDefault="001B30C0" w:rsidP="001B30C0">
            <w:r w:rsidRPr="001B30C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B30C0" w:rsidRPr="001B30C0" w:rsidTr="00E710B5"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shd w:val="clear" w:color="auto" w:fill="FFFFFF"/>
              <w:ind w:left="-17"/>
              <w:outlineLvl w:val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1B30C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Общероссийская акция «Новый год в каждый дом»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B30C0" w:rsidRPr="001B30C0" w:rsidTr="00E710B5">
        <w:tc>
          <w:tcPr>
            <w:tcW w:w="10598" w:type="dxa"/>
            <w:gridSpan w:val="4"/>
          </w:tcPr>
          <w:p w:rsidR="001B30C0" w:rsidRPr="001B30C0" w:rsidRDefault="001B30C0" w:rsidP="001B30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0C0">
              <w:rPr>
                <w:rFonts w:ascii="Times New Roman" w:hAnsi="Times New Roman"/>
                <w:b/>
                <w:sz w:val="24"/>
                <w:szCs w:val="24"/>
              </w:rPr>
              <w:t>РЕГИОНАЛЬНЫЕ</w:t>
            </w:r>
          </w:p>
        </w:tc>
      </w:tr>
      <w:tr w:rsidR="001B30C0" w:rsidRPr="001B30C0" w:rsidTr="00E710B5"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Апрель  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Областной конкурс на лучшие учебно-методические материалы по организации работы по пожарной безопасности в образовательных организациях</w:t>
            </w:r>
          </w:p>
          <w:p w:rsidR="001B30C0" w:rsidRPr="001B30C0" w:rsidRDefault="001B30C0" w:rsidP="001B30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0C0">
              <w:rPr>
                <w:rFonts w:ascii="Times New Roman" w:eastAsia="Times New Roman" w:hAnsi="Times New Roman"/>
                <w:sz w:val="24"/>
                <w:szCs w:val="24"/>
              </w:rPr>
              <w:t>совместный приказ  департамента образования  Ярославской области  от 25.02.2021 № 55/01-03</w:t>
            </w:r>
          </w:p>
          <w:p w:rsidR="001B30C0" w:rsidRPr="001B30C0" w:rsidRDefault="001B30C0" w:rsidP="001B30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0C0">
              <w:rPr>
                <w:rFonts w:ascii="Times New Roman" w:eastAsia="Times New Roman" w:hAnsi="Times New Roman"/>
                <w:sz w:val="24"/>
                <w:szCs w:val="24"/>
              </w:rPr>
              <w:t>ЯООООО ВДПО от 12.03.2021 № 70</w:t>
            </w:r>
          </w:p>
          <w:p w:rsidR="001B30C0" w:rsidRPr="001B30C0" w:rsidRDefault="001B30C0" w:rsidP="001B30C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B30C0">
              <w:rPr>
                <w:rFonts w:ascii="Times New Roman" w:eastAsia="Times New Roman" w:hAnsi="Times New Roman"/>
                <w:bCs/>
                <w:sz w:val="24"/>
                <w:szCs w:val="24"/>
              </w:rPr>
              <w:t>и Главного управления МЧС России по Ярославской области от 15.03.2021 № 151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B30C0" w:rsidRPr="001B30C0" w:rsidRDefault="001B30C0" w:rsidP="001B30C0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B30C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Диплом 3 место</w:t>
            </w:r>
          </w:p>
        </w:tc>
      </w:tr>
      <w:tr w:rsidR="001B30C0" w:rsidRPr="001B30C0" w:rsidTr="00E710B5"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Февраль-май 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 xml:space="preserve">Областной творческий Конкурс для дошкольников «День Победы детскими глазами» 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B30C0" w:rsidRPr="001B30C0" w:rsidRDefault="001B30C0" w:rsidP="001B30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30C0">
              <w:rPr>
                <w:rFonts w:ascii="Times New Roman" w:eastAsia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1B30C0" w:rsidRPr="001B30C0" w:rsidTr="00E710B5"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Сентябрь-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Областной  фотоконкурс «Мой ребенок – пассажир!»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автономного учреждения дополнительного образования Ярославской области 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«Центр детей и юношества»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От 06.10.2021 № 25-01/354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B30C0" w:rsidRPr="001B30C0" w:rsidRDefault="001B30C0" w:rsidP="001B30C0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0C0">
              <w:rPr>
                <w:rFonts w:ascii="Times New Roman" w:eastAsia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1B30C0" w:rsidRPr="001B30C0" w:rsidTr="00E710B5"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Ноябрь-декабрь 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Детский природоохранный конкурс новогодних елей (новогодних игрушек) «Живи, ёлочка!» ФГБУ «Национальный парк «</w:t>
            </w:r>
            <w:proofErr w:type="spellStart"/>
            <w:r w:rsidRPr="001B30C0">
              <w:rPr>
                <w:rFonts w:ascii="Times New Roman" w:hAnsi="Times New Roman"/>
                <w:sz w:val="24"/>
                <w:szCs w:val="24"/>
              </w:rPr>
              <w:t>Плещеево</w:t>
            </w:r>
            <w:proofErr w:type="spellEnd"/>
            <w:r w:rsidRPr="001B30C0">
              <w:rPr>
                <w:rFonts w:ascii="Times New Roman" w:hAnsi="Times New Roman"/>
                <w:sz w:val="24"/>
                <w:szCs w:val="24"/>
              </w:rPr>
              <w:t xml:space="preserve"> озеро» 11.11.2021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B30C0" w:rsidRPr="001B30C0" w:rsidRDefault="001B30C0" w:rsidP="001B30C0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0C0">
              <w:rPr>
                <w:rFonts w:ascii="Times New Roman" w:eastAsia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1B30C0" w:rsidRPr="001B30C0" w:rsidTr="00E710B5">
        <w:tc>
          <w:tcPr>
            <w:tcW w:w="10598" w:type="dxa"/>
            <w:gridSpan w:val="4"/>
          </w:tcPr>
          <w:p w:rsidR="001B30C0" w:rsidRPr="001B30C0" w:rsidRDefault="001B30C0" w:rsidP="001B30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0C0">
              <w:rPr>
                <w:rFonts w:ascii="Times New Roman" w:hAnsi="Times New Roman"/>
                <w:b/>
                <w:sz w:val="24"/>
                <w:szCs w:val="24"/>
              </w:rPr>
              <w:t>МУНИЦИПАЛЬНЫЕ</w:t>
            </w:r>
          </w:p>
        </w:tc>
      </w:tr>
      <w:tr w:rsidR="001B30C0" w:rsidRPr="001B30C0" w:rsidTr="00E710B5"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tabs>
                <w:tab w:val="left" w:pos="851"/>
                <w:tab w:val="left" w:pos="1134"/>
                <w:tab w:val="num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Городской смотр-конкурс детского творчества на тему безопасности «Помни каждый гражданин: спасенья номер 01».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B30C0" w:rsidRPr="001B30C0" w:rsidRDefault="001B30C0" w:rsidP="001B30C0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0C0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1B30C0" w:rsidRPr="001B30C0" w:rsidTr="00E710B5"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Январь – апрель 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Городской фестиваль чтецов «Живое слово» (дистанционный формат).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B30C0" w:rsidRPr="001B30C0" w:rsidRDefault="001B30C0" w:rsidP="001B30C0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0C0">
              <w:rPr>
                <w:rFonts w:ascii="Times New Roman" w:eastAsia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1B30C0" w:rsidRPr="001B30C0" w:rsidTr="00E710B5"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lastRenderedPageBreak/>
              <w:t>Февраль 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30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Открытый городской конкурс 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30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«Краса Масленица 2021»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B30C0" w:rsidRPr="001B30C0" w:rsidRDefault="001B30C0" w:rsidP="001B30C0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0C0">
              <w:rPr>
                <w:rFonts w:ascii="Times New Roman" w:eastAsia="Times New Roman" w:hAnsi="Times New Roman"/>
                <w:sz w:val="24"/>
                <w:szCs w:val="24"/>
              </w:rPr>
              <w:t>Диплом</w:t>
            </w:r>
          </w:p>
        </w:tc>
      </w:tr>
      <w:tr w:rsidR="001B30C0" w:rsidRPr="001B30C0" w:rsidTr="00E710B5"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Февраль-апрель 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Городской конкурс «Страницы любимых книг».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B30C0" w:rsidRPr="001B30C0" w:rsidRDefault="001B30C0" w:rsidP="001B30C0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0C0">
              <w:rPr>
                <w:rFonts w:ascii="Times New Roman" w:eastAsia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1B30C0" w:rsidRPr="001B30C0" w:rsidTr="00E710B5"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tabs>
                <w:tab w:val="left" w:pos="0"/>
                <w:tab w:val="left" w:pos="1134"/>
                <w:tab w:val="left" w:pos="1170"/>
              </w:tabs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Городской конкурс творческих работ воспитанников, педагогических работников, родителей (законных представителей) дошкольных образовательных учреждений города Ярославля «Сказки гуляют по свету» (дистанционный формат).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Департамент образования мэрии города Ярославля</w:t>
            </w:r>
          </w:p>
          <w:p w:rsidR="001B30C0" w:rsidRPr="001B30C0" w:rsidRDefault="001B30C0" w:rsidP="001B30C0">
            <w:pPr>
              <w:tabs>
                <w:tab w:val="left" w:pos="0"/>
                <w:tab w:val="left" w:pos="1134"/>
                <w:tab w:val="left" w:pos="1170"/>
              </w:tabs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 xml:space="preserve"> От 26.02.2021 №  01-05/145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B30C0" w:rsidRPr="001B30C0" w:rsidRDefault="001B30C0" w:rsidP="001B30C0">
            <w:pPr>
              <w:tabs>
                <w:tab w:val="left" w:pos="1134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0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 </w:t>
            </w:r>
          </w:p>
          <w:p w:rsidR="001B30C0" w:rsidRPr="001B30C0" w:rsidRDefault="001B30C0" w:rsidP="001B30C0">
            <w:pPr>
              <w:tabs>
                <w:tab w:val="left" w:pos="1134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0C0">
              <w:rPr>
                <w:rFonts w:ascii="Times New Roman" w:eastAsia="Times New Roman" w:hAnsi="Times New Roman"/>
                <w:b/>
                <w:sz w:val="24"/>
                <w:szCs w:val="24"/>
              </w:rPr>
              <w:t>1 степени</w:t>
            </w:r>
          </w:p>
          <w:p w:rsidR="001B30C0" w:rsidRPr="001B30C0" w:rsidRDefault="001B30C0" w:rsidP="001B30C0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0C0">
              <w:rPr>
                <w:rFonts w:ascii="Times New Roman" w:eastAsia="Times New Roman" w:hAnsi="Times New Roman"/>
                <w:b/>
                <w:sz w:val="24"/>
                <w:szCs w:val="24"/>
              </w:rPr>
              <w:t>По 2 номинациям</w:t>
            </w:r>
          </w:p>
        </w:tc>
      </w:tr>
      <w:tr w:rsidR="001B30C0" w:rsidRPr="001B30C0" w:rsidTr="00E710B5"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Апрель 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tabs>
                <w:tab w:val="left" w:pos="0"/>
                <w:tab w:val="left" w:pos="1134"/>
                <w:tab w:val="left" w:pos="1170"/>
              </w:tabs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Городской конкурс «Символ семейного счастья»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B30C0" w:rsidRPr="001B30C0" w:rsidRDefault="001B30C0" w:rsidP="001B30C0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0C0">
              <w:rPr>
                <w:rFonts w:ascii="Times New Roman" w:eastAsia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1B30C0" w:rsidRPr="001B30C0" w:rsidTr="00E710B5"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Апрель 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tabs>
                <w:tab w:val="left" w:pos="0"/>
                <w:tab w:val="left" w:pos="1134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Открытый дистанционный городской конкурс-выставку декоративно-прикладного и изобразительного творчества «Пасхальная радость»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B30C0" w:rsidRPr="001B30C0" w:rsidRDefault="001B30C0" w:rsidP="001B30C0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0C0">
              <w:rPr>
                <w:rFonts w:ascii="Times New Roman" w:eastAsia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1B30C0" w:rsidRPr="001B30C0" w:rsidTr="00E710B5"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Апрель  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tabs>
                <w:tab w:val="left" w:pos="142"/>
                <w:tab w:val="left" w:pos="993"/>
                <w:tab w:val="left" w:pos="1276"/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Городской дистанционный конкурс творческих работ «Майский праздник - День Победы!».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B30C0" w:rsidRPr="001B30C0" w:rsidRDefault="001B30C0" w:rsidP="001B30C0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0C0">
              <w:rPr>
                <w:rFonts w:ascii="Times New Roman" w:eastAsia="Times New Roman" w:hAnsi="Times New Roman"/>
                <w:sz w:val="24"/>
                <w:szCs w:val="24"/>
              </w:rPr>
              <w:t>Свидетельство участника</w:t>
            </w:r>
          </w:p>
        </w:tc>
      </w:tr>
      <w:tr w:rsidR="001B30C0" w:rsidRPr="001B30C0" w:rsidTr="00E710B5"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</w:rPr>
            </w:pPr>
            <w:r w:rsidRPr="001B30C0">
              <w:rPr>
                <w:rFonts w:ascii="Times New Roman" w:hAnsi="Times New Roman"/>
              </w:rPr>
              <w:t>Апрель 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B30C0">
              <w:rPr>
                <w:rFonts w:ascii="Times New Roman" w:eastAsia="Times New Roman" w:hAnsi="Times New Roman"/>
                <w:color w:val="000000"/>
              </w:rPr>
              <w:t>Открытый дистанционный конкурс «Мир полон красоты»</w:t>
            </w:r>
          </w:p>
          <w:p w:rsidR="001B30C0" w:rsidRPr="001B30C0" w:rsidRDefault="001B30C0" w:rsidP="001B30C0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B30C0">
              <w:rPr>
                <w:rFonts w:ascii="Times New Roman" w:eastAsia="Times New Roman" w:hAnsi="Times New Roman"/>
                <w:color w:val="000000"/>
              </w:rPr>
              <w:t xml:space="preserve">МОУ </w:t>
            </w:r>
            <w:proofErr w:type="gramStart"/>
            <w:r w:rsidRPr="001B30C0">
              <w:rPr>
                <w:rFonts w:ascii="Times New Roman" w:eastAsia="Times New Roman" w:hAnsi="Times New Roman"/>
                <w:color w:val="000000"/>
              </w:rPr>
              <w:t>ДО</w:t>
            </w:r>
            <w:proofErr w:type="gramEnd"/>
            <w:r w:rsidRPr="001B30C0">
              <w:rPr>
                <w:rFonts w:ascii="Times New Roman" w:eastAsia="Times New Roman" w:hAnsi="Times New Roman"/>
                <w:color w:val="000000"/>
              </w:rPr>
              <w:t xml:space="preserve"> «</w:t>
            </w:r>
            <w:proofErr w:type="gramStart"/>
            <w:r w:rsidRPr="001B30C0">
              <w:rPr>
                <w:rFonts w:ascii="Times New Roman" w:eastAsia="Times New Roman" w:hAnsi="Times New Roman"/>
                <w:color w:val="000000"/>
              </w:rPr>
              <w:t>Дом</w:t>
            </w:r>
            <w:proofErr w:type="gramEnd"/>
            <w:r w:rsidRPr="001B30C0">
              <w:rPr>
                <w:rFonts w:ascii="Times New Roman" w:eastAsia="Times New Roman" w:hAnsi="Times New Roman"/>
                <w:color w:val="000000"/>
              </w:rPr>
              <w:t xml:space="preserve"> детского творчества Фрунзенского района»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</w:rPr>
            </w:pPr>
            <w:r w:rsidRPr="001B30C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1B30C0" w:rsidRPr="001B30C0" w:rsidRDefault="001B30C0" w:rsidP="001B30C0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0C0">
              <w:rPr>
                <w:rFonts w:ascii="Times New Roman" w:eastAsia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1B30C0" w:rsidRPr="001B30C0" w:rsidTr="00E710B5"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Апрель-май 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Муниципальный конкурс, направленного на пропаганду и соблюдение Правил дорожного движения (на лучшую организацию профилактической работы по безопасности дорожного движения) среди дошкольных образовательных учреждений, учреждений дополнительного образования и общеобразовательных организаций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Департамент образования мэрии города Ярославля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 xml:space="preserve"> От 08.04.2021 №  01-05/327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B30C0" w:rsidRPr="001B30C0" w:rsidRDefault="001B30C0" w:rsidP="001B30C0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0C0" w:rsidRPr="001B30C0" w:rsidRDefault="001B30C0" w:rsidP="001B30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0C0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0C0">
              <w:rPr>
                <w:rFonts w:ascii="Times New Roman" w:hAnsi="Times New Roman"/>
                <w:b/>
                <w:sz w:val="24"/>
                <w:szCs w:val="24"/>
              </w:rPr>
              <w:t xml:space="preserve">1степени 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b/>
                <w:sz w:val="24"/>
                <w:szCs w:val="24"/>
              </w:rPr>
              <w:t>по 2 номинациям</w:t>
            </w:r>
          </w:p>
        </w:tc>
      </w:tr>
      <w:tr w:rsidR="001B30C0" w:rsidRPr="001B30C0" w:rsidTr="00E710B5"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Июнь 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tabs>
                <w:tab w:val="left" w:pos="0"/>
                <w:tab w:val="left" w:pos="1134"/>
                <w:tab w:val="left" w:pos="1170"/>
              </w:tabs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Городской конкурс творческих работ воспитанников, педагогических работников, родителей (законных представителей) дошкольных образовательных учреждений города Ярославля «Моя Россия» (дистанционный формат).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Департамент образования мэрии города Ярославля</w:t>
            </w:r>
          </w:p>
          <w:p w:rsidR="001B30C0" w:rsidRPr="001B30C0" w:rsidRDefault="001B30C0" w:rsidP="001B30C0">
            <w:pPr>
              <w:tabs>
                <w:tab w:val="left" w:pos="0"/>
                <w:tab w:val="left" w:pos="1134"/>
                <w:tab w:val="left" w:pos="1170"/>
              </w:tabs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 xml:space="preserve"> От 11.05.2021 №  01-05/403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B30C0" w:rsidRPr="001B30C0" w:rsidRDefault="001B30C0" w:rsidP="001B30C0">
            <w:pPr>
              <w:tabs>
                <w:tab w:val="left" w:pos="1134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0C0">
              <w:rPr>
                <w:rFonts w:ascii="Times New Roman" w:eastAsia="Times New Roman" w:hAnsi="Times New Roman"/>
                <w:b/>
                <w:sz w:val="24"/>
                <w:szCs w:val="24"/>
              </w:rPr>
              <w:t>Диплом</w:t>
            </w:r>
          </w:p>
          <w:p w:rsidR="001B30C0" w:rsidRPr="001B30C0" w:rsidRDefault="001B30C0" w:rsidP="001B30C0">
            <w:pPr>
              <w:tabs>
                <w:tab w:val="left" w:pos="1134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0C0">
              <w:rPr>
                <w:rFonts w:ascii="Times New Roman" w:eastAsia="Times New Roman" w:hAnsi="Times New Roman"/>
                <w:b/>
                <w:sz w:val="24"/>
                <w:szCs w:val="24"/>
              </w:rPr>
              <w:t>1 степени</w:t>
            </w:r>
          </w:p>
        </w:tc>
      </w:tr>
      <w:tr w:rsidR="001B30C0" w:rsidRPr="001B30C0" w:rsidTr="00E710B5"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0C0"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Городской конкурс «Лучшее образовательной учреждение муниципальной системы образования г. Ярославля по итогам учебного года»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0C0">
              <w:rPr>
                <w:rFonts w:ascii="Times New Roman" w:hAnsi="Times New Roman"/>
                <w:b/>
                <w:sz w:val="24"/>
                <w:szCs w:val="24"/>
              </w:rPr>
              <w:t>Топ 10</w:t>
            </w:r>
          </w:p>
        </w:tc>
      </w:tr>
      <w:tr w:rsidR="001B30C0" w:rsidRPr="001B30C0" w:rsidTr="00E710B5"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Городской конкурс творческих работ, воспитанников, педагогических работников, родителей (законных представителей) посвященный дню воспитателя и дошкольного работника, «Стенгазета «Самая волшебная профессия – педагог детского сада»» среди воспитанников и педагогических работников муниципальных образовательных учреждений города Ярославля, реализующих программы дошкольного образования (дистанционный формат).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Департамент образования мэрии города Ярославля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 xml:space="preserve"> От 23.08.2021 №  01-05/745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0C0">
              <w:rPr>
                <w:rFonts w:ascii="Times New Roman" w:hAnsi="Times New Roman"/>
                <w:b/>
                <w:sz w:val="24"/>
                <w:szCs w:val="24"/>
              </w:rPr>
              <w:t xml:space="preserve">Дипломы 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b/>
                <w:sz w:val="24"/>
                <w:szCs w:val="24"/>
              </w:rPr>
              <w:t>1,2 степени</w:t>
            </w:r>
          </w:p>
        </w:tc>
      </w:tr>
      <w:tr w:rsidR="001B30C0" w:rsidRPr="001B30C0" w:rsidTr="00E710B5"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tabs>
                <w:tab w:val="left" w:pos="851"/>
                <w:tab w:val="left" w:pos="1134"/>
                <w:tab w:val="num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Областной фестиваль «Ярославская область – территория </w:t>
            </w:r>
            <w:proofErr w:type="spellStart"/>
            <w:r w:rsidRPr="001B30C0">
              <w:rPr>
                <w:rFonts w:ascii="Times New Roman" w:eastAsia="Times New Roman" w:hAnsi="Times New Roman"/>
                <w:bCs/>
                <w:sz w:val="24"/>
                <w:szCs w:val="24"/>
              </w:rPr>
              <w:t>Эколят</w:t>
            </w:r>
            <w:proofErr w:type="spellEnd"/>
            <w:r w:rsidRPr="001B30C0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B30C0" w:rsidRPr="001B30C0" w:rsidRDefault="001B30C0" w:rsidP="001B30C0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0C0">
              <w:rPr>
                <w:rFonts w:ascii="Times New Roman" w:eastAsia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1B30C0" w:rsidRPr="001B30C0" w:rsidTr="00E710B5"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Ноябрь-</w:t>
            </w:r>
            <w:r w:rsidRPr="001B30C0">
              <w:rPr>
                <w:rFonts w:ascii="Times New Roman" w:hAnsi="Times New Roman"/>
                <w:sz w:val="24"/>
                <w:szCs w:val="24"/>
              </w:rPr>
              <w:lastRenderedPageBreak/>
              <w:t>декабрь 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tabs>
                <w:tab w:val="left" w:pos="11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Городской конкурс творческих  работ «Мы встречаем </w:t>
            </w:r>
            <w:r w:rsidRPr="001B30C0">
              <w:rPr>
                <w:rFonts w:ascii="Times New Roman" w:hAnsi="Times New Roman"/>
                <w:sz w:val="24"/>
                <w:szCs w:val="24"/>
              </w:rPr>
              <w:lastRenderedPageBreak/>
              <w:t>Новый год» среди воспитанников, педагогических работников, родителей (законных представителей) дошкольных образовательных учреждений города Ярославля (дистанционный формат)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Департамент образования мэрии города Ярославля</w:t>
            </w:r>
          </w:p>
          <w:p w:rsidR="001B30C0" w:rsidRPr="001B30C0" w:rsidRDefault="001B30C0" w:rsidP="001B30C0">
            <w:pPr>
              <w:tabs>
                <w:tab w:val="left" w:pos="851"/>
                <w:tab w:val="left" w:pos="1134"/>
                <w:tab w:val="num" w:pos="1276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 xml:space="preserve"> От 29.10.2021 №  01-05/974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30C0" w:rsidRPr="001B30C0" w:rsidRDefault="001B30C0" w:rsidP="001B30C0">
            <w:pPr>
              <w:tabs>
                <w:tab w:val="left" w:pos="1134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0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Грамота </w:t>
            </w:r>
          </w:p>
          <w:p w:rsidR="001B30C0" w:rsidRPr="001B30C0" w:rsidRDefault="001B30C0" w:rsidP="001B30C0">
            <w:pPr>
              <w:numPr>
                <w:ilvl w:val="0"/>
                <w:numId w:val="6"/>
              </w:numPr>
              <w:tabs>
                <w:tab w:val="left" w:pos="34"/>
              </w:tabs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0C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место</w:t>
            </w:r>
          </w:p>
        </w:tc>
      </w:tr>
      <w:tr w:rsidR="001B30C0" w:rsidRPr="001B30C0" w:rsidTr="00E710B5"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lastRenderedPageBreak/>
              <w:t>Ноябрь-декабрь 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Г</w:t>
            </w:r>
            <w:r w:rsidRPr="001B30C0">
              <w:rPr>
                <w:rFonts w:ascii="Times New Roman" w:eastAsia="Times New Roman" w:hAnsi="Times New Roman"/>
                <w:sz w:val="24"/>
                <w:szCs w:val="24"/>
              </w:rPr>
              <w:t>ородской конкурс творческих  работ «Подарок для Деда Мороза» среди воспитанников, педагогических работников,  родителей (законных представителей) дошкольных образовательных учреждений города Ярославля (дистанционный формат)</w:t>
            </w:r>
          </w:p>
          <w:p w:rsidR="001B30C0" w:rsidRPr="001B30C0" w:rsidRDefault="001B30C0" w:rsidP="001B30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Департамент образования мэрии города Ярославля</w:t>
            </w:r>
          </w:p>
          <w:p w:rsidR="001B30C0" w:rsidRPr="001B30C0" w:rsidRDefault="001B30C0" w:rsidP="001B30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0C0">
              <w:rPr>
                <w:rFonts w:ascii="Times New Roman" w:eastAsia="Times New Roman" w:hAnsi="Times New Roman"/>
                <w:sz w:val="24"/>
                <w:szCs w:val="24"/>
              </w:rPr>
              <w:t>От 29.10.2021 № 01-05/975</w:t>
            </w:r>
          </w:p>
          <w:p w:rsidR="001B30C0" w:rsidRPr="001B30C0" w:rsidRDefault="001B30C0" w:rsidP="001B30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B30C0" w:rsidRPr="001B30C0" w:rsidRDefault="001B30C0" w:rsidP="001B30C0">
            <w:pPr>
              <w:tabs>
                <w:tab w:val="left" w:pos="284"/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30C0" w:rsidRPr="001B30C0" w:rsidRDefault="001B30C0" w:rsidP="001B30C0">
            <w:pPr>
              <w:tabs>
                <w:tab w:val="left" w:pos="284"/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0C0" w:rsidRPr="001B30C0" w:rsidTr="00E710B5"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Ноябрь-декабрь 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Городской конкурс «Семейные ценности».</w:t>
            </w:r>
          </w:p>
          <w:p w:rsidR="001B30C0" w:rsidRPr="001B30C0" w:rsidRDefault="001B30C0" w:rsidP="001B30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Департамент образования мэрии города Ярославля</w:t>
            </w:r>
          </w:p>
          <w:p w:rsidR="001B30C0" w:rsidRPr="001B30C0" w:rsidRDefault="001B30C0" w:rsidP="001B30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0C0">
              <w:rPr>
                <w:rFonts w:ascii="Times New Roman" w:eastAsia="Times New Roman" w:hAnsi="Times New Roman"/>
                <w:sz w:val="24"/>
                <w:szCs w:val="24"/>
              </w:rPr>
              <w:t>От 27.10.2021 № 01-05/966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B30C0" w:rsidRPr="001B30C0" w:rsidRDefault="001B30C0" w:rsidP="001B30C0">
            <w:pPr>
              <w:tabs>
                <w:tab w:val="left" w:pos="284"/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0C0">
              <w:rPr>
                <w:rFonts w:ascii="Times New Roman" w:eastAsia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1B30C0" w:rsidRPr="001B30C0" w:rsidTr="00E710B5"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autoSpaceDE w:val="0"/>
              <w:autoSpaceDN w:val="0"/>
              <w:adjustRightInd w:val="0"/>
              <w:spacing w:line="216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0C0">
              <w:rPr>
                <w:rFonts w:ascii="Times New Roman" w:hAnsi="Times New Roman"/>
                <w:bCs/>
                <w:sz w:val="24"/>
                <w:szCs w:val="24"/>
              </w:rPr>
              <w:t xml:space="preserve">Акция </w:t>
            </w:r>
            <w:r w:rsidRPr="001B30C0">
              <w:rPr>
                <w:rFonts w:ascii="Times New Roman" w:hAnsi="Times New Roman"/>
                <w:b/>
                <w:bCs/>
                <w:sz w:val="24"/>
                <w:szCs w:val="24"/>
              </w:rPr>
              <w:t>«Новогодние окна»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10 групп</w:t>
            </w:r>
          </w:p>
        </w:tc>
        <w:tc>
          <w:tcPr>
            <w:tcW w:w="1701" w:type="dxa"/>
          </w:tcPr>
          <w:p w:rsidR="001B30C0" w:rsidRPr="001B30C0" w:rsidRDefault="001B30C0" w:rsidP="001B30C0">
            <w:pPr>
              <w:tabs>
                <w:tab w:val="left" w:pos="284"/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0C0" w:rsidRPr="001B30C0" w:rsidTr="00E710B5"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bookmarkStart w:id="0" w:name="_Hlk87380859"/>
            <w:r w:rsidRPr="001B30C0">
              <w:rPr>
                <w:rFonts w:ascii="Times New Roman" w:eastAsia="Times New Roman" w:hAnsi="Times New Roman"/>
                <w:sz w:val="26"/>
                <w:szCs w:val="26"/>
              </w:rPr>
              <w:t>Городской конкурс «Добрые проекты» для педагогических работников, семей воспитанников дошкольных образовательных учреждений города Ярославля (дистанционный формат)</w:t>
            </w:r>
            <w:bookmarkEnd w:id="0"/>
            <w:r w:rsidRPr="001B30C0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eastAsia="Times New Roman" w:hAnsi="Times New Roman"/>
                <w:sz w:val="26"/>
                <w:szCs w:val="26"/>
              </w:rPr>
              <w:t>Приказ Департамента образования мэрии г. Ярославля от 15.11.2021 № 01-05/1027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B30C0" w:rsidRPr="001B30C0" w:rsidRDefault="001B30C0" w:rsidP="001B30C0">
            <w:pPr>
              <w:tabs>
                <w:tab w:val="left" w:pos="284"/>
                <w:tab w:val="left" w:pos="993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0C0">
              <w:rPr>
                <w:rFonts w:ascii="Times New Roman" w:eastAsia="Times New Roman" w:hAnsi="Times New Roman"/>
                <w:b/>
                <w:sz w:val="24"/>
                <w:szCs w:val="24"/>
              </w:rPr>
              <w:t>Дипломы</w:t>
            </w:r>
          </w:p>
          <w:p w:rsidR="001B30C0" w:rsidRPr="001B30C0" w:rsidRDefault="001B30C0" w:rsidP="001B30C0">
            <w:pPr>
              <w:tabs>
                <w:tab w:val="left" w:pos="284"/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0C0">
              <w:rPr>
                <w:rFonts w:ascii="Times New Roman" w:eastAsia="Times New Roman" w:hAnsi="Times New Roman"/>
                <w:b/>
                <w:sz w:val="24"/>
                <w:szCs w:val="24"/>
              </w:rPr>
              <w:t>1 и 2 степени</w:t>
            </w:r>
          </w:p>
        </w:tc>
      </w:tr>
      <w:tr w:rsidR="001B30C0" w:rsidRPr="001B30C0" w:rsidTr="00E710B5"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Г</w:t>
            </w:r>
            <w:r w:rsidRPr="001B30C0">
              <w:rPr>
                <w:rFonts w:ascii="Times New Roman" w:eastAsia="Times New Roman" w:hAnsi="Times New Roman"/>
                <w:sz w:val="24"/>
                <w:szCs w:val="24"/>
              </w:rPr>
              <w:t>ородской конкурс новогодних игрушек «</w:t>
            </w:r>
            <w:proofErr w:type="spellStart"/>
            <w:r w:rsidRPr="001B30C0">
              <w:rPr>
                <w:rFonts w:ascii="Times New Roman" w:eastAsia="Times New Roman" w:hAnsi="Times New Roman"/>
                <w:sz w:val="24"/>
                <w:szCs w:val="24"/>
              </w:rPr>
              <w:t>ЯрЁлка</w:t>
            </w:r>
            <w:proofErr w:type="spellEnd"/>
            <w:r w:rsidRPr="001B30C0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  <w:r w:rsidRPr="001B30C0">
              <w:rPr>
                <w:rFonts w:ascii="Times New Roman" w:hAnsi="Times New Roman"/>
                <w:sz w:val="24"/>
                <w:szCs w:val="24"/>
              </w:rPr>
              <w:t xml:space="preserve"> Департамент образования мэрии города Ярославля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1B30C0" w:rsidRPr="001B30C0" w:rsidTr="00E710B5"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tabs>
                <w:tab w:val="left" w:pos="567"/>
                <w:tab w:val="left" w:pos="1134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Городской дистанционный конкурс «Новый год стучит в окно».</w:t>
            </w:r>
          </w:p>
          <w:p w:rsidR="001B30C0" w:rsidRPr="001B30C0" w:rsidRDefault="001B30C0" w:rsidP="001B30C0">
            <w:pPr>
              <w:tabs>
                <w:tab w:val="left" w:pos="567"/>
                <w:tab w:val="left" w:pos="1134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Департамент образования мэрии города Ярославля</w:t>
            </w:r>
          </w:p>
          <w:p w:rsidR="001B30C0" w:rsidRPr="001B30C0" w:rsidRDefault="001B30C0" w:rsidP="001B30C0">
            <w:pPr>
              <w:tabs>
                <w:tab w:val="left" w:pos="567"/>
                <w:tab w:val="left" w:pos="1134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От 17.11.2021 №  01-05/1046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B30C0" w:rsidRPr="001B30C0" w:rsidRDefault="001B30C0" w:rsidP="001B30C0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0C0">
              <w:rPr>
                <w:rFonts w:ascii="Times New Roman" w:eastAsia="Times New Roman" w:hAnsi="Times New Roman"/>
                <w:sz w:val="24"/>
                <w:szCs w:val="24"/>
              </w:rPr>
              <w:t>Сертификат участника</w:t>
            </w:r>
          </w:p>
          <w:p w:rsidR="001B30C0" w:rsidRPr="001B30C0" w:rsidRDefault="001B30C0" w:rsidP="001B30C0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0C0">
              <w:rPr>
                <w:rFonts w:ascii="Times New Roman" w:eastAsia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1B30C0" w:rsidRPr="001B30C0" w:rsidTr="00E710B5">
        <w:tc>
          <w:tcPr>
            <w:tcW w:w="10598" w:type="dxa"/>
            <w:gridSpan w:val="4"/>
          </w:tcPr>
          <w:p w:rsidR="001B30C0" w:rsidRPr="001B30C0" w:rsidRDefault="001B30C0" w:rsidP="001B30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0C0">
              <w:rPr>
                <w:rFonts w:ascii="Times New Roman" w:hAnsi="Times New Roman"/>
                <w:b/>
                <w:sz w:val="24"/>
                <w:szCs w:val="24"/>
              </w:rPr>
              <w:t>МДОУ «ДЕТСКИЙ САД № 192»</w:t>
            </w:r>
          </w:p>
        </w:tc>
      </w:tr>
      <w:tr w:rsidR="001B30C0" w:rsidRPr="001B30C0" w:rsidTr="00E710B5">
        <w:trPr>
          <w:trHeight w:val="775"/>
        </w:trPr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</w:rPr>
            </w:pPr>
            <w:r w:rsidRPr="001B30C0">
              <w:rPr>
                <w:rFonts w:ascii="Times New Roman" w:hAnsi="Times New Roman"/>
              </w:rPr>
              <w:t>Февраль 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rPr>
                <w:rFonts w:ascii="Times New Roman" w:hAnsi="Times New Roman"/>
                <w:bCs/>
              </w:rPr>
            </w:pPr>
            <w:r w:rsidRPr="001B30C0">
              <w:rPr>
                <w:rFonts w:ascii="Times New Roman" w:hAnsi="Times New Roman"/>
                <w:bCs/>
              </w:rPr>
              <w:t>МДОУ «Детский сад  № 192»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</w:rPr>
            </w:pPr>
            <w:r w:rsidRPr="001B30C0">
              <w:rPr>
                <w:rFonts w:ascii="Times New Roman" w:hAnsi="Times New Roman"/>
                <w:bCs/>
              </w:rPr>
              <w:t xml:space="preserve"> «Смотр-конкурс «Зимняя карусель»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jc w:val="center"/>
              <w:rPr>
                <w:rFonts w:ascii="Times New Roman" w:hAnsi="Times New Roman"/>
              </w:rPr>
            </w:pPr>
            <w:r w:rsidRPr="001B30C0">
              <w:rPr>
                <w:rFonts w:ascii="Times New Roman" w:hAnsi="Times New Roman"/>
              </w:rPr>
              <w:t>10 групп</w:t>
            </w:r>
          </w:p>
        </w:tc>
        <w:tc>
          <w:tcPr>
            <w:tcW w:w="170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30C0">
              <w:rPr>
                <w:rFonts w:ascii="Times New Roman" w:hAnsi="Times New Roman"/>
                <w:bCs/>
                <w:sz w:val="24"/>
                <w:szCs w:val="24"/>
              </w:rPr>
              <w:t>Грамоты</w:t>
            </w:r>
          </w:p>
        </w:tc>
      </w:tr>
      <w:tr w:rsidR="001B30C0" w:rsidRPr="001B30C0" w:rsidTr="00E710B5">
        <w:trPr>
          <w:trHeight w:val="775"/>
        </w:trPr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30C0">
              <w:rPr>
                <w:rFonts w:ascii="Times New Roman" w:hAnsi="Times New Roman"/>
                <w:bCs/>
                <w:sz w:val="24"/>
                <w:szCs w:val="24"/>
              </w:rPr>
              <w:t>МДОУ «Детский сад  № 192»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30C0">
              <w:rPr>
                <w:rFonts w:ascii="Times New Roman" w:hAnsi="Times New Roman"/>
                <w:bCs/>
                <w:sz w:val="24"/>
                <w:szCs w:val="24"/>
              </w:rPr>
              <w:t>Конкурс  детского творчества «Осенние фантазии»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10 групп</w:t>
            </w:r>
          </w:p>
        </w:tc>
        <w:tc>
          <w:tcPr>
            <w:tcW w:w="170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 xml:space="preserve">Грамоты </w:t>
            </w:r>
          </w:p>
        </w:tc>
      </w:tr>
      <w:tr w:rsidR="001B30C0" w:rsidRPr="001B30C0" w:rsidTr="00E710B5">
        <w:trPr>
          <w:trHeight w:val="757"/>
        </w:trPr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30C0">
              <w:rPr>
                <w:rFonts w:ascii="Times New Roman" w:hAnsi="Times New Roman"/>
                <w:bCs/>
                <w:sz w:val="24"/>
                <w:szCs w:val="24"/>
              </w:rPr>
              <w:t>МДОУ «Детский сад  № 192»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bCs/>
                <w:sz w:val="24"/>
                <w:szCs w:val="24"/>
              </w:rPr>
              <w:t xml:space="preserve"> «Смотр-конкурс «Сказка на моем окне»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10 групп</w:t>
            </w:r>
          </w:p>
        </w:tc>
        <w:tc>
          <w:tcPr>
            <w:tcW w:w="170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0C0">
              <w:rPr>
                <w:rFonts w:ascii="Times New Roman" w:hAnsi="Times New Roman"/>
                <w:b/>
                <w:sz w:val="24"/>
                <w:szCs w:val="24"/>
              </w:rPr>
              <w:t>Дипломы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b/>
                <w:sz w:val="24"/>
                <w:szCs w:val="24"/>
              </w:rPr>
              <w:t xml:space="preserve"> 1,2,3 степени</w:t>
            </w:r>
          </w:p>
        </w:tc>
      </w:tr>
      <w:tr w:rsidR="001B30C0" w:rsidRPr="001B30C0" w:rsidTr="00E710B5">
        <w:trPr>
          <w:trHeight w:val="511"/>
        </w:trPr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</w:rPr>
            </w:pPr>
            <w:r w:rsidRPr="001B30C0">
              <w:rPr>
                <w:rFonts w:ascii="Times New Roman" w:hAnsi="Times New Roman"/>
              </w:rPr>
              <w:t>Август 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30C0">
              <w:rPr>
                <w:rFonts w:ascii="Times New Roman" w:hAnsi="Times New Roman"/>
                <w:bCs/>
                <w:sz w:val="24"/>
                <w:szCs w:val="24"/>
              </w:rPr>
              <w:t>МДОУ «Детский сад  № 192»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30C0">
              <w:rPr>
                <w:rFonts w:ascii="Times New Roman" w:hAnsi="Times New Roman"/>
                <w:bCs/>
                <w:sz w:val="24"/>
                <w:szCs w:val="24"/>
              </w:rPr>
              <w:t>Смотр-конкурс подготовки групп к новому учебному году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10 групп</w:t>
            </w:r>
          </w:p>
        </w:tc>
        <w:tc>
          <w:tcPr>
            <w:tcW w:w="170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 xml:space="preserve">Грамоты </w:t>
            </w:r>
          </w:p>
        </w:tc>
      </w:tr>
      <w:tr w:rsidR="001B30C0" w:rsidRPr="001B30C0" w:rsidTr="00E710B5">
        <w:trPr>
          <w:trHeight w:val="430"/>
        </w:trPr>
        <w:tc>
          <w:tcPr>
            <w:tcW w:w="10598" w:type="dxa"/>
            <w:gridSpan w:val="4"/>
          </w:tcPr>
          <w:p w:rsidR="001B30C0" w:rsidRPr="001B30C0" w:rsidRDefault="001B30C0" w:rsidP="001B30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0C0">
              <w:rPr>
                <w:rFonts w:ascii="Times New Roman" w:hAnsi="Times New Roman"/>
                <w:b/>
                <w:sz w:val="24"/>
                <w:szCs w:val="24"/>
              </w:rPr>
              <w:t>ВНЕ МСО</w:t>
            </w:r>
          </w:p>
        </w:tc>
      </w:tr>
      <w:tr w:rsidR="001B30C0" w:rsidRPr="001B30C0" w:rsidTr="00E710B5">
        <w:trPr>
          <w:trHeight w:val="864"/>
        </w:trPr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Февраль 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tabs>
                <w:tab w:val="left" w:pos="567"/>
                <w:tab w:val="left" w:pos="1134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«Знакомьтесь - немецкие авторы»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МУК «ЦСДБ г. Ярославля « Детская библиотека-филиал № 5»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1B30C0" w:rsidRPr="001B30C0" w:rsidTr="00E710B5">
        <w:trPr>
          <w:trHeight w:val="752"/>
        </w:trPr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</w:rPr>
            </w:pPr>
            <w:r w:rsidRPr="001B30C0">
              <w:rPr>
                <w:rFonts w:ascii="Times New Roman" w:hAnsi="Times New Roman"/>
              </w:rPr>
              <w:t>Февраль 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tabs>
                <w:tab w:val="left" w:pos="567"/>
                <w:tab w:val="left" w:pos="1134"/>
              </w:tabs>
              <w:ind w:right="-1"/>
              <w:rPr>
                <w:rFonts w:ascii="Times New Roman" w:hAnsi="Times New Roman"/>
              </w:rPr>
            </w:pPr>
            <w:r w:rsidRPr="001B30C0">
              <w:rPr>
                <w:rFonts w:ascii="Times New Roman" w:hAnsi="Times New Roman"/>
              </w:rPr>
              <w:t>«В феврале есть важный праздник»</w:t>
            </w:r>
          </w:p>
          <w:p w:rsidR="001B30C0" w:rsidRPr="001B30C0" w:rsidRDefault="001B30C0" w:rsidP="001B30C0">
            <w:pPr>
              <w:tabs>
                <w:tab w:val="left" w:pos="567"/>
                <w:tab w:val="left" w:pos="1134"/>
              </w:tabs>
              <w:ind w:right="-1"/>
              <w:rPr>
                <w:rFonts w:ascii="Times New Roman" w:hAnsi="Times New Roman"/>
              </w:rPr>
            </w:pPr>
            <w:r w:rsidRPr="001B30C0">
              <w:rPr>
                <w:rFonts w:ascii="Times New Roman" w:hAnsi="Times New Roman"/>
              </w:rPr>
              <w:t>МУК «ЦСДБ г. Ярославля « Детская библиотека-филиал № 5»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</w:rPr>
            </w:pPr>
            <w:r w:rsidRPr="001B30C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1B30C0" w:rsidRPr="001B30C0" w:rsidRDefault="001B30C0" w:rsidP="001B30C0">
            <w:pPr>
              <w:tabs>
                <w:tab w:val="left" w:pos="1134"/>
              </w:tabs>
              <w:rPr>
                <w:rFonts w:ascii="Times New Roman" w:eastAsia="Times New Roman" w:hAnsi="Times New Roman"/>
              </w:rPr>
            </w:pPr>
            <w:r w:rsidRPr="001B30C0">
              <w:rPr>
                <w:rFonts w:ascii="Times New Roman" w:eastAsia="Times New Roman" w:hAnsi="Times New Roman"/>
              </w:rPr>
              <w:t>Благодарность  Сертификат участника</w:t>
            </w:r>
          </w:p>
        </w:tc>
      </w:tr>
      <w:tr w:rsidR="001B30C0" w:rsidRPr="001B30C0" w:rsidTr="00E710B5">
        <w:trPr>
          <w:trHeight w:val="1102"/>
        </w:trPr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lastRenderedPageBreak/>
              <w:t>Февраль 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tabs>
                <w:tab w:val="left" w:pos="567"/>
                <w:tab w:val="left" w:pos="1134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Творческий конкурс «В феврале есть важный праздник» » ко Дню защитника Отечества.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 xml:space="preserve">МУК «ЦСДБ г. Ярославля « Детская библиотека-филиал № 5» 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 xml:space="preserve">Благодарность 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 xml:space="preserve"> Сертификат участника</w:t>
            </w:r>
          </w:p>
        </w:tc>
      </w:tr>
      <w:tr w:rsidR="001B30C0" w:rsidRPr="001B30C0" w:rsidTr="00E710B5">
        <w:trPr>
          <w:trHeight w:val="1102"/>
        </w:trPr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Апрель 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Межрегиональный</w:t>
            </w:r>
            <w:r w:rsidRPr="001B30C0">
              <w:rPr>
                <w:rFonts w:ascii="Times New Roman" w:hAnsi="Times New Roman"/>
                <w:sz w:val="24"/>
                <w:szCs w:val="24"/>
              </w:rPr>
              <w:br/>
            </w:r>
            <w:r w:rsidRPr="001B30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онлайн-конкурс рисунка «Князь</w:t>
            </w:r>
            <w:r w:rsidRPr="001B30C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B30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Переславский</w:t>
            </w:r>
            <w:proofErr w:type="spellEnd"/>
            <w:r w:rsidRPr="001B30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- Александр»,</w:t>
            </w:r>
            <w:r w:rsidRPr="001B30C0">
              <w:rPr>
                <w:rFonts w:ascii="Times New Roman" w:hAnsi="Times New Roman"/>
                <w:sz w:val="24"/>
                <w:szCs w:val="24"/>
              </w:rPr>
              <w:br/>
            </w:r>
            <w:r w:rsidRPr="001B30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посвященного 800-летию со дня рождения</w:t>
            </w:r>
            <w:r w:rsidRPr="001B30C0">
              <w:rPr>
                <w:rFonts w:ascii="Times New Roman" w:hAnsi="Times New Roman"/>
                <w:sz w:val="24"/>
                <w:szCs w:val="24"/>
              </w:rPr>
              <w:br/>
            </w:r>
            <w:r w:rsidRPr="001B30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русского князя, полководца и дипломата</w:t>
            </w:r>
            <w:r w:rsidRPr="001B30C0">
              <w:rPr>
                <w:rFonts w:ascii="Times New Roman" w:hAnsi="Times New Roman"/>
                <w:sz w:val="24"/>
                <w:szCs w:val="24"/>
              </w:rPr>
              <w:br/>
            </w:r>
            <w:r w:rsidRPr="001B30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Александра Ярославовича Невского.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1B30C0" w:rsidRPr="001B30C0" w:rsidTr="00E710B5">
        <w:trPr>
          <w:trHeight w:val="1102"/>
        </w:trPr>
        <w:tc>
          <w:tcPr>
            <w:tcW w:w="154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Ноябрь-декабрь 2021</w:t>
            </w:r>
          </w:p>
        </w:tc>
        <w:tc>
          <w:tcPr>
            <w:tcW w:w="5797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30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Городской творческий конкурс  «Голос. Книга-2021».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30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 сезон: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30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Наш Некрасов.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B30C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Муниципальное учреждение культуры «Централизованная система детских библиотек г. Ярославля </w:t>
            </w:r>
          </w:p>
        </w:tc>
        <w:tc>
          <w:tcPr>
            <w:tcW w:w="1559" w:type="dxa"/>
          </w:tcPr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B30C0" w:rsidRPr="001B30C0" w:rsidRDefault="001B30C0" w:rsidP="001B30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0C0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</w:p>
          <w:p w:rsidR="001B30C0" w:rsidRPr="001B30C0" w:rsidRDefault="001B30C0" w:rsidP="001B30C0">
            <w:pPr>
              <w:rPr>
                <w:rFonts w:ascii="Times New Roman" w:hAnsi="Times New Roman"/>
                <w:sz w:val="24"/>
                <w:szCs w:val="24"/>
              </w:rPr>
            </w:pPr>
            <w:r w:rsidRPr="001B30C0">
              <w:rPr>
                <w:rFonts w:ascii="Times New Roman" w:hAnsi="Times New Roman"/>
                <w:b/>
                <w:sz w:val="24"/>
                <w:szCs w:val="24"/>
              </w:rPr>
              <w:t>1 степени</w:t>
            </w:r>
          </w:p>
        </w:tc>
      </w:tr>
    </w:tbl>
    <w:p w:rsidR="001B30C0" w:rsidRPr="009C34B5" w:rsidRDefault="001B30C0" w:rsidP="009C34B5">
      <w:pPr>
        <w:spacing w:after="0" w:line="269" w:lineRule="auto"/>
        <w:jc w:val="both"/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en-US"/>
        </w:rPr>
      </w:pPr>
    </w:p>
    <w:p w:rsidR="009C34B5" w:rsidRPr="009C34B5" w:rsidRDefault="009C34B5" w:rsidP="009C34B5">
      <w:pPr>
        <w:spacing w:after="0" w:line="269" w:lineRule="auto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На у</w:t>
      </w:r>
      <w:r w:rsidR="006E2D38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ровне организации представлено 15</w:t>
      </w:r>
      <w:r w:rsidRPr="009C34B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 xml:space="preserve"> открытых занятий</w:t>
      </w:r>
      <w:r w:rsidR="006D3C0C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 xml:space="preserve"> педагогов</w:t>
      </w:r>
      <w:r w:rsidRPr="009C34B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.</w:t>
      </w:r>
    </w:p>
    <w:p w:rsidR="009C34B5" w:rsidRPr="009C34B5" w:rsidRDefault="009C34B5" w:rsidP="009C34B5">
      <w:pPr>
        <w:spacing w:after="0" w:line="269" w:lineRule="auto"/>
        <w:ind w:firstLine="708"/>
        <w:contextualSpacing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</w:pPr>
    </w:p>
    <w:p w:rsidR="009C34B5" w:rsidRPr="009C34B5" w:rsidRDefault="009C34B5" w:rsidP="009C34B5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4B5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с социальными партнерами</w:t>
      </w:r>
    </w:p>
    <w:p w:rsidR="009C34B5" w:rsidRPr="009C34B5" w:rsidRDefault="009C34B5" w:rsidP="00F66081">
      <w:pPr>
        <w:spacing w:after="0" w:line="269" w:lineRule="auto"/>
        <w:contextualSpacing/>
        <w:jc w:val="both"/>
        <w:rPr>
          <w:rFonts w:ascii="Times New Roman" w:eastAsia="Calibri" w:hAnsi="Times New Roman" w:cs="Times New Roman"/>
          <w:b/>
          <w:iCs/>
          <w:spacing w:val="-4"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  <w:t>Установлены связи с социальными партнерами по разным направлениям образовательной деятельности:</w:t>
      </w:r>
    </w:p>
    <w:p w:rsidR="006E2D38" w:rsidRDefault="009C34B5" w:rsidP="006E2D38">
      <w:pPr>
        <w:numPr>
          <w:ilvl w:val="0"/>
          <w:numId w:val="4"/>
        </w:numPr>
        <w:spacing w:after="0" w:line="269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>МУК «Централизованная система детских библиотек города Ярославля»  по вопросам реализации познавательного и социально-коммуникативного развития;</w:t>
      </w:r>
    </w:p>
    <w:p w:rsidR="009C34B5" w:rsidRPr="006E2D38" w:rsidRDefault="006E2D38" w:rsidP="006E2D38">
      <w:pPr>
        <w:numPr>
          <w:ilvl w:val="0"/>
          <w:numId w:val="4"/>
        </w:numPr>
        <w:spacing w:after="0" w:line="269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2D38">
        <w:rPr>
          <w:rFonts w:ascii="Times New Roman" w:eastAsia="Times New Roman" w:hAnsi="Times New Roman" w:cs="Times New Roman"/>
          <w:bCs/>
          <w:sz w:val="24"/>
          <w:szCs w:val="24"/>
        </w:rPr>
        <w:t xml:space="preserve">МОУ </w:t>
      </w:r>
      <w:proofErr w:type="gramStart"/>
      <w:r w:rsidRPr="006E2D38">
        <w:rPr>
          <w:rFonts w:ascii="Times New Roman" w:eastAsia="Times New Roman" w:hAnsi="Times New Roman" w:cs="Times New Roman"/>
          <w:bCs/>
          <w:sz w:val="24"/>
          <w:szCs w:val="24"/>
        </w:rPr>
        <w:t>ДО</w:t>
      </w:r>
      <w:proofErr w:type="gramEnd"/>
      <w:r w:rsidRPr="006E2D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E2D38">
        <w:rPr>
          <w:rFonts w:ascii="Times New Roman" w:eastAsia="Times New Roman" w:hAnsi="Times New Roman" w:cs="Times New Roman"/>
          <w:bCs/>
          <w:sz w:val="24"/>
          <w:szCs w:val="24"/>
        </w:rPr>
        <w:t>Ярославский</w:t>
      </w:r>
      <w:proofErr w:type="gramEnd"/>
      <w:r w:rsidRPr="006E2D38">
        <w:rPr>
          <w:rFonts w:ascii="Times New Roman" w:eastAsia="Times New Roman" w:hAnsi="Times New Roman" w:cs="Times New Roman"/>
          <w:bCs/>
          <w:sz w:val="24"/>
          <w:szCs w:val="24"/>
        </w:rPr>
        <w:t xml:space="preserve"> юннатский центр Радуга</w:t>
      </w:r>
      <w:r w:rsidRPr="006E2D3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9C34B5" w:rsidRPr="006E2D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сетевом взаимодействии и сотрудничестве в вопросах воспитания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детей по </w:t>
      </w:r>
      <w:r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>вопросам реализации познавательного развития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(экологической направленности)</w:t>
      </w:r>
      <w:r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C34B5" w:rsidRPr="00F66081" w:rsidRDefault="006E2D38" w:rsidP="00F66081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hanging="284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6E2D38">
        <w:rPr>
          <w:rFonts w:ascii="Times New Roman" w:eastAsia="Times New Roman" w:hAnsi="Times New Roman"/>
          <w:bCs/>
          <w:sz w:val="24"/>
          <w:szCs w:val="24"/>
        </w:rPr>
        <w:t>Пожарно-спасательная часть № 2 Первый отряд Федеральной противопожарной службы по Ярославской области</w:t>
      </w:r>
      <w:r w:rsidR="00F6608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C34B5" w:rsidRPr="00F66081">
        <w:rPr>
          <w:rFonts w:ascii="Times New Roman" w:hAnsi="Times New Roman"/>
          <w:sz w:val="24"/>
          <w:szCs w:val="24"/>
        </w:rPr>
        <w:t>- сотрудничество в организации совместных мероприятий по профилактике пожаров;</w:t>
      </w:r>
    </w:p>
    <w:p w:rsidR="009C34B5" w:rsidRPr="009C34B5" w:rsidRDefault="009C34B5" w:rsidP="009C34B5">
      <w:pPr>
        <w:spacing w:after="0" w:line="26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34B5" w:rsidRPr="009C34B5" w:rsidRDefault="009C34B5" w:rsidP="009C34B5">
      <w:pPr>
        <w:spacing w:after="0" w:line="26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</w:t>
      </w:r>
      <w:r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C34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 СИСТЕМЫ УПРАВЛЕНИЯ ОРГАНИЗАЦИЕЙ</w:t>
      </w:r>
    </w:p>
    <w:p w:rsidR="009C34B5" w:rsidRPr="009C34B5" w:rsidRDefault="009C34B5" w:rsidP="009C34B5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4B5">
        <w:rPr>
          <w:rFonts w:ascii="Times New Roman" w:eastAsia="Times New Roman" w:hAnsi="Times New Roman" w:cs="Times New Roman"/>
          <w:b/>
          <w:sz w:val="24"/>
          <w:szCs w:val="24"/>
        </w:rPr>
        <w:t xml:space="preserve">Система управления </w:t>
      </w:r>
    </w:p>
    <w:p w:rsidR="009C34B5" w:rsidRDefault="009C34B5" w:rsidP="00F66081">
      <w:pPr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9C34B5">
        <w:rPr>
          <w:rFonts w:ascii="Times New Roman" w:eastAsia="Times New Roman" w:hAnsi="Times New Roman" w:cs="Times New Roman"/>
          <w:sz w:val="24"/>
          <w:szCs w:val="24"/>
        </w:rPr>
        <w:t xml:space="preserve">Система управления дошкольным учреждением – совокупность скоординированных, взаимосвязанных между собой мероприятий, направленных на достижение оптимального результата. В дошкольном учреждении создана </w:t>
      </w:r>
      <w:r w:rsidRPr="009C34B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гибкая структура управления в соответствии с целями и содержанием всей работы учреждения. Все функции управления — планирование, организация, регулирование, контроль, анализ, стимулирование — обоснованы и направлены на достижение максимального и качественного результата.</w:t>
      </w:r>
    </w:p>
    <w:p w:rsidR="00F66081" w:rsidRPr="002C3456" w:rsidRDefault="00F66081" w:rsidP="00F660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3456">
        <w:rPr>
          <w:rFonts w:ascii="Times New Roman" w:hAnsi="Times New Roman"/>
          <w:sz w:val="24"/>
          <w:szCs w:val="24"/>
        </w:rPr>
        <w:t>Управление ДОУ осуществляется в соответствии с федеральными законами, законами и иными нормативными правовыми актами города Ярославля, и Уставом, на принципах единоначалия и самоуправления. Административные обязанности распределены согласно Уставу, штатного расписания, четко распределены функциональные обязанности согласно квалификационным характеристикам.</w:t>
      </w:r>
    </w:p>
    <w:p w:rsidR="00F66081" w:rsidRDefault="00F66081" w:rsidP="00F66081">
      <w:pPr>
        <w:pStyle w:val="Default"/>
        <w:rPr>
          <w:b/>
          <w:bCs/>
        </w:rPr>
      </w:pPr>
      <w:r w:rsidRPr="00003DE9">
        <w:rPr>
          <w:b/>
          <w:bCs/>
        </w:rPr>
        <w:t>Система управления дошкольной организацией.</w:t>
      </w:r>
    </w:p>
    <w:p w:rsidR="00F66081" w:rsidRPr="00003DE9" w:rsidRDefault="00F66081" w:rsidP="00F66081">
      <w:pPr>
        <w:pStyle w:val="Default"/>
      </w:pPr>
      <w:r w:rsidRPr="00003DE9">
        <w:t xml:space="preserve">Управление </w:t>
      </w:r>
      <w:r>
        <w:t>М</w:t>
      </w:r>
      <w:r w:rsidRPr="00003DE9">
        <w:t>ДОУ</w:t>
      </w:r>
      <w:r>
        <w:t xml:space="preserve"> «Детский сад № 192»</w:t>
      </w:r>
      <w:r w:rsidRPr="00003DE9">
        <w:t xml:space="preserve"> осуществляется в соответствии с Федеральным законом «Об образовании в РФ» и на основании Устава ДОУ. </w:t>
      </w:r>
    </w:p>
    <w:p w:rsidR="00F66081" w:rsidRDefault="00F66081" w:rsidP="00F66081">
      <w:pPr>
        <w:pStyle w:val="Default"/>
      </w:pPr>
      <w:r w:rsidRPr="00003DE9">
        <w:t>Руководство деятельностью ДОУ осуществляет заведующий в соответствии с законодательством РФ и Уставом.</w:t>
      </w:r>
    </w:p>
    <w:p w:rsidR="00F66081" w:rsidRPr="00003DE9" w:rsidRDefault="00F66081" w:rsidP="00F66081">
      <w:pPr>
        <w:pStyle w:val="Default"/>
      </w:pPr>
      <w:r w:rsidRPr="00003DE9">
        <w:t xml:space="preserve">Структура, порядок формирования, срок полномочий и компетенция органов управления ДОУ, принятия ими решений устанавливаются Уставом ДОУ в соответствии с законодательством Российской Федерации. </w:t>
      </w:r>
    </w:p>
    <w:p w:rsidR="00F66081" w:rsidRDefault="00F66081" w:rsidP="00F66081">
      <w:pPr>
        <w:pStyle w:val="Default"/>
      </w:pPr>
      <w:r w:rsidRPr="00003DE9">
        <w:lastRenderedPageBreak/>
        <w:t>Учитывая, современные требования к системе управления ДОУ, аспект принятия управленческих решений переориентирован с преимущественно вертикальной структуры на усиление горизонтальных взаимодействий. Основным ориентиром в системе управления является формирование мотивационно-ценностного поля и организационной культуры участников образовательного процесса как средства в принятии стратегически важных решений в деятельности МДОУ «Детский сад № 192»</w:t>
      </w:r>
    </w:p>
    <w:p w:rsidR="00F66081" w:rsidRPr="00003DE9" w:rsidRDefault="00F66081" w:rsidP="00F66081">
      <w:pPr>
        <w:pStyle w:val="Default"/>
      </w:pPr>
      <w:r w:rsidRPr="00003DE9">
        <w:t xml:space="preserve">Одним из важнейших условий эффективного управления ДОУ на сегодняшний момент времени, считаем деятельность, направленную на организацию совместной работы всех его участников по повышению качества образовательного процесса. В соответствии с этим в практику работы ДОУ внедряются идеи педагогического менеджмента, который включает совокупность принципов, средств, форм и методов управления педагогическим процессом в целях удовлетворения запросов воспитанников и их родителей. </w:t>
      </w:r>
    </w:p>
    <w:p w:rsidR="00F66081" w:rsidRPr="00003DE9" w:rsidRDefault="00F66081" w:rsidP="00F66081">
      <w:pPr>
        <w:pStyle w:val="Default"/>
        <w:rPr>
          <w:b/>
          <w:bCs/>
        </w:rPr>
      </w:pPr>
      <w:r w:rsidRPr="00003DE9"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:rsidR="00F66081" w:rsidRPr="00003DE9" w:rsidRDefault="00F66081" w:rsidP="00F66081">
      <w:pPr>
        <w:pStyle w:val="Default"/>
      </w:pPr>
      <w:r>
        <w:t>Д</w:t>
      </w:r>
      <w:r w:rsidRPr="00003DE9">
        <w:t xml:space="preserve">етский сад имеет систему управления, в которой соответствующим образом определены уровни управления с установленными взаимосвязями по содержанию работы и подчинению, и определены способы передачи прямой и обратной информации. Действующая система управления обеспечивает эффективное функционирование учреждения, способствует совершенствованию процесса принятия стратегических решений и мобильна к изменениям. </w:t>
      </w:r>
    </w:p>
    <w:p w:rsidR="00F66081" w:rsidRPr="00003DE9" w:rsidRDefault="00F66081" w:rsidP="00F66081">
      <w:pPr>
        <w:pStyle w:val="Default"/>
      </w:pPr>
      <w:r w:rsidRPr="00003DE9">
        <w:t xml:space="preserve">В учреждении функционирует система методической работы: разрабатывается и утверждается на педагогическом совете ежегодный план образовательной работы. План разрабатывается с учетом анализа предыдущей деятельности, включает все необходимые разделы, что позволяет ДОУ постоянно осваивать новый уровень развития, используются различные формы методической работы с кадрами. </w:t>
      </w:r>
    </w:p>
    <w:p w:rsidR="00F66081" w:rsidRPr="00003DE9" w:rsidRDefault="00F66081" w:rsidP="00F660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DE9">
        <w:rPr>
          <w:rFonts w:ascii="Times New Roman" w:hAnsi="Times New Roman" w:cs="Times New Roman"/>
          <w:sz w:val="24"/>
          <w:szCs w:val="24"/>
        </w:rPr>
        <w:t>Администрацией образовательной организации грамотно используются возможности контроля. По результатам контроля определяется соответствие состояния образовательной системы программным направлениям. Типы контроля, применяемые в образовательной организации: тематический, итоговый, оперативный, фронтальный</w:t>
      </w:r>
    </w:p>
    <w:p w:rsidR="00F66081" w:rsidRDefault="00F66081" w:rsidP="009C34B5">
      <w:pPr>
        <w:spacing w:after="0" w:line="269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F66081" w:rsidRDefault="00F66081" w:rsidP="009C34B5">
      <w:pPr>
        <w:spacing w:after="0" w:line="269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9C34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 коллегиальным органам управления дошкольного учреждения относятся:</w:t>
      </w:r>
    </w:p>
    <w:p w:rsidR="00F66081" w:rsidRDefault="00F66081" w:rsidP="00F66081">
      <w:pPr>
        <w:spacing w:after="0" w:line="26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- </w:t>
      </w:r>
      <w:r w:rsidRPr="009C34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Общее собрание работников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детского сада</w:t>
      </w:r>
      <w:r w:rsidRPr="009C34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</w:p>
    <w:p w:rsidR="00F66081" w:rsidRDefault="00F66081" w:rsidP="00F66081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- </w:t>
      </w:r>
      <w:r w:rsidRPr="009C34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Педагогический совет</w:t>
      </w:r>
    </w:p>
    <w:p w:rsidR="00F66081" w:rsidRDefault="00F66081" w:rsidP="00F66081">
      <w:pPr>
        <w:spacing w:after="0" w:line="26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- </w:t>
      </w:r>
      <w:r w:rsidRPr="009C34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Управляющий совет</w:t>
      </w:r>
    </w:p>
    <w:p w:rsidR="00E710B5" w:rsidRDefault="00E710B5" w:rsidP="00F66081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E710B5" w:rsidRPr="009C34B5" w:rsidRDefault="00E710B5" w:rsidP="00E710B5">
      <w:pPr>
        <w:spacing w:after="0" w:line="269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710B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Результатом работы за </w:t>
      </w:r>
      <w:r w:rsidRPr="00E710B5">
        <w:rPr>
          <w:rFonts w:ascii="Times New Roman" w:eastAsia="Times New Roman" w:hAnsi="Times New Roman" w:cs="Times New Roman"/>
          <w:sz w:val="24"/>
          <w:szCs w:val="24"/>
          <w:lang w:eastAsia="en-US"/>
        </w:rPr>
        <w:t>2021</w:t>
      </w:r>
      <w:r w:rsidRPr="00E710B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год стали:</w:t>
      </w:r>
      <w:r w:rsidRPr="009C34B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открытость системы управления; усиление ориентация образования на интересы потребителей; укрепление материальной базы детского сада; прозрачность расходования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r w:rsidRPr="009C34B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F66081" w:rsidRDefault="00F66081" w:rsidP="009C34B5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E710B5" w:rsidRPr="0059278A" w:rsidRDefault="00E710B5" w:rsidP="00E710B5">
      <w:pPr>
        <w:spacing w:after="0" w:line="269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8150A">
        <w:rPr>
          <w:rFonts w:ascii="Times New Roman" w:hAnsi="Times New Roman" w:cs="Times New Roman"/>
          <w:b/>
          <w:sz w:val="24"/>
          <w:szCs w:val="24"/>
        </w:rPr>
        <w:t xml:space="preserve">СОДЕРЖЕНИЕ И </w:t>
      </w:r>
      <w:r w:rsidRPr="0098697C">
        <w:rPr>
          <w:rFonts w:ascii="Times New Roman" w:hAnsi="Times New Roman" w:cs="Times New Roman"/>
          <w:b/>
          <w:sz w:val="24"/>
          <w:szCs w:val="24"/>
        </w:rPr>
        <w:t xml:space="preserve">КАЧЕСТВО ПОДГОТОВКИ </w:t>
      </w:r>
      <w:proofErr w:type="gramStart"/>
      <w:r w:rsidRPr="0098697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E710B5" w:rsidRPr="002367F8" w:rsidRDefault="00E710B5" w:rsidP="00E710B5">
      <w:pPr>
        <w:spacing w:after="0" w:line="26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67F8">
        <w:rPr>
          <w:rFonts w:ascii="Times New Roman" w:hAnsi="Times New Roman" w:cs="Times New Roman"/>
          <w:sz w:val="24"/>
          <w:szCs w:val="24"/>
        </w:rPr>
        <w:t>В соответствии с целью, деятельность дошкольного учреждения направлена на решение задач, которые можно разделить на три блока: задачи адаптации, задачи социализации, задачи личностного развития.</w:t>
      </w:r>
    </w:p>
    <w:p w:rsidR="00E710B5" w:rsidRPr="002367F8" w:rsidRDefault="00E710B5" w:rsidP="00E710B5">
      <w:pPr>
        <w:spacing w:after="0" w:line="26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67F8">
        <w:rPr>
          <w:rFonts w:ascii="Times New Roman" w:hAnsi="Times New Roman" w:cs="Times New Roman"/>
          <w:sz w:val="24"/>
          <w:szCs w:val="24"/>
        </w:rPr>
        <w:t>Дошкольное образовательное учреждение осуществляет деятельность по следующим основным направлениям развития детей (</w:t>
      </w:r>
      <w:proofErr w:type="gramStart"/>
      <w:r w:rsidRPr="002367F8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236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  <w:r w:rsidRPr="002367F8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E710B5" w:rsidRPr="008D435A" w:rsidRDefault="00E710B5" w:rsidP="00E710B5">
      <w:pPr>
        <w:pStyle w:val="a3"/>
        <w:spacing w:after="0" w:line="269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435A">
        <w:rPr>
          <w:rFonts w:ascii="Times New Roman" w:hAnsi="Times New Roman"/>
          <w:sz w:val="24"/>
          <w:szCs w:val="24"/>
        </w:rPr>
        <w:t xml:space="preserve">• Социально – коммуникативное развитие; </w:t>
      </w:r>
    </w:p>
    <w:p w:rsidR="00E710B5" w:rsidRPr="008D435A" w:rsidRDefault="00E710B5" w:rsidP="00E710B5">
      <w:pPr>
        <w:pStyle w:val="a3"/>
        <w:spacing w:after="0" w:line="269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435A">
        <w:rPr>
          <w:rFonts w:ascii="Times New Roman" w:hAnsi="Times New Roman"/>
          <w:sz w:val="24"/>
          <w:szCs w:val="24"/>
        </w:rPr>
        <w:t xml:space="preserve">• Познавательное развитие; </w:t>
      </w:r>
    </w:p>
    <w:p w:rsidR="00E710B5" w:rsidRPr="008D435A" w:rsidRDefault="00E710B5" w:rsidP="00E710B5">
      <w:pPr>
        <w:pStyle w:val="a3"/>
        <w:spacing w:after="0" w:line="269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435A">
        <w:rPr>
          <w:rFonts w:ascii="Times New Roman" w:hAnsi="Times New Roman"/>
          <w:sz w:val="24"/>
          <w:szCs w:val="24"/>
        </w:rPr>
        <w:t xml:space="preserve">• Речевое развитие; </w:t>
      </w:r>
    </w:p>
    <w:p w:rsidR="00E710B5" w:rsidRPr="008D435A" w:rsidRDefault="00E710B5" w:rsidP="00E710B5">
      <w:pPr>
        <w:pStyle w:val="a3"/>
        <w:spacing w:after="0" w:line="269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435A">
        <w:rPr>
          <w:rFonts w:ascii="Times New Roman" w:hAnsi="Times New Roman"/>
          <w:sz w:val="24"/>
          <w:szCs w:val="24"/>
        </w:rPr>
        <w:t>• Художественно – эстетическое</w:t>
      </w:r>
    </w:p>
    <w:p w:rsidR="00E710B5" w:rsidRDefault="00E710B5" w:rsidP="00E710B5">
      <w:pPr>
        <w:pStyle w:val="a3"/>
        <w:spacing w:after="0" w:line="269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435A">
        <w:rPr>
          <w:rFonts w:ascii="Times New Roman" w:hAnsi="Times New Roman"/>
          <w:sz w:val="24"/>
          <w:szCs w:val="24"/>
        </w:rPr>
        <w:t>• Физическое развитие.</w:t>
      </w:r>
    </w:p>
    <w:p w:rsidR="00E710B5" w:rsidRPr="007045AA" w:rsidRDefault="00E710B5" w:rsidP="00E710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45AA">
        <w:rPr>
          <w:rFonts w:ascii="Times New Roman" w:hAnsi="Times New Roman" w:cs="Times New Roman"/>
          <w:b/>
          <w:sz w:val="24"/>
          <w:szCs w:val="24"/>
        </w:rPr>
        <w:lastRenderedPageBreak/>
        <w:t>Социально-коммуникативное развитие</w:t>
      </w:r>
      <w:r w:rsidRPr="007045AA">
        <w:rPr>
          <w:rFonts w:ascii="Times New Roman" w:hAnsi="Times New Roman" w:cs="Times New Roman"/>
          <w:sz w:val="24"/>
          <w:szCs w:val="24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7045A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045AA">
        <w:rPr>
          <w:rFonts w:ascii="Times New Roman" w:hAnsi="Times New Roman" w:cs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7045A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045AA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E710B5" w:rsidRDefault="00E710B5" w:rsidP="00E710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0B5" w:rsidRPr="007045AA" w:rsidRDefault="00E710B5" w:rsidP="00E710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45AA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7045AA">
        <w:rPr>
          <w:rFonts w:ascii="Times New Roman" w:hAnsi="Times New Roman" w:cs="Times New Roman"/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7045AA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7045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45AA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7045AA">
        <w:rPr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мира.</w:t>
      </w:r>
    </w:p>
    <w:p w:rsidR="00E710B5" w:rsidRDefault="00E710B5" w:rsidP="00E710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0B5" w:rsidRPr="007045AA" w:rsidRDefault="00E710B5" w:rsidP="00E710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5AA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 w:rsidRPr="007045AA">
        <w:rPr>
          <w:rFonts w:ascii="Times New Roman" w:hAnsi="Times New Roman" w:cs="Times New Roman"/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E710B5" w:rsidRDefault="00E710B5" w:rsidP="00E710B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0B5" w:rsidRPr="007045AA" w:rsidRDefault="00E710B5" w:rsidP="00E710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45AA">
        <w:rPr>
          <w:rFonts w:ascii="Times New Roman" w:hAnsi="Times New Roman" w:cs="Times New Roman"/>
          <w:b/>
          <w:sz w:val="24"/>
          <w:szCs w:val="24"/>
        </w:rPr>
        <w:t>Художественно-эстетическое</w:t>
      </w:r>
      <w:r w:rsidRPr="007045AA">
        <w:rPr>
          <w:rFonts w:ascii="Times New Roman" w:hAnsi="Times New Roman" w:cs="Times New Roman"/>
          <w:sz w:val="24"/>
          <w:szCs w:val="24"/>
        </w:rPr>
        <w:t xml:space="preserve">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710B5" w:rsidRDefault="00E710B5" w:rsidP="00E71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0B5" w:rsidRDefault="00E710B5" w:rsidP="00E71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5AA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 w:rsidRPr="007045AA">
        <w:rPr>
          <w:rFonts w:ascii="Times New Roman" w:hAnsi="Times New Roman" w:cs="Times New Roman"/>
          <w:sz w:val="24"/>
          <w:szCs w:val="24"/>
        </w:rPr>
        <w:t xml:space="preserve"> включает приобретение опыта двигательной деятельности детей</w:t>
      </w:r>
      <w:r>
        <w:rPr>
          <w:rFonts w:cs="Times New Roman"/>
          <w:sz w:val="24"/>
          <w:szCs w:val="24"/>
        </w:rPr>
        <w:t xml:space="preserve">, </w:t>
      </w:r>
      <w:r w:rsidRPr="007045AA">
        <w:rPr>
          <w:rFonts w:ascii="Times New Roman" w:hAnsi="Times New Roman" w:cs="Times New Roman"/>
          <w:sz w:val="24"/>
          <w:szCs w:val="24"/>
        </w:rPr>
        <w:t>выполнение основных движений (</w:t>
      </w:r>
      <w:r w:rsidRPr="00E35B52">
        <w:rPr>
          <w:rFonts w:ascii="Times New Roman" w:hAnsi="Times New Roman" w:cs="Times New Roman"/>
          <w:sz w:val="24"/>
          <w:szCs w:val="24"/>
        </w:rPr>
        <w:t>ходьба, бег, мягкие прыжки, повороты в обе стороны); развитие физических качеств (координация, гибкость, выносливость); организацию работы по формированию</w:t>
      </w:r>
      <w:r w:rsidRPr="007045AA">
        <w:rPr>
          <w:rFonts w:ascii="Times New Roman" w:hAnsi="Times New Roman" w:cs="Times New Roman"/>
          <w:sz w:val="24"/>
          <w:szCs w:val="24"/>
        </w:rPr>
        <w:t xml:space="preserve"> опорно-двигательной системы организма, развитию равновесия, координации движения, крупной и мелкой моторики обеих рук</w:t>
      </w:r>
      <w:r>
        <w:rPr>
          <w:rFonts w:cs="Times New Roman"/>
          <w:sz w:val="24"/>
          <w:szCs w:val="24"/>
        </w:rPr>
        <w:t xml:space="preserve">; </w:t>
      </w:r>
      <w:r w:rsidRPr="007045AA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некоторых видах спорта, овладение подвижными играми с правилами;</w:t>
      </w:r>
      <w:proofErr w:type="gramEnd"/>
      <w:r w:rsidRPr="007045AA">
        <w:rPr>
          <w:rFonts w:ascii="Times New Roman" w:hAnsi="Times New Roman" w:cs="Times New Roman"/>
          <w:sz w:val="24"/>
          <w:szCs w:val="24"/>
        </w:rPr>
        <w:t xml:space="preserve"> становление целенаправленности и </w:t>
      </w:r>
      <w:proofErr w:type="spellStart"/>
      <w:r w:rsidRPr="007045A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045AA">
        <w:rPr>
          <w:rFonts w:ascii="Times New Roman" w:hAnsi="Times New Roman" w:cs="Times New Roman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</w:t>
      </w:r>
      <w:r>
        <w:rPr>
          <w:rFonts w:ascii="Times New Roman" w:hAnsi="Times New Roman" w:cs="Times New Roman"/>
          <w:sz w:val="24"/>
          <w:szCs w:val="24"/>
        </w:rPr>
        <w:t>и т.д.).</w:t>
      </w:r>
    </w:p>
    <w:p w:rsidR="00E710B5" w:rsidRDefault="00E710B5" w:rsidP="00E710B5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E710B5" w:rsidRDefault="00E710B5" w:rsidP="00E710B5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 w:rsidRPr="005860A7">
        <w:rPr>
          <w:rFonts w:ascii="Times New Roman" w:hAnsi="Times New Roman" w:cs="Times New Roman"/>
          <w:b/>
          <w:sz w:val="24"/>
          <w:szCs w:val="24"/>
        </w:rPr>
        <w:t xml:space="preserve">Показатели уровня освоения основной общеобразовательной программы </w:t>
      </w:r>
      <w:r w:rsidRPr="002666FB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p w:rsidR="00E710B5" w:rsidRDefault="00E710B5" w:rsidP="00E710B5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E710B5" w:rsidRDefault="00E710B5" w:rsidP="00E710B5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E710B5" w:rsidRPr="00E710B5" w:rsidRDefault="00E710B5" w:rsidP="00E710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0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Мониторинг проводился в соответствии с ФГОС </w:t>
      </w:r>
      <w:proofErr w:type="gramStart"/>
      <w:r w:rsidRPr="00E710B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E71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5 образовательным областям: «Физическое развитие», «Социально-коммуникативное развитие», «Познавательное развитие», «Речевое развитие», «Художественно-эстетическое развитие».</w:t>
      </w:r>
    </w:p>
    <w:p w:rsidR="00E710B5" w:rsidRDefault="00E710B5" w:rsidP="00E710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0B5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</w:t>
      </w:r>
      <w:proofErr w:type="gramStart"/>
      <w:r w:rsidRPr="00E710B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E71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проводилась комплексная работа воспитателей, музыкальных руководителей, инструктора по физическому воспитанию, педагога-психолога, учителей-логопедов,  заведующего и старшего воспитателя ДОУ по всестороннему развитию детей.</w:t>
      </w:r>
    </w:p>
    <w:p w:rsidR="00E710B5" w:rsidRPr="00E710B5" w:rsidRDefault="006D3C0C" w:rsidP="00E71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</w:t>
      </w:r>
      <w:r w:rsidR="00E710B5" w:rsidRPr="00E71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 года проводилась индивидуальная работа с детьми, пополнялась учебно-методическая база ДОУ, полностью была преобразована предметно-развивающая среда  групп,  оснастилась материально-техническая база средствами ИКТ, проводились закаливающие мероприятия, велась адаптационная и просветительская работа с родителями. Благодаря этому удалось повысить уровень освоения программы детьми к концу года.</w:t>
      </w:r>
      <w:r w:rsidR="00E71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10B5">
        <w:rPr>
          <w:rFonts w:ascii="Times New Roman" w:hAnsi="Times New Roman" w:cs="Times New Roman"/>
          <w:sz w:val="24"/>
          <w:szCs w:val="24"/>
        </w:rPr>
        <w:t>Результаты педагогических наблюдений показывают:</w:t>
      </w:r>
    </w:p>
    <w:p w:rsidR="00E710B5" w:rsidRDefault="00E710B5" w:rsidP="00E71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успешное освоение программы по всем образовательным областям;</w:t>
      </w:r>
    </w:p>
    <w:p w:rsidR="00E710B5" w:rsidRDefault="00E710B5" w:rsidP="00E71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преобладание детей со средним и высоким уровнем освоения программы;</w:t>
      </w:r>
    </w:p>
    <w:p w:rsidR="00E710B5" w:rsidRDefault="00E710B5" w:rsidP="00E71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положительную и достаточную динамику в освоении знаний и формировании умений.</w:t>
      </w:r>
    </w:p>
    <w:p w:rsidR="00E710B5" w:rsidRPr="00E710B5" w:rsidRDefault="00E710B5" w:rsidP="00E710B5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показатель освоения программы дошкольного образования за 2021 год составляет:</w:t>
      </w:r>
    </w:p>
    <w:p w:rsidR="00E710B5" w:rsidRPr="00E710B5" w:rsidRDefault="00063D9F" w:rsidP="00E710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Показатели освоения программы по образовательным областям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tbl>
      <w:tblPr>
        <w:tblStyle w:val="21"/>
        <w:tblW w:w="9073" w:type="dxa"/>
        <w:tblInd w:w="-318" w:type="dxa"/>
        <w:tblLook w:val="04A0" w:firstRow="1" w:lastRow="0" w:firstColumn="1" w:lastColumn="0" w:noHBand="0" w:noVBand="1"/>
      </w:tblPr>
      <w:tblGrid>
        <w:gridCol w:w="1513"/>
        <w:gridCol w:w="1512"/>
        <w:gridCol w:w="1512"/>
        <w:gridCol w:w="1512"/>
        <w:gridCol w:w="1512"/>
        <w:gridCol w:w="1512"/>
      </w:tblGrid>
      <w:tr w:rsidR="00063D9F" w:rsidRPr="00E710B5" w:rsidTr="00063D9F">
        <w:trPr>
          <w:cantSplit/>
          <w:trHeight w:val="22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63D9F" w:rsidRPr="00063D9F" w:rsidRDefault="00063D9F" w:rsidP="00063D9F">
            <w:pPr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</w:t>
            </w:r>
          </w:p>
          <w:p w:rsidR="00063D9F" w:rsidRPr="00063D9F" w:rsidRDefault="00063D9F" w:rsidP="00063D9F">
            <w:pPr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коммуникативное</w:t>
            </w:r>
          </w:p>
          <w:p w:rsidR="00063D9F" w:rsidRPr="00063D9F" w:rsidRDefault="00063D9F" w:rsidP="00063D9F">
            <w:pPr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63D9F" w:rsidRPr="00063D9F" w:rsidRDefault="00063D9F" w:rsidP="00063D9F">
            <w:pPr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63D9F" w:rsidRPr="00063D9F" w:rsidRDefault="00063D9F" w:rsidP="00063D9F">
            <w:pPr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Речевое </w:t>
            </w:r>
          </w:p>
          <w:p w:rsidR="00063D9F" w:rsidRPr="00063D9F" w:rsidRDefault="00063D9F" w:rsidP="00063D9F">
            <w:pPr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63D9F" w:rsidRPr="00063D9F" w:rsidRDefault="00063D9F" w:rsidP="00063D9F">
            <w:pPr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Художественно-</w:t>
            </w:r>
          </w:p>
          <w:p w:rsidR="00063D9F" w:rsidRPr="00063D9F" w:rsidRDefault="00063D9F" w:rsidP="00063D9F">
            <w:pPr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  <w:p w:rsidR="00063D9F" w:rsidRPr="00063D9F" w:rsidRDefault="00063D9F" w:rsidP="00063D9F">
            <w:pPr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63D9F" w:rsidRPr="00063D9F" w:rsidRDefault="00063D9F" w:rsidP="00063D9F">
            <w:pPr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063D9F" w:rsidRPr="00063D9F" w:rsidRDefault="00063D9F" w:rsidP="00063D9F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детей, освоивших </w:t>
            </w:r>
            <w:r w:rsidRPr="00063D9F">
              <w:rPr>
                <w:rFonts w:ascii="Times New Roman" w:hAnsi="Times New Roman" w:cs="Times New Roman"/>
                <w:sz w:val="24"/>
                <w:szCs w:val="24"/>
              </w:rPr>
              <w:t>ООП за 2020-2021 учебный год</w:t>
            </w:r>
          </w:p>
        </w:tc>
      </w:tr>
      <w:tr w:rsidR="00063D9F" w:rsidRPr="00E710B5" w:rsidTr="00063D9F">
        <w:trPr>
          <w:cantSplit/>
          <w:trHeight w:val="8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9F" w:rsidRPr="00E710B5" w:rsidRDefault="00063D9F" w:rsidP="00E710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9F" w:rsidRPr="00E710B5" w:rsidRDefault="00063D9F" w:rsidP="00E710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9F" w:rsidRPr="00E710B5" w:rsidRDefault="00063D9F" w:rsidP="00E710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9F" w:rsidRPr="00E710B5" w:rsidRDefault="00063D9F" w:rsidP="00E710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9F" w:rsidRPr="00E710B5" w:rsidRDefault="00063D9F" w:rsidP="00E710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9F" w:rsidRPr="00BD5785" w:rsidRDefault="00063D9F" w:rsidP="006D3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57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82,5%</w:t>
            </w:r>
          </w:p>
        </w:tc>
      </w:tr>
    </w:tbl>
    <w:p w:rsidR="00BD5785" w:rsidRDefault="00BD5785" w:rsidP="002A110E">
      <w:pPr>
        <w:spacing w:after="0" w:line="269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710B5" w:rsidRDefault="00E710B5" w:rsidP="00E710B5">
      <w:pPr>
        <w:spacing w:after="0" w:line="269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оптимальный выбор форм, методов и средств образования, созданы условия для эффективной образовательной работы.</w:t>
      </w:r>
    </w:p>
    <w:p w:rsidR="00E710B5" w:rsidRDefault="00E710B5" w:rsidP="00E710B5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E710B5" w:rsidRPr="0098697C" w:rsidRDefault="00E710B5" w:rsidP="00E710B5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 w:rsidRPr="006D3C0C">
        <w:rPr>
          <w:rFonts w:ascii="Times New Roman" w:hAnsi="Times New Roman" w:cs="Times New Roman"/>
          <w:b/>
          <w:sz w:val="24"/>
          <w:szCs w:val="24"/>
        </w:rPr>
        <w:t>Подготовка детей к школе</w:t>
      </w:r>
    </w:p>
    <w:p w:rsidR="00E710B5" w:rsidRDefault="00E710B5" w:rsidP="00E710B5">
      <w:pPr>
        <w:spacing w:after="0" w:line="269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367F8">
        <w:rPr>
          <w:rFonts w:ascii="Times New Roman" w:hAnsi="Times New Roman" w:cs="Times New Roman"/>
          <w:sz w:val="24"/>
          <w:szCs w:val="24"/>
        </w:rPr>
        <w:t>В  мае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C3505">
        <w:rPr>
          <w:rFonts w:ascii="Times New Roman" w:hAnsi="Times New Roman" w:cs="Times New Roman"/>
          <w:sz w:val="24"/>
          <w:szCs w:val="24"/>
        </w:rPr>
        <w:t>1</w:t>
      </w:r>
      <w:r w:rsidRPr="002367F8">
        <w:rPr>
          <w:rFonts w:ascii="Times New Roman" w:hAnsi="Times New Roman" w:cs="Times New Roman"/>
          <w:sz w:val="24"/>
          <w:szCs w:val="24"/>
        </w:rPr>
        <w:t xml:space="preserve"> года организована педагогическая диагностика выпускников дошкольного учреждения к обучению в школе. Использовались методики:</w:t>
      </w:r>
    </w:p>
    <w:p w:rsidR="001C3505" w:rsidRPr="002367F8" w:rsidRDefault="001C3505" w:rsidP="00E710B5">
      <w:pPr>
        <w:spacing w:after="0" w:line="269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E710B5" w:rsidRPr="002367F8" w:rsidRDefault="00E710B5" w:rsidP="00E710B5">
      <w:pPr>
        <w:pStyle w:val="a3"/>
        <w:spacing w:after="0" w:line="269" w:lineRule="auto"/>
        <w:ind w:left="360"/>
        <w:rPr>
          <w:rFonts w:ascii="Times New Roman" w:hAnsi="Times New Roman"/>
          <w:sz w:val="24"/>
          <w:szCs w:val="24"/>
        </w:rPr>
      </w:pPr>
      <w:r w:rsidRPr="002367F8">
        <w:rPr>
          <w:rFonts w:ascii="Times New Roman" w:hAnsi="Times New Roman"/>
          <w:sz w:val="24"/>
          <w:szCs w:val="24"/>
        </w:rPr>
        <w:t xml:space="preserve">- </w:t>
      </w:r>
      <w:r w:rsidR="001C3505" w:rsidRPr="002A110E">
        <w:rPr>
          <w:rFonts w:ascii="Times New Roman" w:eastAsiaTheme="minorHAnsi" w:hAnsi="Times New Roman"/>
          <w:sz w:val="24"/>
          <w:szCs w:val="24"/>
        </w:rPr>
        <w:t>авторск</w:t>
      </w:r>
      <w:r w:rsidR="001C3505">
        <w:rPr>
          <w:rFonts w:ascii="Times New Roman" w:eastAsiaTheme="minorHAnsi" w:hAnsi="Times New Roman"/>
          <w:sz w:val="24"/>
          <w:szCs w:val="24"/>
        </w:rPr>
        <w:t>ая</w:t>
      </w:r>
      <w:r w:rsidR="001C3505" w:rsidRPr="002A110E">
        <w:rPr>
          <w:rFonts w:ascii="Times New Roman" w:eastAsiaTheme="minorHAnsi" w:hAnsi="Times New Roman"/>
          <w:sz w:val="24"/>
          <w:szCs w:val="24"/>
        </w:rPr>
        <w:t xml:space="preserve"> методика «Экспресс-диагностика в детском са</w:t>
      </w:r>
      <w:r w:rsidR="006D3C0C">
        <w:rPr>
          <w:rFonts w:ascii="Times New Roman" w:eastAsiaTheme="minorHAnsi" w:hAnsi="Times New Roman"/>
          <w:sz w:val="24"/>
          <w:szCs w:val="24"/>
        </w:rPr>
        <w:t>ду», Павловой Н.Н., Руденко Л.Г</w:t>
      </w:r>
      <w:r w:rsidR="001C3505" w:rsidRPr="002A110E">
        <w:rPr>
          <w:rFonts w:ascii="Times New Roman" w:eastAsiaTheme="minorHAnsi" w:hAnsi="Times New Roman"/>
          <w:sz w:val="24"/>
          <w:szCs w:val="24"/>
        </w:rPr>
        <w:t>.</w:t>
      </w:r>
    </w:p>
    <w:p w:rsidR="00E710B5" w:rsidRPr="006D3C0C" w:rsidRDefault="00E710B5" w:rsidP="006D3C0C">
      <w:pPr>
        <w:pStyle w:val="a3"/>
        <w:spacing w:after="0" w:line="269" w:lineRule="auto"/>
        <w:ind w:left="360"/>
        <w:rPr>
          <w:rFonts w:ascii="Times New Roman" w:hAnsi="Times New Roman"/>
          <w:sz w:val="24"/>
          <w:szCs w:val="24"/>
        </w:rPr>
      </w:pPr>
      <w:r w:rsidRPr="002367F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367F8">
        <w:rPr>
          <w:rFonts w:ascii="Times New Roman" w:hAnsi="Times New Roman"/>
          <w:sz w:val="24"/>
          <w:szCs w:val="24"/>
        </w:rPr>
        <w:t>Я.Керна-Йирасека</w:t>
      </w:r>
      <w:proofErr w:type="spellEnd"/>
      <w:r w:rsidRPr="002367F8">
        <w:rPr>
          <w:rFonts w:ascii="Times New Roman" w:hAnsi="Times New Roman"/>
          <w:sz w:val="24"/>
          <w:szCs w:val="24"/>
        </w:rPr>
        <w:t xml:space="preserve"> «Ориентационный тест школьной зрелости»;</w:t>
      </w:r>
    </w:p>
    <w:p w:rsidR="008B2848" w:rsidRPr="006D3C0C" w:rsidRDefault="00E710B5" w:rsidP="006D3C0C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  <w:r w:rsidRPr="002367F8">
        <w:rPr>
          <w:rFonts w:ascii="Times New Roman" w:hAnsi="Times New Roman"/>
          <w:b/>
          <w:i/>
          <w:sz w:val="24"/>
          <w:szCs w:val="24"/>
        </w:rPr>
        <w:t>Вывод: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367F8">
        <w:rPr>
          <w:rFonts w:ascii="Times New Roman" w:hAnsi="Times New Roman"/>
          <w:sz w:val="24"/>
          <w:szCs w:val="24"/>
        </w:rPr>
        <w:t>положительная динамика, высокая результативность.</w:t>
      </w:r>
    </w:p>
    <w:p w:rsidR="00F66081" w:rsidRDefault="00F66081" w:rsidP="006D3C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3DE9" w:rsidRPr="00003DE9" w:rsidRDefault="008B2848" w:rsidP="00003DE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6631E">
        <w:rPr>
          <w:rFonts w:ascii="Times New Roman" w:hAnsi="Times New Roman"/>
          <w:b/>
          <w:sz w:val="24"/>
          <w:szCs w:val="24"/>
        </w:rPr>
        <w:t>4. Дополнительное образование</w:t>
      </w:r>
    </w:p>
    <w:p w:rsidR="00003DE9" w:rsidRPr="00003DE9" w:rsidRDefault="00003DE9" w:rsidP="0000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7C50AC">
        <w:rPr>
          <w:rFonts w:ascii="Times New Roman" w:eastAsia="Times New Roman" w:hAnsi="Times New Roman" w:cs="Times New Roman"/>
          <w:bCs/>
          <w:sz w:val="24"/>
          <w:szCs w:val="24"/>
        </w:rPr>
        <w:t xml:space="preserve"> МДОУ «Детский сад № 192» предоставляются услуги по </w:t>
      </w:r>
      <w:r w:rsidRPr="00003DE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дополнительным общеобразовательным общеразвивающим программам</w:t>
      </w:r>
      <w:r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003DE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социально-</w:t>
      </w:r>
      <w:r w:rsidR="006D539D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гуманитарного</w:t>
      </w:r>
      <w:proofErr w:type="gramEnd"/>
      <w:r w:rsidRPr="00003DE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и художественного направлен</w:t>
      </w:r>
      <w:r w:rsidR="006D539D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ности</w:t>
      </w:r>
      <w:r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  <w:r w:rsidR="00F733B3" w:rsidRPr="00F733B3">
        <w:rPr>
          <w:sz w:val="28"/>
          <w:szCs w:val="28"/>
        </w:rPr>
        <w:t xml:space="preserve"> </w:t>
      </w:r>
      <w:r w:rsidR="00F733B3">
        <w:rPr>
          <w:rFonts w:ascii="Times New Roman" w:hAnsi="Times New Roman" w:cs="Times New Roman"/>
          <w:sz w:val="24"/>
          <w:szCs w:val="24"/>
        </w:rPr>
        <w:t>Д</w:t>
      </w:r>
      <w:r w:rsidR="00F733B3" w:rsidRPr="00F733B3">
        <w:rPr>
          <w:rFonts w:ascii="Times New Roman" w:hAnsi="Times New Roman" w:cs="Times New Roman"/>
          <w:sz w:val="24"/>
          <w:szCs w:val="24"/>
        </w:rPr>
        <w:t xml:space="preserve">ополнительное образование позволяет наиболее </w:t>
      </w:r>
      <w:r w:rsidR="00F733B3" w:rsidRPr="00F733B3">
        <w:rPr>
          <w:rFonts w:ascii="Times New Roman" w:hAnsi="Times New Roman" w:cs="Times New Roman"/>
          <w:sz w:val="24"/>
          <w:szCs w:val="24"/>
        </w:rPr>
        <w:lastRenderedPageBreak/>
        <w:t>эффективно выполнять требования образовательного стандарта, а также превышать эти требования по определенным направлениям развития детей.</w:t>
      </w:r>
    </w:p>
    <w:p w:rsidR="00003DE9" w:rsidRPr="00E6631E" w:rsidRDefault="00003DE9" w:rsidP="008B284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A29EB" w:rsidRDefault="008B2848" w:rsidP="00DA29EB">
      <w:pPr>
        <w:pStyle w:val="a9"/>
        <w:spacing w:before="0" w:beforeAutospacing="0" w:after="0" w:afterAutospacing="0"/>
        <w:rPr>
          <w:rStyle w:val="a4"/>
          <w:b w:val="0"/>
          <w:sz w:val="27"/>
          <w:szCs w:val="27"/>
        </w:rPr>
      </w:pPr>
      <w:r w:rsidRPr="00DA29EB">
        <w:t xml:space="preserve">На базе детского сада с 2006 года работает </w:t>
      </w:r>
      <w:r w:rsidR="00DA29EB" w:rsidRPr="00DA29EB">
        <w:t>консультационный пункт</w:t>
      </w:r>
      <w:r w:rsidR="00DA29EB">
        <w:rPr>
          <w:b/>
        </w:rPr>
        <w:t xml:space="preserve"> </w:t>
      </w:r>
      <w:r w:rsidR="00DA29EB" w:rsidRPr="00DA29EB">
        <w:rPr>
          <w:rStyle w:val="a4"/>
          <w:b w:val="0"/>
        </w:rPr>
        <w:t>по оказанию методической, диагностической и консультативной</w:t>
      </w:r>
      <w:r w:rsidR="00DA29EB">
        <w:rPr>
          <w:b/>
        </w:rPr>
        <w:t xml:space="preserve"> </w:t>
      </w:r>
      <w:r w:rsidR="00DA29EB" w:rsidRPr="00DA29EB">
        <w:rPr>
          <w:rStyle w:val="a4"/>
          <w:b w:val="0"/>
        </w:rPr>
        <w:t>помощи семьям, воспитывающим детей дошкольного возраста на дому</w:t>
      </w:r>
      <w:r w:rsidR="00DA29EB" w:rsidRPr="00DA29EB">
        <w:rPr>
          <w:rStyle w:val="a4"/>
          <w:b w:val="0"/>
          <w:sz w:val="27"/>
          <w:szCs w:val="27"/>
        </w:rPr>
        <w:t>.</w:t>
      </w:r>
    </w:p>
    <w:p w:rsidR="00DA29EB" w:rsidRPr="00DA29EB" w:rsidRDefault="00DA29EB" w:rsidP="00DA29EB">
      <w:pPr>
        <w:pStyle w:val="a9"/>
        <w:spacing w:before="0" w:beforeAutospacing="0" w:after="0" w:afterAutospacing="0"/>
      </w:pPr>
      <w:r w:rsidRPr="00DA29EB">
        <w:rPr>
          <w:rStyle w:val="a4"/>
          <w:b w:val="0"/>
        </w:rPr>
        <w:t>Цель:</w:t>
      </w:r>
      <w:r w:rsidRPr="00DA29EB">
        <w:rPr>
          <w:rStyle w:val="a4"/>
        </w:rPr>
        <w:t xml:space="preserve"> </w:t>
      </w:r>
      <w:r w:rsidRPr="00DA29EB">
        <w:t xml:space="preserve">обеспечить преемственность семейного и общественного воспитания и образования, оказание квалифицированной педагогической помощи родителям (законным представителям) и детям дошкольного возраста, </w:t>
      </w:r>
      <w:proofErr w:type="gramStart"/>
      <w:r w:rsidRPr="00DA29EB">
        <w:t>воспитывающимися</w:t>
      </w:r>
      <w:proofErr w:type="gramEnd"/>
      <w:r w:rsidRPr="00DA29EB">
        <w:t xml:space="preserve"> на дому, поддержка всестороннего развития личности.</w:t>
      </w:r>
    </w:p>
    <w:p w:rsidR="008B2848" w:rsidRPr="00E6631E" w:rsidRDefault="008B2848" w:rsidP="008B2848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 xml:space="preserve">Родителям </w:t>
      </w:r>
      <w:proofErr w:type="gramStart"/>
      <w:r w:rsidRPr="00E6631E">
        <w:rPr>
          <w:rFonts w:ascii="Times New Roman" w:hAnsi="Times New Roman"/>
          <w:sz w:val="24"/>
          <w:szCs w:val="24"/>
        </w:rPr>
        <w:t>предложены</w:t>
      </w:r>
      <w:proofErr w:type="gramEnd"/>
      <w:r w:rsidRPr="00E6631E">
        <w:rPr>
          <w:rFonts w:ascii="Times New Roman" w:hAnsi="Times New Roman"/>
          <w:sz w:val="24"/>
          <w:szCs w:val="24"/>
        </w:rPr>
        <w:t>:</w:t>
      </w:r>
    </w:p>
    <w:p w:rsidR="008B2848" w:rsidRPr="00E6631E" w:rsidRDefault="008B2848" w:rsidP="008B28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>- индивидуальные консультации</w:t>
      </w:r>
    </w:p>
    <w:p w:rsidR="008B2848" w:rsidRPr="00E6631E" w:rsidRDefault="008B2848" w:rsidP="008B28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>- семинары-практикумы</w:t>
      </w:r>
    </w:p>
    <w:p w:rsidR="008B2848" w:rsidRPr="00E6631E" w:rsidRDefault="008B2848" w:rsidP="008B28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>- практические занятия</w:t>
      </w:r>
    </w:p>
    <w:p w:rsidR="008B2848" w:rsidRPr="00E6631E" w:rsidRDefault="008B2848" w:rsidP="008B28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>- занятия с детьми в присутствии родителей</w:t>
      </w:r>
    </w:p>
    <w:p w:rsidR="008B2848" w:rsidRPr="00DA29EB" w:rsidRDefault="008B2848" w:rsidP="008B28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 xml:space="preserve">        </w:t>
      </w:r>
      <w:r w:rsidRPr="00DA29EB">
        <w:rPr>
          <w:rFonts w:ascii="Times New Roman" w:hAnsi="Times New Roman"/>
          <w:sz w:val="24"/>
          <w:szCs w:val="24"/>
        </w:rPr>
        <w:t xml:space="preserve">Организация работы  консультационной помощи детям и их родителям  строится на основе интеграции деятельности. В работе  принимают участие  опытные квалифицированные специалисты, имеющие первую и высшую категории, которые оказывают родителям всестороннюю помощь по вопросам воспитания, обучения, развития и оздоровления детей. </w:t>
      </w:r>
    </w:p>
    <w:p w:rsidR="008B2848" w:rsidRPr="00E6631E" w:rsidRDefault="008B2848" w:rsidP="008B28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29EB">
        <w:rPr>
          <w:rFonts w:ascii="Times New Roman" w:hAnsi="Times New Roman"/>
          <w:sz w:val="24"/>
          <w:szCs w:val="24"/>
        </w:rPr>
        <w:t>В рамках консультационной</w:t>
      </w:r>
      <w:r w:rsidRPr="00E6631E">
        <w:rPr>
          <w:rFonts w:ascii="Times New Roman" w:hAnsi="Times New Roman"/>
          <w:sz w:val="24"/>
          <w:szCs w:val="24"/>
        </w:rPr>
        <w:t xml:space="preserve"> помощи специалисты обсуждают с родителями круг вопросов:</w:t>
      </w:r>
    </w:p>
    <w:p w:rsidR="008B2848" w:rsidRPr="00E6631E" w:rsidRDefault="008B2848" w:rsidP="008B28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>- подготовка ребенка и родителей к началу посещения дошкольного образовательного учреждения или школы (вопросы адаптации и подготовки)</w:t>
      </w:r>
    </w:p>
    <w:p w:rsidR="008B2848" w:rsidRPr="00E6631E" w:rsidRDefault="008B2848" w:rsidP="008B28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>- взаимодействие ребенка с детским коллективом и взрослыми</w:t>
      </w:r>
    </w:p>
    <w:p w:rsidR="008B2848" w:rsidRPr="00E6631E" w:rsidRDefault="008B2848" w:rsidP="008B28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>-профилактика нарушений детско-родительских отношений</w:t>
      </w:r>
    </w:p>
    <w:p w:rsidR="008B2848" w:rsidRDefault="008B2848" w:rsidP="008B28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>- организация интересного и полезного для ребенка досуга в семье</w:t>
      </w:r>
      <w:r w:rsidR="00DA29EB">
        <w:rPr>
          <w:rFonts w:ascii="Times New Roman" w:hAnsi="Times New Roman"/>
          <w:sz w:val="24"/>
          <w:szCs w:val="24"/>
        </w:rPr>
        <w:t>.</w:t>
      </w:r>
    </w:p>
    <w:p w:rsidR="00DA29EB" w:rsidRPr="00E6631E" w:rsidRDefault="00DA29EB" w:rsidP="008B28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базе консультационного пункта с сентября 2020 году функционирует Служба ранней помощи. Работа Службы ранней помощи направлена </w:t>
      </w:r>
      <w:r w:rsidRPr="002E4D0B">
        <w:rPr>
          <w:rStyle w:val="a4"/>
          <w:rFonts w:ascii="Times New Roman" w:hAnsi="Times New Roman" w:cs="Times New Roman"/>
          <w:b w:val="0"/>
          <w:sz w:val="24"/>
          <w:szCs w:val="24"/>
        </w:rPr>
        <w:t>на раннее выявление детей от рождения до трёх лет с ограничениями жизнедеят</w:t>
      </w:r>
      <w:r w:rsidR="002E4D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ельности, в том числе, детей с </w:t>
      </w:r>
      <w:r w:rsidRPr="002E4D0B">
        <w:rPr>
          <w:rStyle w:val="a4"/>
          <w:rFonts w:ascii="Times New Roman" w:hAnsi="Times New Roman" w:cs="Times New Roman"/>
          <w:b w:val="0"/>
          <w:sz w:val="24"/>
          <w:szCs w:val="24"/>
        </w:rPr>
        <w:t>ограниченными возможностями здоровья, детей-инвалидов, а также детей групп риска; содействие их оптимальному развитию, формированию физического и психического здоровья и благополучия, включение их в среду сверстников и жизнь сообщества; сопровождение и поддержку семьи, повышение компетентности родителей (законных представителей).</w:t>
      </w:r>
    </w:p>
    <w:p w:rsidR="008B2848" w:rsidRPr="00E6631E" w:rsidRDefault="008B2848" w:rsidP="008B28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b/>
          <w:sz w:val="24"/>
          <w:szCs w:val="24"/>
        </w:rPr>
        <w:t>5. Материально-техническая ба</w:t>
      </w:r>
      <w:r w:rsidRPr="00E6631E">
        <w:rPr>
          <w:rFonts w:ascii="Times New Roman" w:hAnsi="Times New Roman"/>
          <w:sz w:val="24"/>
          <w:szCs w:val="24"/>
        </w:rPr>
        <w:t>за.</w:t>
      </w:r>
    </w:p>
    <w:p w:rsidR="008B2848" w:rsidRPr="00E6631E" w:rsidRDefault="008B2848" w:rsidP="008B28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631E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Развивающая предметно - пространственная среда в нашем детском саду:</w:t>
      </w:r>
      <w:r w:rsidRPr="00E6631E">
        <w:rPr>
          <w:rFonts w:ascii="Times New Roman" w:hAnsi="Times New Roman"/>
          <w:b/>
          <w:color w:val="000000"/>
          <w:sz w:val="24"/>
          <w:szCs w:val="24"/>
        </w:rPr>
        <w:br/>
      </w: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Выполняет образовательную, развивающую, воспитывающую, стимулирующую, организованную, коммуникативную функции. Но самое главное – она работает на развитие самостоятельности и самодеятельности ребенка.</w:t>
      </w:r>
      <w:r w:rsidRPr="00E6631E">
        <w:rPr>
          <w:rFonts w:ascii="Times New Roman" w:hAnsi="Times New Roman"/>
          <w:color w:val="000000"/>
          <w:sz w:val="24"/>
          <w:szCs w:val="24"/>
        </w:rPr>
        <w:br/>
      </w: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Служит удовлетворению потребностей и интересов ребенка.</w:t>
      </w:r>
      <w:r w:rsidRPr="00E6631E">
        <w:rPr>
          <w:rFonts w:ascii="Times New Roman" w:hAnsi="Times New Roman"/>
          <w:color w:val="000000"/>
          <w:sz w:val="24"/>
          <w:szCs w:val="24"/>
        </w:rPr>
        <w:br/>
      </w: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Форма и дизайн предметов ориентирован на безопасность и возраст детей.</w:t>
      </w:r>
      <w:r w:rsidRPr="00E6631E">
        <w:rPr>
          <w:rFonts w:ascii="Times New Roman" w:hAnsi="Times New Roman"/>
          <w:color w:val="000000"/>
          <w:sz w:val="24"/>
          <w:szCs w:val="24"/>
        </w:rPr>
        <w:br/>
      </w: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Элементы декора легко сменяемы.</w:t>
      </w:r>
      <w:r w:rsidRPr="00E6631E">
        <w:rPr>
          <w:rFonts w:ascii="Times New Roman" w:hAnsi="Times New Roman"/>
          <w:color w:val="000000"/>
          <w:sz w:val="24"/>
          <w:szCs w:val="24"/>
        </w:rPr>
        <w:br/>
      </w: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 В каждой группе предусмотрено место для детской экспериментальной деятельности.</w:t>
      </w:r>
      <w:r w:rsidRPr="00E6631E">
        <w:rPr>
          <w:rFonts w:ascii="Times New Roman" w:hAnsi="Times New Roman"/>
          <w:color w:val="000000"/>
          <w:sz w:val="24"/>
          <w:szCs w:val="24"/>
        </w:rPr>
        <w:br/>
      </w: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 Организуя предметную среду в групповом помещении, учитываются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развития.</w:t>
      </w:r>
      <w:r w:rsidRPr="00E6631E">
        <w:rPr>
          <w:rFonts w:ascii="Times New Roman" w:hAnsi="Times New Roman"/>
          <w:color w:val="000000"/>
          <w:sz w:val="24"/>
          <w:szCs w:val="24"/>
        </w:rPr>
        <w:br/>
      </w: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 Цветовая палитра представлена теплыми, пастельными тонами.</w:t>
      </w:r>
      <w:r w:rsidRPr="00E6631E">
        <w:rPr>
          <w:rFonts w:ascii="Times New Roman" w:hAnsi="Times New Roman"/>
          <w:color w:val="000000"/>
          <w:sz w:val="24"/>
          <w:szCs w:val="24"/>
        </w:rPr>
        <w:br/>
      </w: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8. При создании развивающего пространства в групповом помещении необходимо учитывается ведущая роль игровой деятельности.</w:t>
      </w:r>
      <w:r w:rsidRPr="00E6631E">
        <w:rPr>
          <w:rFonts w:ascii="Times New Roman" w:hAnsi="Times New Roman"/>
          <w:color w:val="000000"/>
          <w:sz w:val="24"/>
          <w:szCs w:val="24"/>
        </w:rPr>
        <w:br/>
      </w: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9. </w:t>
      </w:r>
      <w:r w:rsidR="00A80B22"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Развивающая</w:t>
      </w:r>
      <w:r w:rsidR="00A80B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80B22"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80B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редметно-</w:t>
      </w:r>
      <w:r w:rsidR="00A80B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пространственная</w:t>
      </w: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среда группы меняется в зависимости от возрастных особенностей детей, периода обучения.</w:t>
      </w:r>
      <w:r w:rsidRPr="00E6631E">
        <w:rPr>
          <w:rFonts w:ascii="Times New Roman" w:hAnsi="Times New Roman"/>
          <w:color w:val="000000"/>
          <w:sz w:val="24"/>
          <w:szCs w:val="24"/>
        </w:rPr>
        <w:br/>
      </w: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Предметная среда имеет характер открытой, незамкнутой системы, способной к корректировке и развитию. </w:t>
      </w:r>
    </w:p>
    <w:p w:rsidR="008B2848" w:rsidRPr="00E6631E" w:rsidRDefault="008B2848" w:rsidP="008B28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3084"/>
        <w:gridCol w:w="4047"/>
      </w:tblGrid>
      <w:tr w:rsidR="008B2848" w:rsidRPr="00E6631E" w:rsidTr="00677A79">
        <w:tc>
          <w:tcPr>
            <w:tcW w:w="14221" w:type="dxa"/>
            <w:gridSpan w:val="3"/>
          </w:tcPr>
          <w:p w:rsidR="008B2848" w:rsidRPr="00E6631E" w:rsidRDefault="008B2848" w:rsidP="00677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31E">
              <w:rPr>
                <w:rFonts w:ascii="Times New Roman" w:hAnsi="Times New Roman"/>
                <w:b/>
                <w:sz w:val="24"/>
                <w:szCs w:val="24"/>
              </w:rPr>
              <w:t>Развивающая предметно – пространственная среда в ДОУ</w:t>
            </w:r>
          </w:p>
          <w:p w:rsidR="008B2848" w:rsidRPr="00E6631E" w:rsidRDefault="008B2848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848" w:rsidRPr="00E6631E" w:rsidTr="00677A79">
        <w:tc>
          <w:tcPr>
            <w:tcW w:w="2660" w:type="dxa"/>
          </w:tcPr>
          <w:p w:rsidR="008B2848" w:rsidRPr="00E6631E" w:rsidRDefault="008B2848" w:rsidP="00677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31E">
              <w:rPr>
                <w:rFonts w:ascii="Times New Roman" w:hAnsi="Times New Roman"/>
                <w:b/>
                <w:sz w:val="24"/>
                <w:szCs w:val="24"/>
              </w:rPr>
              <w:t>Вид помещения</w:t>
            </w:r>
          </w:p>
        </w:tc>
        <w:tc>
          <w:tcPr>
            <w:tcW w:w="4536" w:type="dxa"/>
          </w:tcPr>
          <w:p w:rsidR="008B2848" w:rsidRPr="00E6631E" w:rsidRDefault="008B2848" w:rsidP="00677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31E">
              <w:rPr>
                <w:rFonts w:ascii="Times New Roman" w:hAnsi="Times New Roman"/>
                <w:b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7025" w:type="dxa"/>
          </w:tcPr>
          <w:p w:rsidR="008B2848" w:rsidRPr="00E6631E" w:rsidRDefault="008B2848" w:rsidP="00677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31E">
              <w:rPr>
                <w:rFonts w:ascii="Times New Roman" w:hAnsi="Times New Roman"/>
                <w:b/>
                <w:sz w:val="24"/>
                <w:szCs w:val="24"/>
              </w:rPr>
              <w:t>Оснащение</w:t>
            </w:r>
          </w:p>
        </w:tc>
      </w:tr>
      <w:tr w:rsidR="008B2848" w:rsidRPr="00E6631E" w:rsidTr="00677A79">
        <w:tc>
          <w:tcPr>
            <w:tcW w:w="2660" w:type="dxa"/>
          </w:tcPr>
          <w:p w:rsidR="008B2848" w:rsidRPr="00E6631E" w:rsidRDefault="008B2848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Групповые комнаты</w:t>
            </w:r>
          </w:p>
        </w:tc>
        <w:tc>
          <w:tcPr>
            <w:tcW w:w="4536" w:type="dxa"/>
          </w:tcPr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Ознакомление с природой</w:t>
            </w:r>
          </w:p>
        </w:tc>
        <w:tc>
          <w:tcPr>
            <w:tcW w:w="7025" w:type="dxa"/>
          </w:tcPr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Центр игры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E663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ентр двигательной деятельности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E663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ентр конструирования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E663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ентр музыкально-театрализованной деятельности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E663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ентр книги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E663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ентр отдыха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E663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ентр природы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E663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ентр познавательной и исследовательской деятельности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E663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ентр продуктивной и творческой деятельности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E663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ентр правильной речи и моторики.</w:t>
            </w:r>
          </w:p>
        </w:tc>
      </w:tr>
      <w:tr w:rsidR="008B2848" w:rsidRPr="00E6631E" w:rsidTr="00677A79">
        <w:tc>
          <w:tcPr>
            <w:tcW w:w="2660" w:type="dxa"/>
          </w:tcPr>
          <w:p w:rsidR="008B2848" w:rsidRPr="00E6631E" w:rsidRDefault="008B2848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Спальное помещение</w:t>
            </w:r>
          </w:p>
        </w:tc>
        <w:tc>
          <w:tcPr>
            <w:tcW w:w="4536" w:type="dxa"/>
          </w:tcPr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7025" w:type="dxa"/>
          </w:tcPr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Спальная мебель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Физкультурное оборудование для гимнастики после сна (ребристая дорожка, массажные коврики и массажные мячи разного диаметра)</w:t>
            </w:r>
          </w:p>
        </w:tc>
      </w:tr>
      <w:tr w:rsidR="008B2848" w:rsidRPr="00E6631E" w:rsidTr="00677A79">
        <w:tc>
          <w:tcPr>
            <w:tcW w:w="2660" w:type="dxa"/>
          </w:tcPr>
          <w:p w:rsidR="008B2848" w:rsidRPr="00E6631E" w:rsidRDefault="008B2848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Раздевальная комната</w:t>
            </w:r>
          </w:p>
        </w:tc>
        <w:tc>
          <w:tcPr>
            <w:tcW w:w="4536" w:type="dxa"/>
          </w:tcPr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7025" w:type="dxa"/>
          </w:tcPr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Наглядно – информационный материал для родителей</w:t>
            </w:r>
          </w:p>
          <w:p w:rsidR="008B2848" w:rsidRPr="00E6631E" w:rsidRDefault="008B2848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Физкультурный уголок</w:t>
            </w:r>
          </w:p>
        </w:tc>
      </w:tr>
      <w:tr w:rsidR="008B2848" w:rsidRPr="00E6631E" w:rsidTr="00677A79">
        <w:tc>
          <w:tcPr>
            <w:tcW w:w="2660" w:type="dxa"/>
          </w:tcPr>
          <w:p w:rsidR="008B2848" w:rsidRPr="00E6631E" w:rsidRDefault="008B2848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4536" w:type="dxa"/>
          </w:tcPr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Осуществление методической помощи педагогам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Выставка дидактических и методических материалов для организации работы с детьми по различным направлениям развития</w:t>
            </w:r>
          </w:p>
        </w:tc>
        <w:tc>
          <w:tcPr>
            <w:tcW w:w="7025" w:type="dxa"/>
          </w:tcPr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Библиотека педагогической и методической литературы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Библиотека периодических изданий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Пособия для занятия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Опыт работы педагогов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Материалы консультаций, семинаров, семинаров – практикумов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Демонстрационный материал для занятий с детьми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Иллюстрированный материал</w:t>
            </w:r>
          </w:p>
        </w:tc>
      </w:tr>
      <w:tr w:rsidR="008B2848" w:rsidRPr="00E6631E" w:rsidTr="00677A79">
        <w:tc>
          <w:tcPr>
            <w:tcW w:w="2660" w:type="dxa"/>
          </w:tcPr>
          <w:p w:rsidR="008B2848" w:rsidRPr="00E6631E" w:rsidRDefault="008B2848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Кабинет логопеда</w:t>
            </w:r>
          </w:p>
        </w:tc>
        <w:tc>
          <w:tcPr>
            <w:tcW w:w="4536" w:type="dxa"/>
          </w:tcPr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Занятия по коррекции речи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Консультативная работа с родителями по коррекции речи детей</w:t>
            </w:r>
          </w:p>
        </w:tc>
        <w:tc>
          <w:tcPr>
            <w:tcW w:w="7025" w:type="dxa"/>
          </w:tcPr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Большое настенное зеркало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Дополнительное освещение у зеркала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Стол и стулья для логопеда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Шкаф для методической литературы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Демонстрационный материал для занятий с детьми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Консультативный материал для работы с родителями.</w:t>
            </w:r>
          </w:p>
        </w:tc>
      </w:tr>
      <w:tr w:rsidR="008B2848" w:rsidRPr="00E6631E" w:rsidTr="00677A79">
        <w:tc>
          <w:tcPr>
            <w:tcW w:w="2660" w:type="dxa"/>
          </w:tcPr>
          <w:p w:rsidR="008B2848" w:rsidRPr="00E6631E" w:rsidRDefault="008B2848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4536" w:type="dxa"/>
          </w:tcPr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31E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E6631E">
              <w:rPr>
                <w:rFonts w:ascii="Times New Roman" w:hAnsi="Times New Roman"/>
                <w:sz w:val="24"/>
                <w:szCs w:val="24"/>
              </w:rPr>
              <w:t xml:space="preserve"> – педагогическая диагностика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Коррекционная работа с детьми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 консультации</w:t>
            </w:r>
          </w:p>
        </w:tc>
        <w:tc>
          <w:tcPr>
            <w:tcW w:w="7025" w:type="dxa"/>
          </w:tcPr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 и стулья 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Детская мебель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 xml:space="preserve">Стимулирующий материал для </w:t>
            </w:r>
            <w:proofErr w:type="spellStart"/>
            <w:r w:rsidRPr="00E6631E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E6631E">
              <w:rPr>
                <w:rFonts w:ascii="Times New Roman" w:hAnsi="Times New Roman"/>
                <w:sz w:val="24"/>
                <w:szCs w:val="24"/>
              </w:rPr>
              <w:t xml:space="preserve"> – педагогического обследования детей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lastRenderedPageBreak/>
              <w:t>Игровой материал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Стол и стулья</w:t>
            </w:r>
          </w:p>
        </w:tc>
      </w:tr>
      <w:tr w:rsidR="008B2848" w:rsidRPr="00E6631E" w:rsidTr="00677A79">
        <w:tc>
          <w:tcPr>
            <w:tcW w:w="2660" w:type="dxa"/>
          </w:tcPr>
          <w:p w:rsidR="008B2848" w:rsidRPr="00E6631E" w:rsidRDefault="008B2848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зал</w:t>
            </w:r>
          </w:p>
        </w:tc>
        <w:tc>
          <w:tcPr>
            <w:tcW w:w="4536" w:type="dxa"/>
          </w:tcPr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Театральные представления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Праздники и утренники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Занятия по хореографии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7025" w:type="dxa"/>
          </w:tcPr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Библиотека методической литературы, сборники нот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Шкаф для используемых пособий, игрушек, музыкальных инструментов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Пианино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Разнообразные музыкальные инструменты для детей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Подборка аудио- и видеокассет с музыкальными произведениями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Ширма для кукольного театра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Детские и взрослые костюмы</w:t>
            </w:r>
          </w:p>
        </w:tc>
      </w:tr>
      <w:tr w:rsidR="008B2848" w:rsidRPr="00E6631E" w:rsidTr="00677A79">
        <w:tc>
          <w:tcPr>
            <w:tcW w:w="2660" w:type="dxa"/>
          </w:tcPr>
          <w:p w:rsidR="008B2848" w:rsidRPr="00E6631E" w:rsidRDefault="008B2848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4536" w:type="dxa"/>
          </w:tcPr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 xml:space="preserve">Спортивные досуги 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Развлечения, праздники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Консультативная работа с родителями и воспитателями</w:t>
            </w:r>
          </w:p>
        </w:tc>
        <w:tc>
          <w:tcPr>
            <w:tcW w:w="7025" w:type="dxa"/>
          </w:tcPr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 xml:space="preserve">Спортивное оборудование 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Шведские стенки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Мини батут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Маты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Баскетбольное кольцо</w:t>
            </w:r>
          </w:p>
          <w:p w:rsidR="008B2848" w:rsidRPr="00E6631E" w:rsidRDefault="008B2848" w:rsidP="00677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2848" w:rsidRPr="00E6631E" w:rsidRDefault="008B2848" w:rsidP="008B28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2848" w:rsidRDefault="008B2848" w:rsidP="008B28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>.</w:t>
      </w:r>
    </w:p>
    <w:p w:rsidR="00F733B3" w:rsidRPr="00E6631E" w:rsidRDefault="00F733B3" w:rsidP="008B28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33B3">
        <w:rPr>
          <w:rFonts w:ascii="Times New Roman" w:hAnsi="Times New Roman" w:cs="Times New Roman"/>
          <w:sz w:val="24"/>
          <w:szCs w:val="24"/>
        </w:rPr>
        <w:t>Таким образом, материально-техническая база ДОУ соответствует современным условиям пребывания ребенка, находится в хорошем состоянии. Создана и развивается образовательная среда, представляющая собой систему условий социализации и индивидуализации воспитанников, 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 Состояние материально-технической базы позволяет реализовать программы обучения и воспитания детей дошкольного</w:t>
      </w:r>
      <w:r w:rsidRPr="00E6631E">
        <w:rPr>
          <w:rFonts w:ascii="Times New Roman" w:hAnsi="Times New Roman"/>
          <w:sz w:val="24"/>
          <w:szCs w:val="24"/>
        </w:rPr>
        <w:t xml:space="preserve"> возраста, обеспечивает организацию жизни в детском саду</w:t>
      </w:r>
      <w:r>
        <w:rPr>
          <w:rFonts w:ascii="Times New Roman" w:hAnsi="Times New Roman"/>
          <w:sz w:val="24"/>
          <w:szCs w:val="24"/>
        </w:rPr>
        <w:t>.</w:t>
      </w:r>
    </w:p>
    <w:p w:rsidR="008B2848" w:rsidRPr="00E6631E" w:rsidRDefault="008B2848" w:rsidP="008B284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6631E">
        <w:rPr>
          <w:rFonts w:ascii="Times New Roman" w:hAnsi="Times New Roman"/>
          <w:b/>
          <w:sz w:val="24"/>
          <w:szCs w:val="24"/>
        </w:rPr>
        <w:t>6. Динамика заболеваемости</w:t>
      </w:r>
    </w:p>
    <w:p w:rsidR="008B2848" w:rsidRPr="00E6631E" w:rsidRDefault="008B2848" w:rsidP="008B284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>Анализ результатов  по заболеваемости детей показывает эффективность использования:</w:t>
      </w:r>
    </w:p>
    <w:p w:rsidR="008B2848" w:rsidRPr="00E6631E" w:rsidRDefault="008B2848" w:rsidP="008B28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6631E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E6631E">
        <w:rPr>
          <w:rFonts w:ascii="Times New Roman" w:hAnsi="Times New Roman"/>
          <w:sz w:val="24"/>
          <w:szCs w:val="24"/>
        </w:rPr>
        <w:t xml:space="preserve"> технологий,</w:t>
      </w:r>
    </w:p>
    <w:p w:rsidR="008B2848" w:rsidRPr="00E6631E" w:rsidRDefault="008B2848" w:rsidP="008B28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 xml:space="preserve">- выполнение санитарно-противоэпидемиологического режима, </w:t>
      </w:r>
    </w:p>
    <w:p w:rsidR="008B2848" w:rsidRPr="00E6631E" w:rsidRDefault="008B2848" w:rsidP="008B28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 xml:space="preserve">- воспитание у детей культурно-гигиенических навыков, </w:t>
      </w:r>
    </w:p>
    <w:p w:rsidR="008B2848" w:rsidRPr="00E6631E" w:rsidRDefault="008B2848" w:rsidP="008B28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 xml:space="preserve">- проведение оздоровительно-закаливающих процедур </w:t>
      </w:r>
    </w:p>
    <w:p w:rsidR="008B2848" w:rsidRPr="00E6631E" w:rsidRDefault="008B2848" w:rsidP="008B28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>- контроль за физическим воспитанием и физической подготовленностью</w:t>
      </w:r>
    </w:p>
    <w:p w:rsidR="008B2848" w:rsidRPr="00E6631E" w:rsidRDefault="008B2848" w:rsidP="008B28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 xml:space="preserve">- организации питания, </w:t>
      </w:r>
    </w:p>
    <w:p w:rsidR="008B2848" w:rsidRPr="00E6631E" w:rsidRDefault="008B2848" w:rsidP="008B28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 xml:space="preserve">-профилактики простудных заболеваний, </w:t>
      </w:r>
    </w:p>
    <w:p w:rsidR="008B2848" w:rsidRPr="00E6631E" w:rsidRDefault="008B2848" w:rsidP="008B28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>- проведение базовых семинаров с родителями и воспитателями, привели к снижению заболеваемости по учреждению.</w:t>
      </w:r>
    </w:p>
    <w:p w:rsidR="008B2848" w:rsidRPr="00241C06" w:rsidRDefault="008B2848" w:rsidP="008B284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41C06">
        <w:rPr>
          <w:rFonts w:ascii="Times New Roman" w:hAnsi="Times New Roman"/>
          <w:sz w:val="24"/>
          <w:szCs w:val="24"/>
          <w:highlight w:val="yellow"/>
        </w:rPr>
        <w:t xml:space="preserve">                                                                              </w:t>
      </w:r>
    </w:p>
    <w:p w:rsidR="008B2848" w:rsidRDefault="008B2848" w:rsidP="008B28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 xml:space="preserve">Показатели заболеваемости  снижаются, что связано с усилением работы  медицинского персонала по профилактике простудных заболеваний, проведению закаливающих мероприятий в группах.  </w:t>
      </w:r>
    </w:p>
    <w:p w:rsidR="00EA1401" w:rsidRDefault="00EA1401" w:rsidP="00EA14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1401" w:rsidRPr="00EA1401" w:rsidRDefault="00EA1401" w:rsidP="00EA14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A1401">
        <w:rPr>
          <w:rFonts w:ascii="Times New Roman" w:eastAsia="Times New Roman" w:hAnsi="Times New Roman" w:cs="Times New Roman"/>
          <w:b/>
          <w:sz w:val="24"/>
          <w:szCs w:val="24"/>
        </w:rPr>
        <w:t>Медико</w:t>
      </w:r>
      <w:proofErr w:type="spellEnd"/>
      <w:r w:rsidRPr="00EA1401">
        <w:rPr>
          <w:rFonts w:ascii="Times New Roman" w:eastAsia="Times New Roman" w:hAnsi="Times New Roman" w:cs="Times New Roman"/>
          <w:b/>
          <w:sz w:val="24"/>
          <w:szCs w:val="24"/>
        </w:rPr>
        <w:t xml:space="preserve"> – профилактическая работа:</w:t>
      </w:r>
    </w:p>
    <w:p w:rsidR="00EA1401" w:rsidRPr="00EA1401" w:rsidRDefault="00EA1401" w:rsidP="00EA1401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Контроль за соблюдением сроков профилактических прививок</w:t>
      </w:r>
    </w:p>
    <w:p w:rsidR="00EA1401" w:rsidRPr="00EA1401" w:rsidRDefault="00EA1401" w:rsidP="00EA1401">
      <w:pPr>
        <w:tabs>
          <w:tab w:val="left" w:pos="720"/>
        </w:tabs>
        <w:suppressAutoHyphens/>
        <w:spacing w:after="0" w:line="240" w:lineRule="auto"/>
        <w:ind w:right="-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Противоэпидемиологические мероприятия при карантинах</w:t>
      </w:r>
    </w:p>
    <w:p w:rsidR="00EA1401" w:rsidRPr="00EA1401" w:rsidRDefault="00EA1401" w:rsidP="00EA1401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Щадящий режим в период адаптации</w:t>
      </w:r>
    </w:p>
    <w:p w:rsidR="00EA1401" w:rsidRPr="00EA1401" w:rsidRDefault="00EA1401" w:rsidP="00EA1401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 xml:space="preserve">Обработка групповых комнат  бактерицидной лампой </w:t>
      </w:r>
    </w:p>
    <w:p w:rsidR="00EA1401" w:rsidRPr="00EA1401" w:rsidRDefault="00EA1401" w:rsidP="00EA1401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Осмотр врачами – специалистами (диспансеризация), подготовка медицинских карт для поступления в школу</w:t>
      </w:r>
    </w:p>
    <w:p w:rsidR="00EA1401" w:rsidRPr="00EA1401" w:rsidRDefault="00EA1401" w:rsidP="00EA1401">
      <w:pPr>
        <w:tabs>
          <w:tab w:val="left" w:pos="720"/>
        </w:tabs>
        <w:suppressAutoHyphens/>
        <w:spacing w:after="0" w:line="240" w:lineRule="auto"/>
        <w:ind w:right="-2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Создание благоприятного психологического микроклимата</w:t>
      </w:r>
    </w:p>
    <w:p w:rsidR="00EA1401" w:rsidRPr="00EA1401" w:rsidRDefault="00EA1401" w:rsidP="00EA1401">
      <w:pPr>
        <w:tabs>
          <w:tab w:val="left" w:pos="720"/>
        </w:tabs>
        <w:suppressAutoHyphens/>
        <w:spacing w:after="0" w:line="240" w:lineRule="auto"/>
        <w:ind w:right="-2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Обеспечение чистоты среды.</w:t>
      </w:r>
    </w:p>
    <w:p w:rsidR="00EA1401" w:rsidRPr="00EA1401" w:rsidRDefault="00EA1401" w:rsidP="00EA1401">
      <w:pPr>
        <w:tabs>
          <w:tab w:val="left" w:pos="720"/>
        </w:tabs>
        <w:suppressAutoHyphens/>
        <w:spacing w:after="0" w:line="240" w:lineRule="auto"/>
        <w:ind w:right="-2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Проветривание помещений в соответствии с графиком.</w:t>
      </w:r>
    </w:p>
    <w:p w:rsidR="00EA1401" w:rsidRPr="00E6631E" w:rsidRDefault="00EA1401" w:rsidP="008B28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1401" w:rsidRPr="00EA1401" w:rsidRDefault="00EA1401" w:rsidP="00EA14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01">
        <w:rPr>
          <w:rFonts w:ascii="Times New Roman" w:eastAsia="Times New Roman" w:hAnsi="Times New Roman" w:cs="Times New Roman"/>
          <w:b/>
          <w:sz w:val="24"/>
          <w:szCs w:val="24"/>
        </w:rPr>
        <w:t>Организация питания:</w:t>
      </w:r>
    </w:p>
    <w:p w:rsidR="00EA1401" w:rsidRPr="00EA1401" w:rsidRDefault="00EA1401" w:rsidP="00EA1401">
      <w:pPr>
        <w:suppressAutoHyphens/>
        <w:spacing w:after="0" w:line="240" w:lineRule="auto"/>
        <w:ind w:right="-1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питания воспитанников  осуществляет  ООО «Комбинат социального питания» </w:t>
      </w:r>
      <w:proofErr w:type="gramStart"/>
      <w:r w:rsidRPr="00EA1401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EA1401">
        <w:rPr>
          <w:rFonts w:ascii="Times New Roman" w:eastAsia="Times New Roman" w:hAnsi="Times New Roman" w:cs="Times New Roman"/>
          <w:sz w:val="24"/>
          <w:szCs w:val="24"/>
        </w:rPr>
        <w:t xml:space="preserve"> трёхнедельного меню. </w:t>
      </w:r>
    </w:p>
    <w:p w:rsidR="00EA1401" w:rsidRPr="00EA1401" w:rsidRDefault="00EA1401" w:rsidP="00EA1401">
      <w:pPr>
        <w:tabs>
          <w:tab w:val="left" w:pos="720"/>
        </w:tabs>
        <w:suppressAutoHyphens/>
        <w:spacing w:after="0" w:line="240" w:lineRule="auto"/>
        <w:ind w:right="-1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Введение в рацион питания фитонцидов (лук, чеснок) в период обострения респираторно -вирусных заболеваний.</w:t>
      </w:r>
    </w:p>
    <w:p w:rsidR="00EA1401" w:rsidRPr="00EA1401" w:rsidRDefault="00EA1401" w:rsidP="00EA1401">
      <w:pPr>
        <w:tabs>
          <w:tab w:val="left" w:pos="720"/>
        </w:tabs>
        <w:suppressAutoHyphens/>
        <w:spacing w:after="0" w:line="240" w:lineRule="auto"/>
        <w:ind w:right="-1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Контроль за соблюдением сроков реализации продуктов, технологией и качеством приготовления пищи.</w:t>
      </w:r>
    </w:p>
    <w:p w:rsidR="00EA1401" w:rsidRPr="00EA1401" w:rsidRDefault="00EA1401" w:rsidP="00EA1401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Контроль за санитарным состоянием пищеблока и кладовой</w:t>
      </w:r>
    </w:p>
    <w:p w:rsidR="00EA1401" w:rsidRPr="00EA1401" w:rsidRDefault="00EA1401" w:rsidP="00EA1401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Контроль за состоянием здоровья работников пищеблока.</w:t>
      </w:r>
    </w:p>
    <w:p w:rsidR="008B2848" w:rsidRPr="00E6631E" w:rsidRDefault="008B2848" w:rsidP="008B28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2848" w:rsidRPr="00E6631E" w:rsidRDefault="008B2848" w:rsidP="008B284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6631E">
        <w:rPr>
          <w:rFonts w:ascii="Times New Roman" w:hAnsi="Times New Roman"/>
          <w:b/>
          <w:sz w:val="24"/>
          <w:szCs w:val="24"/>
        </w:rPr>
        <w:t>6. Работа с родителями.</w:t>
      </w:r>
    </w:p>
    <w:p w:rsidR="008B2848" w:rsidRPr="00E6631E" w:rsidRDefault="008B2848" w:rsidP="008B28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 xml:space="preserve">       Построение работы с родителями направлено на создание  имиджа дошкольного учреждения, единого коллектива участников образовательного процесса: общие родительские собрания; родительские собрания в группах; семинары-практикумы; консультации; беседы; совместные спортивные мероприятия и праздники; утренники; выставки семейного творчества и т.д., что позволяет дошкольному учреждению отличаться от других дошкольных учреждений. Объединить усилия родителей и педагогов - главная из задач нашего учреждения.</w:t>
      </w:r>
    </w:p>
    <w:p w:rsidR="008B2848" w:rsidRPr="00E6631E" w:rsidRDefault="008B2848" w:rsidP="008B28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2848" w:rsidRPr="00E6631E" w:rsidRDefault="008B2848" w:rsidP="008B284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6631E">
        <w:rPr>
          <w:rFonts w:ascii="Times New Roman" w:hAnsi="Times New Roman"/>
          <w:b/>
          <w:sz w:val="24"/>
          <w:szCs w:val="24"/>
        </w:rPr>
        <w:t>7. Перспективы развития ДОУ</w:t>
      </w:r>
    </w:p>
    <w:p w:rsidR="008B2848" w:rsidRPr="006D539D" w:rsidRDefault="008B2848" w:rsidP="008B284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39D">
        <w:rPr>
          <w:rFonts w:ascii="Times New Roman" w:hAnsi="Times New Roman" w:cs="Times New Roman"/>
          <w:sz w:val="24"/>
          <w:szCs w:val="24"/>
        </w:rPr>
        <w:t>-  Обеспечение оптимальных условий сохранения и укрепления здоровья воспитанников  и педагогов дошкольного учреждения.</w:t>
      </w:r>
    </w:p>
    <w:p w:rsidR="008B2848" w:rsidRPr="006D539D" w:rsidRDefault="008B2848" w:rsidP="008B2848">
      <w:pPr>
        <w:pStyle w:val="31"/>
        <w:tabs>
          <w:tab w:val="num" w:pos="540"/>
        </w:tabs>
        <w:ind w:right="0" w:firstLine="0"/>
        <w:rPr>
          <w:sz w:val="24"/>
          <w:szCs w:val="24"/>
        </w:rPr>
      </w:pPr>
      <w:r w:rsidRPr="006D539D">
        <w:rPr>
          <w:sz w:val="24"/>
          <w:szCs w:val="24"/>
        </w:rPr>
        <w:t xml:space="preserve">- </w:t>
      </w:r>
      <w:r w:rsidR="00F733B3" w:rsidRPr="006D539D">
        <w:rPr>
          <w:sz w:val="24"/>
          <w:szCs w:val="24"/>
        </w:rPr>
        <w:t xml:space="preserve">Выявление эффективных способов достижения нового качества дошкольного образования в соответствии с современными тенденциями и стандартами развития образования. </w:t>
      </w:r>
    </w:p>
    <w:p w:rsidR="008B2848" w:rsidRPr="006D539D" w:rsidRDefault="008B2848" w:rsidP="008B284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39D">
        <w:rPr>
          <w:rFonts w:ascii="Times New Roman" w:hAnsi="Times New Roman" w:cs="Times New Roman"/>
          <w:sz w:val="24"/>
          <w:szCs w:val="24"/>
        </w:rPr>
        <w:t xml:space="preserve">- </w:t>
      </w:r>
      <w:r w:rsidR="006D539D" w:rsidRPr="006D539D">
        <w:rPr>
          <w:rFonts w:ascii="Times New Roman" w:hAnsi="Times New Roman" w:cs="Times New Roman"/>
          <w:sz w:val="24"/>
          <w:szCs w:val="24"/>
        </w:rPr>
        <w:t>Осуществление преемственности ДОУ и семьи в воспитании и обучении детей, изучение и активизация педагогического потенциала семьи, обеспечение равноправного творческого взаимодействия с родителями воспитанников, в том числе с помощью цифровых технологий.</w:t>
      </w:r>
    </w:p>
    <w:p w:rsidR="008B2848" w:rsidRPr="006D539D" w:rsidRDefault="008B2848" w:rsidP="008B284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39D">
        <w:rPr>
          <w:rFonts w:ascii="Times New Roman" w:hAnsi="Times New Roman" w:cs="Times New Roman"/>
          <w:sz w:val="24"/>
          <w:szCs w:val="24"/>
        </w:rPr>
        <w:t xml:space="preserve">-  </w:t>
      </w:r>
      <w:r w:rsidR="00F733B3" w:rsidRPr="006D539D">
        <w:rPr>
          <w:rFonts w:ascii="Times New Roman" w:hAnsi="Times New Roman" w:cs="Times New Roman"/>
          <w:sz w:val="24"/>
          <w:szCs w:val="24"/>
        </w:rPr>
        <w:t>Совершенствование профессиональной компетентности и творческой мобильности коллектива.</w:t>
      </w:r>
    </w:p>
    <w:p w:rsidR="008B2848" w:rsidRPr="006D539D" w:rsidRDefault="008B2848" w:rsidP="008B284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39D">
        <w:rPr>
          <w:rFonts w:ascii="Times New Roman" w:hAnsi="Times New Roman" w:cs="Times New Roman"/>
          <w:sz w:val="24"/>
          <w:szCs w:val="24"/>
        </w:rPr>
        <w:t>-  Улучшение материально-технического оснащения дошкольного учреждения.</w:t>
      </w:r>
    </w:p>
    <w:p w:rsidR="00F733B3" w:rsidRDefault="00F733B3" w:rsidP="00EA1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2848" w:rsidRDefault="00EA1401" w:rsidP="00EA1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A1401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II</w:t>
      </w:r>
      <w:r w:rsidRPr="00EA1401">
        <w:rPr>
          <w:rFonts w:ascii="Times New Roman" w:eastAsia="Times New Roman" w:hAnsi="Times New Roman" w:cs="Times New Roman"/>
          <w:b/>
          <w:bCs/>
          <w:sz w:val="20"/>
          <w:szCs w:val="20"/>
        </w:rPr>
        <w:t>. ПОКАЗАТЕЛИ</w:t>
      </w:r>
      <w:r w:rsidRPr="00EA1401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ДЕЯТЕЛЬНОСТИ ДОШКОЛЬНОЙ ОБРАЗОВАТЕЛЬНОЙ ОРГАНИЗАЦИИ</w:t>
      </w:r>
      <w:proofErr w:type="gramStart"/>
      <w:r w:rsidRPr="00EA1401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proofErr w:type="gramEnd"/>
      <w:r w:rsidRPr="00EA1401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ПОДЛЕЖАЩЕЙ САМООБСЛЕДОВАНИЮ</w:t>
      </w:r>
    </w:p>
    <w:p w:rsidR="00EA1401" w:rsidRPr="00EA1401" w:rsidRDefault="00EA1401" w:rsidP="00EA14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"/>
        <w:gridCol w:w="6435"/>
        <w:gridCol w:w="1993"/>
      </w:tblGrid>
      <w:tr w:rsidR="008B2848" w:rsidRPr="00E6631E" w:rsidTr="00677A79">
        <w:tc>
          <w:tcPr>
            <w:tcW w:w="463" w:type="pct"/>
            <w:vAlign w:val="center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464" w:type="pct"/>
            <w:vAlign w:val="center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073" w:type="pct"/>
            <w:vAlign w:val="center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8B2848" w:rsidRPr="00E6631E" w:rsidTr="00677A79">
        <w:tc>
          <w:tcPr>
            <w:tcW w:w="463" w:type="pct"/>
            <w:vAlign w:val="center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64" w:type="pct"/>
            <w:vAlign w:val="center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073" w:type="pct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2848" w:rsidRPr="00E6631E" w:rsidTr="00677A79">
        <w:tc>
          <w:tcPr>
            <w:tcW w:w="463" w:type="pct"/>
            <w:vAlign w:val="center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64" w:type="pct"/>
            <w:vAlign w:val="center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073" w:type="pct"/>
            <w:vAlign w:val="center"/>
          </w:tcPr>
          <w:p w:rsidR="008B2848" w:rsidRPr="00E6631E" w:rsidRDefault="00704081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238F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8B2848" w:rsidRPr="00E6631E" w:rsidRDefault="008B2848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464" w:type="pct"/>
            <w:vAlign w:val="center"/>
          </w:tcPr>
          <w:p w:rsidR="008B2848" w:rsidRPr="00E6631E" w:rsidRDefault="008B2848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073" w:type="pct"/>
            <w:vAlign w:val="center"/>
          </w:tcPr>
          <w:p w:rsidR="008B2848" w:rsidRPr="00E6631E" w:rsidRDefault="00704081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238F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8B2848" w:rsidRPr="00E6631E" w:rsidRDefault="008B2848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464" w:type="pct"/>
            <w:vAlign w:val="center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073" w:type="pct"/>
            <w:vAlign w:val="center"/>
          </w:tcPr>
          <w:p w:rsidR="008B2848" w:rsidRPr="00E6631E" w:rsidRDefault="008B2848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3464" w:type="pct"/>
            <w:vAlign w:val="center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073" w:type="pct"/>
            <w:vAlign w:val="center"/>
          </w:tcPr>
          <w:p w:rsidR="008B2848" w:rsidRPr="00E6631E" w:rsidRDefault="008B2848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3464" w:type="pct"/>
            <w:vAlign w:val="center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073" w:type="pct"/>
            <w:vAlign w:val="center"/>
          </w:tcPr>
          <w:p w:rsidR="008B2848" w:rsidRPr="00E6631E" w:rsidRDefault="008B2848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64" w:type="pct"/>
            <w:vAlign w:val="center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073" w:type="pct"/>
            <w:vAlign w:val="center"/>
          </w:tcPr>
          <w:p w:rsidR="008B2848" w:rsidRPr="00E6631E" w:rsidRDefault="00A62FA5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8238F">
              <w:rPr>
                <w:rFonts w:ascii="Times New Roman" w:hAnsi="Times New Roman"/>
                <w:sz w:val="24"/>
                <w:szCs w:val="24"/>
              </w:rPr>
              <w:t>65</w:t>
            </w:r>
            <w:r w:rsidR="008B2848" w:rsidRPr="00E66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2848" w:rsidRPr="00E6631E" w:rsidRDefault="008B2848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0E444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464" w:type="pct"/>
            <w:vAlign w:val="center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073" w:type="pct"/>
            <w:vAlign w:val="center"/>
          </w:tcPr>
          <w:p w:rsidR="008B2848" w:rsidRPr="00E6631E" w:rsidRDefault="0078238F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  <w:p w:rsidR="008B2848" w:rsidRPr="00E6631E" w:rsidRDefault="008B2848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0E444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464" w:type="pct"/>
            <w:vAlign w:val="center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073" w:type="pct"/>
            <w:vAlign w:val="center"/>
          </w:tcPr>
          <w:p w:rsidR="008B2848" w:rsidRPr="00E6631E" w:rsidRDefault="00704081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238F">
              <w:rPr>
                <w:rFonts w:ascii="Times New Roman" w:hAnsi="Times New Roman"/>
                <w:sz w:val="24"/>
                <w:szCs w:val="24"/>
              </w:rPr>
              <w:t>37</w:t>
            </w:r>
            <w:r w:rsidR="008B2848" w:rsidRPr="00E6631E">
              <w:rPr>
                <w:rFonts w:ascii="Times New Roman" w:hAnsi="Times New Roman"/>
                <w:sz w:val="24"/>
                <w:szCs w:val="24"/>
              </w:rPr>
              <w:t>/100</w:t>
            </w:r>
          </w:p>
          <w:p w:rsidR="008B2848" w:rsidRPr="00E6631E" w:rsidRDefault="008B2848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человек /%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3464" w:type="pct"/>
            <w:vAlign w:val="center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073" w:type="pct"/>
            <w:vAlign w:val="center"/>
          </w:tcPr>
          <w:p w:rsidR="008B2848" w:rsidRPr="00E6631E" w:rsidRDefault="00704081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8238F">
              <w:rPr>
                <w:rFonts w:ascii="Times New Roman" w:hAnsi="Times New Roman"/>
                <w:sz w:val="24"/>
                <w:szCs w:val="24"/>
              </w:rPr>
              <w:t>37</w:t>
            </w:r>
            <w:r w:rsidR="008B2848" w:rsidRPr="00E6631E">
              <w:rPr>
                <w:rFonts w:ascii="Times New Roman" w:hAnsi="Times New Roman"/>
                <w:sz w:val="24"/>
                <w:szCs w:val="24"/>
              </w:rPr>
              <w:t>/100</w:t>
            </w:r>
          </w:p>
          <w:p w:rsidR="008B2848" w:rsidRPr="00E6631E" w:rsidRDefault="008B2848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человек /%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3464" w:type="pct"/>
            <w:vAlign w:val="center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073" w:type="pct"/>
            <w:vAlign w:val="center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3464" w:type="pct"/>
            <w:vAlign w:val="center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073" w:type="pct"/>
            <w:vAlign w:val="center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464" w:type="pct"/>
            <w:vAlign w:val="center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073" w:type="pct"/>
            <w:vAlign w:val="center"/>
          </w:tcPr>
          <w:p w:rsidR="008B2848" w:rsidRPr="00E6631E" w:rsidRDefault="0078238F" w:rsidP="0078238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850A6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50A6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3464" w:type="pct"/>
            <w:vAlign w:val="center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073" w:type="pct"/>
            <w:vAlign w:val="center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3464" w:type="pct"/>
            <w:vAlign w:val="center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073" w:type="pct"/>
            <w:vAlign w:val="center"/>
          </w:tcPr>
          <w:p w:rsidR="008B2848" w:rsidRPr="00EA1401" w:rsidRDefault="0078238F" w:rsidP="00850A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3464" w:type="pct"/>
            <w:vAlign w:val="center"/>
          </w:tcPr>
          <w:p w:rsidR="008B2848" w:rsidRPr="00E6631E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073" w:type="pct"/>
            <w:vAlign w:val="center"/>
          </w:tcPr>
          <w:p w:rsidR="008B2848" w:rsidRPr="00EA1401" w:rsidRDefault="0078238F" w:rsidP="00850A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464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073" w:type="pct"/>
            <w:vAlign w:val="center"/>
          </w:tcPr>
          <w:p w:rsidR="008B2848" w:rsidRPr="000E4446" w:rsidRDefault="00F46CB9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B2848" w:rsidRPr="000E444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</w:p>
          <w:p w:rsidR="008B2848" w:rsidRPr="00A62FA5" w:rsidRDefault="008B2848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464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073" w:type="pct"/>
            <w:vAlign w:val="center"/>
          </w:tcPr>
          <w:p w:rsidR="008B2848" w:rsidRPr="00622942" w:rsidRDefault="00622942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42">
              <w:rPr>
                <w:rFonts w:ascii="Times New Roman" w:hAnsi="Times New Roman"/>
                <w:sz w:val="24"/>
                <w:szCs w:val="24"/>
              </w:rPr>
              <w:t>2</w:t>
            </w:r>
            <w:r w:rsidR="0060603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B2848" w:rsidRPr="00704081" w:rsidRDefault="008B2848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2942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3464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073" w:type="pct"/>
            <w:vAlign w:val="center"/>
          </w:tcPr>
          <w:p w:rsidR="008B2848" w:rsidRPr="00622942" w:rsidRDefault="00622942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42">
              <w:rPr>
                <w:rFonts w:ascii="Times New Roman" w:hAnsi="Times New Roman"/>
                <w:sz w:val="24"/>
                <w:szCs w:val="24"/>
              </w:rPr>
              <w:t>2</w:t>
            </w:r>
            <w:r w:rsidR="0060603D">
              <w:rPr>
                <w:rFonts w:ascii="Times New Roman" w:hAnsi="Times New Roman"/>
                <w:sz w:val="24"/>
                <w:szCs w:val="24"/>
              </w:rPr>
              <w:t>4</w:t>
            </w:r>
            <w:r w:rsidRPr="00622942">
              <w:rPr>
                <w:rFonts w:ascii="Times New Roman" w:hAnsi="Times New Roman"/>
                <w:sz w:val="24"/>
                <w:szCs w:val="24"/>
              </w:rPr>
              <w:t>/</w:t>
            </w:r>
            <w:r w:rsidR="001C609B">
              <w:rPr>
                <w:rFonts w:ascii="Times New Roman" w:hAnsi="Times New Roman"/>
                <w:sz w:val="24"/>
                <w:szCs w:val="24"/>
              </w:rPr>
              <w:t>8</w:t>
            </w:r>
            <w:r w:rsidR="0060603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B2848" w:rsidRPr="00622942" w:rsidRDefault="008B2848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42">
              <w:rPr>
                <w:rFonts w:ascii="Times New Roman" w:hAnsi="Times New Roman"/>
                <w:sz w:val="24"/>
                <w:szCs w:val="24"/>
              </w:rPr>
              <w:t>человек %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3464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073" w:type="pct"/>
            <w:vAlign w:val="center"/>
          </w:tcPr>
          <w:p w:rsidR="00850A61" w:rsidRPr="00622942" w:rsidRDefault="00850A61" w:rsidP="00850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42">
              <w:rPr>
                <w:rFonts w:ascii="Times New Roman" w:hAnsi="Times New Roman"/>
                <w:sz w:val="24"/>
                <w:szCs w:val="24"/>
              </w:rPr>
              <w:t>2</w:t>
            </w:r>
            <w:r w:rsidR="0060603D">
              <w:rPr>
                <w:rFonts w:ascii="Times New Roman" w:hAnsi="Times New Roman"/>
                <w:sz w:val="24"/>
                <w:szCs w:val="24"/>
              </w:rPr>
              <w:t>4</w:t>
            </w:r>
            <w:r w:rsidRPr="0062294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0603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B2848" w:rsidRPr="00622942" w:rsidRDefault="00622942" w:rsidP="00622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42">
              <w:rPr>
                <w:rFonts w:ascii="Times New Roman" w:hAnsi="Times New Roman"/>
                <w:sz w:val="24"/>
                <w:szCs w:val="24"/>
              </w:rPr>
              <w:t>человек %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3464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073" w:type="pct"/>
            <w:vAlign w:val="center"/>
          </w:tcPr>
          <w:p w:rsidR="008B2848" w:rsidRPr="00622942" w:rsidRDefault="00850A61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22942" w:rsidRPr="00622942">
              <w:rPr>
                <w:rFonts w:ascii="Times New Roman" w:hAnsi="Times New Roman"/>
                <w:sz w:val="24"/>
                <w:szCs w:val="24"/>
              </w:rPr>
              <w:t>/</w:t>
            </w:r>
            <w:r w:rsidR="001C609B">
              <w:rPr>
                <w:rFonts w:ascii="Times New Roman" w:hAnsi="Times New Roman"/>
                <w:sz w:val="24"/>
                <w:szCs w:val="24"/>
              </w:rPr>
              <w:t>1</w:t>
            </w:r>
            <w:r w:rsidR="0060603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B2848" w:rsidRPr="00622942" w:rsidRDefault="008B2848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42">
              <w:rPr>
                <w:rFonts w:ascii="Times New Roman" w:hAnsi="Times New Roman"/>
                <w:sz w:val="24"/>
                <w:szCs w:val="24"/>
              </w:rPr>
              <w:t>человек %</w:t>
            </w:r>
          </w:p>
        </w:tc>
      </w:tr>
      <w:tr w:rsidR="0044324D" w:rsidRPr="00241C06" w:rsidTr="00677A79">
        <w:tc>
          <w:tcPr>
            <w:tcW w:w="463" w:type="pct"/>
            <w:vAlign w:val="center"/>
          </w:tcPr>
          <w:p w:rsidR="0044324D" w:rsidRPr="0044324D" w:rsidRDefault="0044324D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3464" w:type="pct"/>
            <w:vAlign w:val="center"/>
          </w:tcPr>
          <w:p w:rsidR="0044324D" w:rsidRPr="0044324D" w:rsidRDefault="0044324D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073" w:type="pct"/>
            <w:vAlign w:val="center"/>
          </w:tcPr>
          <w:p w:rsidR="00850A61" w:rsidRPr="00622942" w:rsidRDefault="00850A61" w:rsidP="00850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2294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603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4324D" w:rsidRPr="00622942" w:rsidRDefault="00622942" w:rsidP="00622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42">
              <w:rPr>
                <w:rFonts w:ascii="Times New Roman" w:hAnsi="Times New Roman"/>
                <w:sz w:val="24"/>
                <w:szCs w:val="24"/>
              </w:rPr>
              <w:t>человек %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FE6FBC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BC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464" w:type="pct"/>
            <w:vAlign w:val="center"/>
          </w:tcPr>
          <w:p w:rsidR="008B2848" w:rsidRPr="00FE6FBC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B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073" w:type="pct"/>
            <w:vAlign w:val="center"/>
          </w:tcPr>
          <w:p w:rsidR="008B2848" w:rsidRPr="00622942" w:rsidRDefault="00850A61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22942" w:rsidRPr="00622942">
              <w:rPr>
                <w:rFonts w:ascii="Times New Roman" w:hAnsi="Times New Roman"/>
                <w:sz w:val="24"/>
                <w:szCs w:val="24"/>
              </w:rPr>
              <w:t>/7</w:t>
            </w:r>
            <w:r w:rsidR="0060603D">
              <w:rPr>
                <w:rFonts w:ascii="Times New Roman" w:hAnsi="Times New Roman"/>
                <w:sz w:val="24"/>
                <w:szCs w:val="24"/>
              </w:rPr>
              <w:t>0</w:t>
            </w:r>
            <w:r w:rsidR="00622942" w:rsidRPr="00622942">
              <w:rPr>
                <w:rFonts w:ascii="Times New Roman" w:hAnsi="Times New Roman"/>
                <w:sz w:val="24"/>
                <w:szCs w:val="24"/>
              </w:rPr>
              <w:t>.</w:t>
            </w:r>
            <w:r w:rsidR="001C609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B2848" w:rsidRPr="00704081" w:rsidRDefault="008B2848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2942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FE6FBC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BC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3464" w:type="pct"/>
            <w:vAlign w:val="center"/>
          </w:tcPr>
          <w:p w:rsidR="008B2848" w:rsidRPr="00FE6FBC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BC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073" w:type="pct"/>
            <w:vAlign w:val="center"/>
          </w:tcPr>
          <w:p w:rsidR="008B2848" w:rsidRPr="00622942" w:rsidRDefault="0044324D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42">
              <w:rPr>
                <w:rFonts w:ascii="Times New Roman" w:hAnsi="Times New Roman"/>
                <w:sz w:val="24"/>
                <w:szCs w:val="24"/>
              </w:rPr>
              <w:t>1</w:t>
            </w:r>
            <w:r w:rsidR="006E2B95">
              <w:rPr>
                <w:rFonts w:ascii="Times New Roman" w:hAnsi="Times New Roman"/>
                <w:sz w:val="24"/>
                <w:szCs w:val="24"/>
              </w:rPr>
              <w:t>2</w:t>
            </w:r>
            <w:r w:rsidR="008B2848" w:rsidRPr="00622942">
              <w:rPr>
                <w:rFonts w:ascii="Times New Roman" w:hAnsi="Times New Roman"/>
                <w:sz w:val="24"/>
                <w:szCs w:val="24"/>
              </w:rPr>
              <w:t>/</w:t>
            </w:r>
            <w:r w:rsidR="006E2B95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8B2848" w:rsidRPr="00622942" w:rsidRDefault="008B2848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42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FE6FBC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BC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3464" w:type="pct"/>
            <w:vAlign w:val="center"/>
          </w:tcPr>
          <w:p w:rsidR="008B2848" w:rsidRPr="00FE6FBC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BC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073" w:type="pct"/>
            <w:vAlign w:val="center"/>
          </w:tcPr>
          <w:p w:rsidR="008B2848" w:rsidRPr="00622942" w:rsidRDefault="006E2B95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22942" w:rsidRPr="0062294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8B2848" w:rsidRPr="00622942" w:rsidRDefault="008B2848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42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FE6FBC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BC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464" w:type="pct"/>
            <w:vAlign w:val="center"/>
          </w:tcPr>
          <w:p w:rsidR="008B2848" w:rsidRPr="00FE6FBC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B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073" w:type="pct"/>
            <w:vAlign w:val="center"/>
          </w:tcPr>
          <w:p w:rsidR="008B2848" w:rsidRPr="00704081" w:rsidRDefault="008B2848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2321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FE6FBC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BC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3464" w:type="pct"/>
            <w:vAlign w:val="center"/>
          </w:tcPr>
          <w:p w:rsidR="008B2848" w:rsidRPr="00FE6FBC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BC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073" w:type="pct"/>
            <w:vAlign w:val="center"/>
          </w:tcPr>
          <w:p w:rsidR="008B2848" w:rsidRPr="00902321" w:rsidRDefault="00544E2C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02321" w:rsidRPr="00902321">
              <w:rPr>
                <w:rFonts w:ascii="Times New Roman" w:hAnsi="Times New Roman"/>
                <w:sz w:val="24"/>
                <w:szCs w:val="24"/>
              </w:rPr>
              <w:t>/</w:t>
            </w:r>
            <w:r w:rsidR="00850A6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B2848" w:rsidRPr="00704081" w:rsidRDefault="008B2848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2321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FE6FBC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BC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3464" w:type="pct"/>
            <w:vAlign w:val="center"/>
          </w:tcPr>
          <w:p w:rsidR="008B2848" w:rsidRPr="00FE6FBC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BC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073" w:type="pct"/>
            <w:vAlign w:val="center"/>
          </w:tcPr>
          <w:p w:rsidR="008B2848" w:rsidRPr="004A7C77" w:rsidRDefault="00544E2C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B2848" w:rsidRPr="00704081" w:rsidRDefault="008B2848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7C7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FE6FBC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BC">
              <w:rPr>
                <w:rFonts w:ascii="Times New Roman" w:hAnsi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464" w:type="pct"/>
            <w:vAlign w:val="center"/>
          </w:tcPr>
          <w:p w:rsidR="008B2848" w:rsidRPr="00FE6FBC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B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073" w:type="pct"/>
            <w:vAlign w:val="center"/>
          </w:tcPr>
          <w:p w:rsidR="008B2848" w:rsidRPr="00902321" w:rsidRDefault="00544E2C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02321" w:rsidRPr="0090232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B2848" w:rsidRPr="00902321" w:rsidRDefault="008B2848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321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FE6FBC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BC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3464" w:type="pct"/>
            <w:vAlign w:val="center"/>
          </w:tcPr>
          <w:p w:rsidR="008B2848" w:rsidRPr="00FE6FBC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B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073" w:type="pct"/>
            <w:vAlign w:val="center"/>
          </w:tcPr>
          <w:p w:rsidR="008B2848" w:rsidRPr="00902321" w:rsidRDefault="00850A61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2321" w:rsidRPr="0090232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B2848" w:rsidRPr="00704081" w:rsidRDefault="008B2848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2321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FE6FBC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BC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3464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073" w:type="pct"/>
            <w:vAlign w:val="center"/>
          </w:tcPr>
          <w:p w:rsidR="008B2848" w:rsidRPr="00902321" w:rsidRDefault="00902321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321">
              <w:rPr>
                <w:rFonts w:ascii="Times New Roman" w:hAnsi="Times New Roman"/>
                <w:sz w:val="24"/>
                <w:szCs w:val="24"/>
              </w:rPr>
              <w:t>2</w:t>
            </w:r>
            <w:r w:rsidR="00850A61">
              <w:rPr>
                <w:rFonts w:ascii="Times New Roman" w:hAnsi="Times New Roman"/>
                <w:sz w:val="24"/>
                <w:szCs w:val="24"/>
              </w:rPr>
              <w:t>9</w:t>
            </w:r>
            <w:r w:rsidR="0044324D" w:rsidRPr="00902321">
              <w:rPr>
                <w:rFonts w:ascii="Times New Roman" w:hAnsi="Times New Roman"/>
                <w:sz w:val="24"/>
                <w:szCs w:val="24"/>
              </w:rPr>
              <w:t>/100</w:t>
            </w:r>
          </w:p>
          <w:p w:rsidR="008B2848" w:rsidRPr="00902321" w:rsidRDefault="008B2848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321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  <w:p w:rsidR="008B2848" w:rsidRPr="00704081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FE6FBC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FBC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3464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073" w:type="pct"/>
            <w:vAlign w:val="center"/>
          </w:tcPr>
          <w:p w:rsidR="0029447F" w:rsidRPr="00902321" w:rsidRDefault="00902321" w:rsidP="00294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321">
              <w:rPr>
                <w:rFonts w:ascii="Times New Roman" w:hAnsi="Times New Roman"/>
                <w:sz w:val="24"/>
                <w:szCs w:val="24"/>
              </w:rPr>
              <w:t>2</w:t>
            </w:r>
            <w:r w:rsidR="00850A61">
              <w:rPr>
                <w:rFonts w:ascii="Times New Roman" w:hAnsi="Times New Roman"/>
                <w:sz w:val="24"/>
                <w:szCs w:val="24"/>
              </w:rPr>
              <w:t>8</w:t>
            </w:r>
            <w:r w:rsidR="0044324D" w:rsidRPr="00902321">
              <w:rPr>
                <w:rFonts w:ascii="Times New Roman" w:hAnsi="Times New Roman"/>
                <w:sz w:val="24"/>
                <w:szCs w:val="24"/>
              </w:rPr>
              <w:t>/</w:t>
            </w:r>
            <w:r w:rsidR="00850A61"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29447F" w:rsidRPr="00902321" w:rsidRDefault="0029447F" w:rsidP="00294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321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  <w:p w:rsidR="008B2848" w:rsidRPr="00704081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3464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073" w:type="pct"/>
            <w:vAlign w:val="center"/>
          </w:tcPr>
          <w:p w:rsidR="00850A61" w:rsidRDefault="00850A61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544E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B2848" w:rsidRPr="00902321" w:rsidRDefault="00902321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321">
              <w:rPr>
                <w:rFonts w:ascii="Times New Roman" w:hAnsi="Times New Roman"/>
                <w:sz w:val="24"/>
                <w:szCs w:val="24"/>
              </w:rPr>
              <w:t>2</w:t>
            </w:r>
            <w:r w:rsidR="00544E2C">
              <w:rPr>
                <w:rFonts w:ascii="Times New Roman" w:hAnsi="Times New Roman"/>
                <w:sz w:val="24"/>
                <w:szCs w:val="24"/>
              </w:rPr>
              <w:t>9</w:t>
            </w:r>
            <w:r w:rsidR="00C00E7E" w:rsidRPr="00902321">
              <w:rPr>
                <w:rFonts w:ascii="Times New Roman" w:hAnsi="Times New Roman"/>
                <w:sz w:val="24"/>
                <w:szCs w:val="24"/>
              </w:rPr>
              <w:t>/2</w:t>
            </w:r>
            <w:r w:rsidR="00544E2C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8B2848" w:rsidRPr="00704081" w:rsidRDefault="008B2848" w:rsidP="00677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2321">
              <w:rPr>
                <w:rFonts w:ascii="Times New Roman" w:hAnsi="Times New Roman"/>
                <w:sz w:val="24"/>
                <w:szCs w:val="24"/>
              </w:rPr>
              <w:t>человек/человек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3464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073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3464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073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3464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073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3464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073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3464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1073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3464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073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3464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073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 да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4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073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464" w:type="pct"/>
            <w:vAlign w:val="center"/>
          </w:tcPr>
          <w:p w:rsidR="008B2848" w:rsidRPr="00902321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321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073" w:type="pct"/>
            <w:vAlign w:val="center"/>
          </w:tcPr>
          <w:p w:rsidR="00850A61" w:rsidRDefault="00850A61" w:rsidP="00850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1248</w:t>
            </w:r>
            <w:r w:rsidRPr="00902321"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</w:p>
          <w:p w:rsidR="008B2848" w:rsidRPr="00902321" w:rsidRDefault="00850A61" w:rsidP="00850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902321" w:rsidRPr="00902321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8B2848" w:rsidRPr="009023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464" w:type="pct"/>
            <w:vAlign w:val="center"/>
          </w:tcPr>
          <w:p w:rsidR="008B2848" w:rsidRPr="00902321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321"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073" w:type="pct"/>
            <w:vAlign w:val="center"/>
          </w:tcPr>
          <w:p w:rsidR="008B2848" w:rsidRPr="00902321" w:rsidRDefault="008B2848" w:rsidP="00850A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321">
              <w:rPr>
                <w:rFonts w:ascii="Times New Roman" w:hAnsi="Times New Roman"/>
                <w:sz w:val="24"/>
                <w:szCs w:val="24"/>
              </w:rPr>
              <w:t>13</w:t>
            </w:r>
            <w:r w:rsidR="00850A61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464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073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464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073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B2848" w:rsidRPr="00241C06" w:rsidTr="00677A79">
        <w:tc>
          <w:tcPr>
            <w:tcW w:w="463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464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073" w:type="pct"/>
            <w:vAlign w:val="center"/>
          </w:tcPr>
          <w:p w:rsidR="008B2848" w:rsidRPr="0044324D" w:rsidRDefault="008B2848" w:rsidP="0067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4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986F70" w:rsidRPr="004954DE" w:rsidRDefault="00986F70" w:rsidP="00986F7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C2048"/>
          <w:sz w:val="24"/>
          <w:szCs w:val="24"/>
        </w:rPr>
      </w:pPr>
    </w:p>
    <w:p w:rsidR="00910255" w:rsidRPr="00DF707C" w:rsidRDefault="00910255" w:rsidP="00910255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Анализ показателей указывает на то, что </w:t>
      </w:r>
      <w:r>
        <w:rPr>
          <w:rFonts w:ascii="Times New Roman" w:eastAsia="Calibri" w:hAnsi="Times New Roman" w:cs="Times New Roman"/>
          <w:sz w:val="24"/>
          <w:szCs w:val="24"/>
        </w:rPr>
        <w:t>МДОУ «</w:t>
      </w:r>
      <w:r w:rsidRPr="00DF707C">
        <w:rPr>
          <w:rFonts w:ascii="Times New Roman" w:eastAsia="Calibri" w:hAnsi="Times New Roman" w:cs="Times New Roman"/>
          <w:sz w:val="24"/>
          <w:szCs w:val="24"/>
        </w:rPr>
        <w:t>Детский сад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192»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имеет достаточную инфраструктуру, которая соответствует требованиям Санитарно-эпидемиологические требования к устройству, содержанию и организации режима работы дошкольных образовательных организаций и позволяет реализовывать образовательные программы в полном объеме в соответствии с ФГОС </w:t>
      </w:r>
      <w:proofErr w:type="gramStart"/>
      <w:r w:rsidRPr="00DF707C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DF70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0255" w:rsidRDefault="00910255" w:rsidP="00910255">
      <w:pPr>
        <w:widowControl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4DE">
        <w:rPr>
          <w:rFonts w:ascii="Times New Roman" w:hAnsi="Times New Roman" w:cs="Times New Roman"/>
          <w:sz w:val="24"/>
          <w:szCs w:val="24"/>
        </w:rPr>
        <w:t>Использование современных педагогических технологий (в том числе - информационно-коммуникационных технологий) способствует повышению качества образовательного процесса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10255" w:rsidRPr="00DF707C" w:rsidRDefault="00910255" w:rsidP="00910255">
      <w:pPr>
        <w:widowControl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910255" w:rsidRPr="004954DE" w:rsidRDefault="00910255" w:rsidP="0091025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954DE">
        <w:rPr>
          <w:rFonts w:ascii="Times New Roman" w:hAnsi="Times New Roman" w:cs="Times New Roman"/>
          <w:sz w:val="24"/>
          <w:szCs w:val="24"/>
        </w:rPr>
        <w:lastRenderedPageBreak/>
        <w:t xml:space="preserve">Всё это обеспечивает достаточно высокий авторитет образовательной организации в социуме. </w:t>
      </w:r>
    </w:p>
    <w:p w:rsidR="00986F70" w:rsidRPr="004954DE" w:rsidRDefault="00986F70" w:rsidP="00986F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6F70" w:rsidRPr="004954DE" w:rsidRDefault="00986F70" w:rsidP="00986F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808" w:rsidRPr="006D539D" w:rsidRDefault="00986F70" w:rsidP="006D539D">
      <w:pPr>
        <w:tabs>
          <w:tab w:val="num" w:pos="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954DE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</w:rPr>
        <w:t xml:space="preserve"> _____________   И.В.Булатова</w:t>
      </w:r>
      <w:r w:rsidRPr="004954D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E4808" w:rsidRDefault="001E4808" w:rsidP="00EA1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54DE" w:rsidRPr="00EA1401" w:rsidRDefault="004954DE" w:rsidP="00EA1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1401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</w:t>
      </w:r>
      <w:r w:rsidRPr="00EA140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деятельности организации дополнительного образования, </w:t>
      </w:r>
    </w:p>
    <w:p w:rsidR="007C50AC" w:rsidRDefault="004954DE" w:rsidP="00495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EA1401">
        <w:rPr>
          <w:rFonts w:ascii="Times New Roman" w:eastAsia="Times New Roman" w:hAnsi="Times New Roman" w:cs="Times New Roman"/>
          <w:b/>
          <w:bCs/>
          <w:sz w:val="28"/>
          <w:szCs w:val="28"/>
        </w:rPr>
        <w:t>подлежащей</w:t>
      </w:r>
      <w:proofErr w:type="gramEnd"/>
      <w:r w:rsidRPr="00EA1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401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самообследованию</w:t>
      </w:r>
      <w:proofErr w:type="spellEnd"/>
      <w:r w:rsidR="006D53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</w:t>
      </w:r>
      <w:r w:rsidR="00544E2C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6D53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году.</w:t>
      </w:r>
    </w:p>
    <w:p w:rsidR="007C50AC" w:rsidRDefault="007C50AC" w:rsidP="00495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50AC" w:rsidRPr="007C50AC" w:rsidRDefault="007C50AC" w:rsidP="007C5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7C50AC">
        <w:rPr>
          <w:rFonts w:ascii="Times New Roman" w:eastAsia="Times New Roman" w:hAnsi="Times New Roman" w:cs="Times New Roman"/>
          <w:bCs/>
          <w:sz w:val="24"/>
          <w:szCs w:val="24"/>
        </w:rPr>
        <w:t xml:space="preserve"> МДОУ «Детский сад № 192» предоставляются услуги по следующим </w:t>
      </w:r>
    </w:p>
    <w:p w:rsidR="007C50AC" w:rsidRPr="007C50AC" w:rsidRDefault="007C50AC" w:rsidP="007C50AC">
      <w:pPr>
        <w:pStyle w:val="a9"/>
        <w:spacing w:before="0" w:beforeAutospacing="0" w:after="0" w:afterAutospacing="0" w:line="252" w:lineRule="atLeast"/>
        <w:ind w:right="75"/>
        <w:textAlignment w:val="baseline"/>
        <w:rPr>
          <w:b/>
        </w:rPr>
      </w:pPr>
      <w:r>
        <w:rPr>
          <w:rStyle w:val="a4"/>
          <w:b w:val="0"/>
          <w:bdr w:val="none" w:sz="0" w:space="0" w:color="auto" w:frame="1"/>
        </w:rPr>
        <w:t>д</w:t>
      </w:r>
      <w:r w:rsidRPr="007C50AC">
        <w:rPr>
          <w:rStyle w:val="a4"/>
          <w:b w:val="0"/>
          <w:bdr w:val="none" w:sz="0" w:space="0" w:color="auto" w:frame="1"/>
        </w:rPr>
        <w:t>ополнительн</w:t>
      </w:r>
      <w:r>
        <w:rPr>
          <w:rStyle w:val="a4"/>
          <w:b w:val="0"/>
          <w:bdr w:val="none" w:sz="0" w:space="0" w:color="auto" w:frame="1"/>
        </w:rPr>
        <w:t>ым</w:t>
      </w:r>
      <w:r w:rsidRPr="007C50AC">
        <w:rPr>
          <w:rStyle w:val="a4"/>
          <w:b w:val="0"/>
          <w:bdr w:val="none" w:sz="0" w:space="0" w:color="auto" w:frame="1"/>
        </w:rPr>
        <w:t xml:space="preserve"> общеобразовательн</w:t>
      </w:r>
      <w:r>
        <w:rPr>
          <w:rStyle w:val="a4"/>
          <w:b w:val="0"/>
          <w:bdr w:val="none" w:sz="0" w:space="0" w:color="auto" w:frame="1"/>
        </w:rPr>
        <w:t>ым</w:t>
      </w:r>
      <w:r w:rsidRPr="007C50AC">
        <w:rPr>
          <w:rStyle w:val="a4"/>
          <w:b w:val="0"/>
          <w:bdr w:val="none" w:sz="0" w:space="0" w:color="auto" w:frame="1"/>
        </w:rPr>
        <w:t xml:space="preserve"> общеразвивающ</w:t>
      </w:r>
      <w:r>
        <w:rPr>
          <w:rStyle w:val="a4"/>
          <w:b w:val="0"/>
          <w:bdr w:val="none" w:sz="0" w:space="0" w:color="auto" w:frame="1"/>
        </w:rPr>
        <w:t>им</w:t>
      </w:r>
      <w:r w:rsidRPr="007C50AC">
        <w:rPr>
          <w:rStyle w:val="a4"/>
          <w:b w:val="0"/>
          <w:bdr w:val="none" w:sz="0" w:space="0" w:color="auto" w:frame="1"/>
        </w:rPr>
        <w:t xml:space="preserve"> программа</w:t>
      </w:r>
      <w:r>
        <w:rPr>
          <w:rStyle w:val="a4"/>
          <w:b w:val="0"/>
          <w:bdr w:val="none" w:sz="0" w:space="0" w:color="auto" w:frame="1"/>
        </w:rPr>
        <w:t>м:</w:t>
      </w:r>
    </w:p>
    <w:p w:rsidR="007C50AC" w:rsidRDefault="007C50AC" w:rsidP="00495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50AC" w:rsidRPr="007C50AC" w:rsidRDefault="007C50AC" w:rsidP="007C50AC">
      <w:pPr>
        <w:pStyle w:val="a9"/>
        <w:spacing w:before="0" w:beforeAutospacing="0" w:after="0" w:afterAutospacing="0" w:line="252" w:lineRule="atLeast"/>
        <w:ind w:right="75"/>
        <w:textAlignment w:val="baseline"/>
        <w:rPr>
          <w:b/>
        </w:rPr>
      </w:pPr>
      <w:r>
        <w:rPr>
          <w:rStyle w:val="a4"/>
          <w:b w:val="0"/>
          <w:bdr w:val="none" w:sz="0" w:space="0" w:color="auto" w:frame="1"/>
        </w:rPr>
        <w:t xml:space="preserve">- </w:t>
      </w:r>
      <w:r w:rsidRPr="007C50AC">
        <w:rPr>
          <w:rStyle w:val="a4"/>
          <w:b w:val="0"/>
          <w:bdr w:val="none" w:sz="0" w:space="0" w:color="auto" w:frame="1"/>
        </w:rPr>
        <w:t>Дополнительная общеобразовательная общеразвивающая программа</w:t>
      </w:r>
    </w:p>
    <w:p w:rsidR="007C50AC" w:rsidRPr="007C50AC" w:rsidRDefault="006D539D" w:rsidP="007C50AC">
      <w:pPr>
        <w:pStyle w:val="a9"/>
        <w:spacing w:before="0" w:beforeAutospacing="0" w:after="0" w:afterAutospacing="0" w:line="252" w:lineRule="atLeast"/>
        <w:ind w:right="75"/>
        <w:textAlignment w:val="baseline"/>
        <w:rPr>
          <w:b/>
        </w:rPr>
      </w:pPr>
      <w:r w:rsidRPr="007C50AC">
        <w:rPr>
          <w:rStyle w:val="a4"/>
          <w:b w:val="0"/>
          <w:bdr w:val="none" w:sz="0" w:space="0" w:color="auto" w:frame="1"/>
        </w:rPr>
        <w:t>социально-</w:t>
      </w:r>
      <w:r>
        <w:rPr>
          <w:rStyle w:val="a4"/>
          <w:b w:val="0"/>
          <w:bdr w:val="none" w:sz="0" w:space="0" w:color="auto" w:frame="1"/>
        </w:rPr>
        <w:t xml:space="preserve">гуманитарной </w:t>
      </w:r>
      <w:r w:rsidRPr="007C50AC">
        <w:rPr>
          <w:rStyle w:val="a4"/>
          <w:b w:val="0"/>
          <w:bdr w:val="none" w:sz="0" w:space="0" w:color="auto" w:frame="1"/>
        </w:rPr>
        <w:t>направлен</w:t>
      </w:r>
      <w:r>
        <w:rPr>
          <w:rStyle w:val="a4"/>
          <w:b w:val="0"/>
          <w:bdr w:val="none" w:sz="0" w:space="0" w:color="auto" w:frame="1"/>
        </w:rPr>
        <w:t>ности</w:t>
      </w:r>
      <w:r w:rsidRPr="007C50AC">
        <w:rPr>
          <w:rStyle w:val="a4"/>
          <w:b w:val="0"/>
          <w:bdr w:val="none" w:sz="0" w:space="0" w:color="auto" w:frame="1"/>
        </w:rPr>
        <w:t> </w:t>
      </w:r>
      <w:r w:rsidRPr="008E420E">
        <w:rPr>
          <w:rStyle w:val="a4"/>
          <w:b w:val="0"/>
          <w:bdr w:val="none" w:sz="0" w:space="0" w:color="auto" w:frame="1"/>
        </w:rPr>
        <w:t xml:space="preserve"> </w:t>
      </w:r>
      <w:r w:rsidR="007C50AC" w:rsidRPr="007C50AC">
        <w:rPr>
          <w:rStyle w:val="a4"/>
          <w:b w:val="0"/>
          <w:bdr w:val="none" w:sz="0" w:space="0" w:color="auto" w:frame="1"/>
        </w:rPr>
        <w:t>«Занимательная математика» </w:t>
      </w:r>
    </w:p>
    <w:p w:rsidR="007C50AC" w:rsidRPr="007C50AC" w:rsidRDefault="007C50AC" w:rsidP="007C50AC">
      <w:pPr>
        <w:pStyle w:val="a9"/>
        <w:spacing w:before="0" w:beforeAutospacing="0" w:after="0" w:afterAutospacing="0" w:line="252" w:lineRule="atLeast"/>
        <w:ind w:right="75"/>
        <w:textAlignment w:val="baseline"/>
        <w:rPr>
          <w:b/>
        </w:rPr>
      </w:pPr>
      <w:proofErr w:type="spellStart"/>
      <w:r w:rsidRPr="007C50AC">
        <w:rPr>
          <w:rStyle w:val="a4"/>
          <w:b w:val="0"/>
          <w:bdr w:val="none" w:sz="0" w:space="0" w:color="auto" w:frame="1"/>
        </w:rPr>
        <w:t>предшкольная</w:t>
      </w:r>
      <w:proofErr w:type="spellEnd"/>
      <w:r w:rsidRPr="007C50AC">
        <w:rPr>
          <w:rStyle w:val="a4"/>
          <w:b w:val="0"/>
          <w:bdr w:val="none" w:sz="0" w:space="0" w:color="auto" w:frame="1"/>
        </w:rPr>
        <w:t xml:space="preserve"> подготовка для детей старшего дошкольного возраста возраст: 5 – </w:t>
      </w:r>
      <w:r>
        <w:rPr>
          <w:rStyle w:val="a4"/>
          <w:b w:val="0"/>
          <w:bdr w:val="none" w:sz="0" w:space="0" w:color="auto" w:frame="1"/>
        </w:rPr>
        <w:t>6</w:t>
      </w:r>
      <w:r w:rsidRPr="007C50AC">
        <w:rPr>
          <w:rStyle w:val="a4"/>
          <w:b w:val="0"/>
          <w:bdr w:val="none" w:sz="0" w:space="0" w:color="auto" w:frame="1"/>
        </w:rPr>
        <w:t>  лет</w:t>
      </w:r>
    </w:p>
    <w:p w:rsidR="007C50AC" w:rsidRPr="007C50AC" w:rsidRDefault="007C50AC" w:rsidP="007C50AC">
      <w:pPr>
        <w:pStyle w:val="a9"/>
        <w:spacing w:before="0" w:beforeAutospacing="0" w:after="0" w:afterAutospacing="0" w:line="252" w:lineRule="atLeast"/>
        <w:ind w:right="75"/>
        <w:textAlignment w:val="baseline"/>
        <w:rPr>
          <w:b/>
        </w:rPr>
      </w:pPr>
      <w:r>
        <w:rPr>
          <w:rStyle w:val="a4"/>
          <w:b w:val="0"/>
          <w:bdr w:val="none" w:sz="0" w:space="0" w:color="auto" w:frame="1"/>
        </w:rPr>
        <w:t xml:space="preserve">- </w:t>
      </w:r>
      <w:r w:rsidRPr="007C50AC">
        <w:rPr>
          <w:rStyle w:val="a4"/>
          <w:b w:val="0"/>
          <w:bdr w:val="none" w:sz="0" w:space="0" w:color="auto" w:frame="1"/>
        </w:rPr>
        <w:t>Дополнительная общеобразовательная общеразвивающая программа</w:t>
      </w:r>
    </w:p>
    <w:p w:rsidR="007C50AC" w:rsidRPr="007C50AC" w:rsidRDefault="006D539D" w:rsidP="007C50AC">
      <w:pPr>
        <w:pStyle w:val="a9"/>
        <w:spacing w:before="0" w:beforeAutospacing="0" w:after="0" w:afterAutospacing="0" w:line="252" w:lineRule="atLeast"/>
        <w:ind w:right="75"/>
        <w:textAlignment w:val="baseline"/>
        <w:rPr>
          <w:b/>
        </w:rPr>
      </w:pPr>
      <w:r w:rsidRPr="007C50AC">
        <w:rPr>
          <w:rStyle w:val="a4"/>
          <w:b w:val="0"/>
          <w:bdr w:val="none" w:sz="0" w:space="0" w:color="auto" w:frame="1"/>
        </w:rPr>
        <w:t>социально-</w:t>
      </w:r>
      <w:r>
        <w:rPr>
          <w:rStyle w:val="a4"/>
          <w:b w:val="0"/>
          <w:bdr w:val="none" w:sz="0" w:space="0" w:color="auto" w:frame="1"/>
        </w:rPr>
        <w:t xml:space="preserve">гуманитарной </w:t>
      </w:r>
      <w:r w:rsidRPr="007C50AC">
        <w:rPr>
          <w:rStyle w:val="a4"/>
          <w:b w:val="0"/>
          <w:bdr w:val="none" w:sz="0" w:space="0" w:color="auto" w:frame="1"/>
        </w:rPr>
        <w:t>направлен</w:t>
      </w:r>
      <w:r>
        <w:rPr>
          <w:rStyle w:val="a4"/>
          <w:b w:val="0"/>
          <w:bdr w:val="none" w:sz="0" w:space="0" w:color="auto" w:frame="1"/>
        </w:rPr>
        <w:t>ности</w:t>
      </w:r>
      <w:r w:rsidRPr="007C50AC">
        <w:rPr>
          <w:rStyle w:val="a4"/>
          <w:b w:val="0"/>
          <w:bdr w:val="none" w:sz="0" w:space="0" w:color="auto" w:frame="1"/>
        </w:rPr>
        <w:t> </w:t>
      </w:r>
      <w:r w:rsidRPr="008E420E">
        <w:rPr>
          <w:rStyle w:val="a4"/>
          <w:b w:val="0"/>
          <w:bdr w:val="none" w:sz="0" w:space="0" w:color="auto" w:frame="1"/>
        </w:rPr>
        <w:t xml:space="preserve"> </w:t>
      </w:r>
      <w:r w:rsidR="007C50AC" w:rsidRPr="007C50AC">
        <w:rPr>
          <w:rStyle w:val="a4"/>
          <w:b w:val="0"/>
          <w:bdr w:val="none" w:sz="0" w:space="0" w:color="auto" w:frame="1"/>
        </w:rPr>
        <w:t>«Занимательная математика» </w:t>
      </w:r>
    </w:p>
    <w:p w:rsidR="007C50AC" w:rsidRPr="007C50AC" w:rsidRDefault="007C50AC" w:rsidP="007C50AC">
      <w:pPr>
        <w:pStyle w:val="a9"/>
        <w:spacing w:before="0" w:beforeAutospacing="0" w:after="0" w:afterAutospacing="0" w:line="252" w:lineRule="atLeast"/>
        <w:ind w:right="75"/>
        <w:textAlignment w:val="baseline"/>
        <w:rPr>
          <w:b/>
        </w:rPr>
      </w:pPr>
      <w:proofErr w:type="spellStart"/>
      <w:r w:rsidRPr="007C50AC">
        <w:rPr>
          <w:rStyle w:val="a4"/>
          <w:b w:val="0"/>
          <w:bdr w:val="none" w:sz="0" w:space="0" w:color="auto" w:frame="1"/>
        </w:rPr>
        <w:t>предшкольная</w:t>
      </w:r>
      <w:proofErr w:type="spellEnd"/>
      <w:r w:rsidRPr="007C50AC">
        <w:rPr>
          <w:rStyle w:val="a4"/>
          <w:b w:val="0"/>
          <w:bdr w:val="none" w:sz="0" w:space="0" w:color="auto" w:frame="1"/>
        </w:rPr>
        <w:t xml:space="preserve"> подготовка для детей старшего дошкольного возраста возраст: </w:t>
      </w:r>
      <w:r>
        <w:rPr>
          <w:rStyle w:val="a4"/>
          <w:b w:val="0"/>
          <w:bdr w:val="none" w:sz="0" w:space="0" w:color="auto" w:frame="1"/>
        </w:rPr>
        <w:t>6</w:t>
      </w:r>
      <w:r w:rsidRPr="007C50AC">
        <w:rPr>
          <w:rStyle w:val="a4"/>
          <w:b w:val="0"/>
          <w:bdr w:val="none" w:sz="0" w:space="0" w:color="auto" w:frame="1"/>
        </w:rPr>
        <w:t xml:space="preserve"> – </w:t>
      </w:r>
      <w:r>
        <w:rPr>
          <w:rStyle w:val="a4"/>
          <w:b w:val="0"/>
          <w:bdr w:val="none" w:sz="0" w:space="0" w:color="auto" w:frame="1"/>
        </w:rPr>
        <w:t>7</w:t>
      </w:r>
      <w:r w:rsidRPr="007C50AC">
        <w:rPr>
          <w:rStyle w:val="a4"/>
          <w:b w:val="0"/>
          <w:bdr w:val="none" w:sz="0" w:space="0" w:color="auto" w:frame="1"/>
        </w:rPr>
        <w:t>  лет</w:t>
      </w:r>
    </w:p>
    <w:p w:rsidR="008E420E" w:rsidRPr="008E420E" w:rsidRDefault="008E420E" w:rsidP="008E420E">
      <w:pPr>
        <w:pStyle w:val="a9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b/>
        </w:rPr>
      </w:pPr>
      <w:r>
        <w:rPr>
          <w:rStyle w:val="a4"/>
          <w:b w:val="0"/>
          <w:bdr w:val="none" w:sz="0" w:space="0" w:color="auto" w:frame="1"/>
        </w:rPr>
        <w:t xml:space="preserve">- </w:t>
      </w:r>
      <w:r w:rsidRPr="008E420E">
        <w:rPr>
          <w:rStyle w:val="a4"/>
          <w:b w:val="0"/>
          <w:bdr w:val="none" w:sz="0" w:space="0" w:color="auto" w:frame="1"/>
        </w:rPr>
        <w:t>Дополнительная общеобразовательная общеразвивающая программа</w:t>
      </w:r>
      <w:r>
        <w:rPr>
          <w:rFonts w:ascii="Verdana" w:hAnsi="Verdana"/>
          <w:b/>
        </w:rPr>
        <w:t xml:space="preserve"> </w:t>
      </w:r>
      <w:r w:rsidRPr="008E420E">
        <w:rPr>
          <w:rStyle w:val="a4"/>
          <w:b w:val="0"/>
          <w:bdr w:val="none" w:sz="0" w:space="0" w:color="auto" w:frame="1"/>
        </w:rPr>
        <w:t>художественно</w:t>
      </w:r>
      <w:r w:rsidR="006D539D">
        <w:rPr>
          <w:rStyle w:val="a4"/>
          <w:b w:val="0"/>
          <w:bdr w:val="none" w:sz="0" w:space="0" w:color="auto" w:frame="1"/>
        </w:rPr>
        <w:t xml:space="preserve">й </w:t>
      </w:r>
      <w:r w:rsidRPr="008E420E">
        <w:rPr>
          <w:rStyle w:val="a4"/>
          <w:b w:val="0"/>
          <w:bdr w:val="none" w:sz="0" w:space="0" w:color="auto" w:frame="1"/>
        </w:rPr>
        <w:t xml:space="preserve"> направлен</w:t>
      </w:r>
      <w:r w:rsidR="006D539D">
        <w:rPr>
          <w:rStyle w:val="a4"/>
          <w:b w:val="0"/>
          <w:bdr w:val="none" w:sz="0" w:space="0" w:color="auto" w:frame="1"/>
        </w:rPr>
        <w:t>ности</w:t>
      </w:r>
      <w:r w:rsidRPr="008E420E">
        <w:rPr>
          <w:rStyle w:val="a4"/>
          <w:b w:val="0"/>
          <w:bdr w:val="none" w:sz="0" w:space="0" w:color="auto" w:frame="1"/>
        </w:rPr>
        <w:t> «Разноцветные ладошки» возраст: 4 – 5  лет</w:t>
      </w:r>
    </w:p>
    <w:p w:rsidR="008E420E" w:rsidRDefault="008E420E" w:rsidP="008E420E">
      <w:pPr>
        <w:pStyle w:val="a9"/>
        <w:spacing w:before="0" w:beforeAutospacing="0" w:after="0" w:afterAutospacing="0" w:line="252" w:lineRule="atLeast"/>
        <w:ind w:right="75"/>
        <w:textAlignment w:val="baseline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dr w:val="none" w:sz="0" w:space="0" w:color="auto" w:frame="1"/>
        </w:rPr>
        <w:t xml:space="preserve">- </w:t>
      </w:r>
      <w:r w:rsidRPr="008E420E">
        <w:rPr>
          <w:rStyle w:val="a4"/>
          <w:b w:val="0"/>
          <w:bdr w:val="none" w:sz="0" w:space="0" w:color="auto" w:frame="1"/>
        </w:rPr>
        <w:t>Дополнительная общеобразовательная общеразвивающая программа</w:t>
      </w:r>
      <w:r>
        <w:rPr>
          <w:rFonts w:ascii="Verdana" w:hAnsi="Verdana"/>
          <w:b/>
        </w:rPr>
        <w:t xml:space="preserve"> </w:t>
      </w:r>
      <w:r w:rsidRPr="008E420E">
        <w:rPr>
          <w:rStyle w:val="a4"/>
          <w:b w:val="0"/>
          <w:bdr w:val="none" w:sz="0" w:space="0" w:color="auto" w:frame="1"/>
        </w:rPr>
        <w:t>художественно</w:t>
      </w:r>
      <w:r w:rsidR="006D539D">
        <w:rPr>
          <w:rStyle w:val="a4"/>
          <w:b w:val="0"/>
          <w:bdr w:val="none" w:sz="0" w:space="0" w:color="auto" w:frame="1"/>
        </w:rPr>
        <w:t>й</w:t>
      </w:r>
      <w:r w:rsidRPr="008E420E">
        <w:rPr>
          <w:rStyle w:val="a4"/>
          <w:b w:val="0"/>
          <w:bdr w:val="none" w:sz="0" w:space="0" w:color="auto" w:frame="1"/>
        </w:rPr>
        <w:t xml:space="preserve"> направлен</w:t>
      </w:r>
      <w:r w:rsidR="006D539D">
        <w:rPr>
          <w:rStyle w:val="a4"/>
          <w:b w:val="0"/>
          <w:bdr w:val="none" w:sz="0" w:space="0" w:color="auto" w:frame="1"/>
        </w:rPr>
        <w:t>ности</w:t>
      </w:r>
      <w:r w:rsidRPr="008E420E">
        <w:rPr>
          <w:rStyle w:val="a4"/>
          <w:b w:val="0"/>
          <w:bdr w:val="none" w:sz="0" w:space="0" w:color="auto" w:frame="1"/>
        </w:rPr>
        <w:t> «Разноцветные ладошки» </w:t>
      </w:r>
      <w:r>
        <w:rPr>
          <w:rStyle w:val="a4"/>
          <w:b w:val="0"/>
          <w:bdr w:val="none" w:sz="0" w:space="0" w:color="auto" w:frame="1"/>
        </w:rPr>
        <w:t>возраст: 3</w:t>
      </w:r>
      <w:r w:rsidRPr="008E420E">
        <w:rPr>
          <w:rStyle w:val="a4"/>
          <w:b w:val="0"/>
          <w:bdr w:val="none" w:sz="0" w:space="0" w:color="auto" w:frame="1"/>
        </w:rPr>
        <w:t xml:space="preserve"> – </w:t>
      </w:r>
      <w:r>
        <w:rPr>
          <w:rStyle w:val="a4"/>
          <w:b w:val="0"/>
          <w:bdr w:val="none" w:sz="0" w:space="0" w:color="auto" w:frame="1"/>
        </w:rPr>
        <w:t>4</w:t>
      </w:r>
      <w:r w:rsidRPr="008E420E">
        <w:rPr>
          <w:rStyle w:val="a4"/>
          <w:b w:val="0"/>
          <w:bdr w:val="none" w:sz="0" w:space="0" w:color="auto" w:frame="1"/>
        </w:rPr>
        <w:t xml:space="preserve">  </w:t>
      </w:r>
      <w:r>
        <w:rPr>
          <w:rStyle w:val="a4"/>
          <w:b w:val="0"/>
          <w:bdr w:val="none" w:sz="0" w:space="0" w:color="auto" w:frame="1"/>
        </w:rPr>
        <w:t>года</w:t>
      </w:r>
    </w:p>
    <w:p w:rsidR="008E420E" w:rsidRPr="008E420E" w:rsidRDefault="008E420E" w:rsidP="008E420E">
      <w:pPr>
        <w:pStyle w:val="a9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b/>
        </w:rPr>
      </w:pPr>
      <w:r>
        <w:rPr>
          <w:rStyle w:val="a4"/>
          <w:b w:val="0"/>
          <w:bdr w:val="none" w:sz="0" w:space="0" w:color="auto" w:frame="1"/>
        </w:rPr>
        <w:t xml:space="preserve">- </w:t>
      </w:r>
      <w:r w:rsidRPr="008E420E">
        <w:rPr>
          <w:rStyle w:val="a4"/>
          <w:b w:val="0"/>
          <w:bdr w:val="none" w:sz="0" w:space="0" w:color="auto" w:frame="1"/>
        </w:rPr>
        <w:t>Дополнительная общеобразовательная общеразвивающая программа</w:t>
      </w:r>
    </w:p>
    <w:p w:rsidR="008E420E" w:rsidRPr="008E420E" w:rsidRDefault="006D539D" w:rsidP="008E420E">
      <w:pPr>
        <w:pStyle w:val="a9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b/>
        </w:rPr>
      </w:pPr>
      <w:r w:rsidRPr="007C50AC">
        <w:rPr>
          <w:rStyle w:val="a4"/>
          <w:b w:val="0"/>
          <w:bdr w:val="none" w:sz="0" w:space="0" w:color="auto" w:frame="1"/>
        </w:rPr>
        <w:t>социально-</w:t>
      </w:r>
      <w:r>
        <w:rPr>
          <w:rStyle w:val="a4"/>
          <w:b w:val="0"/>
          <w:bdr w:val="none" w:sz="0" w:space="0" w:color="auto" w:frame="1"/>
        </w:rPr>
        <w:t xml:space="preserve">гуманитарной </w:t>
      </w:r>
      <w:r w:rsidRPr="007C50AC">
        <w:rPr>
          <w:rStyle w:val="a4"/>
          <w:b w:val="0"/>
          <w:bdr w:val="none" w:sz="0" w:space="0" w:color="auto" w:frame="1"/>
        </w:rPr>
        <w:t>направлен</w:t>
      </w:r>
      <w:r>
        <w:rPr>
          <w:rStyle w:val="a4"/>
          <w:b w:val="0"/>
          <w:bdr w:val="none" w:sz="0" w:space="0" w:color="auto" w:frame="1"/>
        </w:rPr>
        <w:t>ности</w:t>
      </w:r>
      <w:r w:rsidRPr="007C50AC">
        <w:rPr>
          <w:rStyle w:val="a4"/>
          <w:b w:val="0"/>
          <w:bdr w:val="none" w:sz="0" w:space="0" w:color="auto" w:frame="1"/>
        </w:rPr>
        <w:t> </w:t>
      </w:r>
      <w:r w:rsidRPr="008E420E">
        <w:rPr>
          <w:rStyle w:val="a4"/>
          <w:b w:val="0"/>
          <w:bdr w:val="none" w:sz="0" w:space="0" w:color="auto" w:frame="1"/>
        </w:rPr>
        <w:t xml:space="preserve"> </w:t>
      </w:r>
      <w:r w:rsidR="008E420E" w:rsidRPr="008E420E">
        <w:rPr>
          <w:rStyle w:val="a4"/>
          <w:b w:val="0"/>
          <w:bdr w:val="none" w:sz="0" w:space="0" w:color="auto" w:frame="1"/>
        </w:rPr>
        <w:t xml:space="preserve">«Белая ладья» возраст: 5 – </w:t>
      </w:r>
      <w:r w:rsidR="008E420E">
        <w:rPr>
          <w:rStyle w:val="a4"/>
          <w:b w:val="0"/>
          <w:bdr w:val="none" w:sz="0" w:space="0" w:color="auto" w:frame="1"/>
        </w:rPr>
        <w:t>6</w:t>
      </w:r>
      <w:r w:rsidR="008E420E" w:rsidRPr="008E420E">
        <w:rPr>
          <w:rStyle w:val="a4"/>
          <w:b w:val="0"/>
          <w:bdr w:val="none" w:sz="0" w:space="0" w:color="auto" w:frame="1"/>
        </w:rPr>
        <w:t>  лет</w:t>
      </w:r>
    </w:p>
    <w:p w:rsidR="008E420E" w:rsidRPr="008E420E" w:rsidRDefault="008E420E" w:rsidP="008E420E">
      <w:pPr>
        <w:pStyle w:val="a9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b/>
        </w:rPr>
      </w:pPr>
      <w:r>
        <w:rPr>
          <w:rStyle w:val="a4"/>
          <w:b w:val="0"/>
          <w:bdr w:val="none" w:sz="0" w:space="0" w:color="auto" w:frame="1"/>
        </w:rPr>
        <w:t xml:space="preserve">- </w:t>
      </w:r>
      <w:r w:rsidRPr="008E420E">
        <w:rPr>
          <w:rStyle w:val="a4"/>
          <w:b w:val="0"/>
          <w:bdr w:val="none" w:sz="0" w:space="0" w:color="auto" w:frame="1"/>
        </w:rPr>
        <w:t>Дополнительная общеобразовательная общеразвивающая программа</w:t>
      </w:r>
    </w:p>
    <w:p w:rsidR="008E420E" w:rsidRPr="008E420E" w:rsidRDefault="006D539D" w:rsidP="008E420E">
      <w:pPr>
        <w:pStyle w:val="a9"/>
        <w:spacing w:before="0" w:beforeAutospacing="0" w:after="0" w:afterAutospacing="0" w:line="252" w:lineRule="atLeast"/>
        <w:ind w:right="75"/>
        <w:textAlignment w:val="baseline"/>
        <w:rPr>
          <w:bCs/>
          <w:bdr w:val="none" w:sz="0" w:space="0" w:color="auto" w:frame="1"/>
        </w:rPr>
      </w:pPr>
      <w:r w:rsidRPr="007C50AC">
        <w:rPr>
          <w:rStyle w:val="a4"/>
          <w:b w:val="0"/>
          <w:bdr w:val="none" w:sz="0" w:space="0" w:color="auto" w:frame="1"/>
        </w:rPr>
        <w:t>социально-</w:t>
      </w:r>
      <w:r>
        <w:rPr>
          <w:rStyle w:val="a4"/>
          <w:b w:val="0"/>
          <w:bdr w:val="none" w:sz="0" w:space="0" w:color="auto" w:frame="1"/>
        </w:rPr>
        <w:t xml:space="preserve">гуманитарной </w:t>
      </w:r>
      <w:r w:rsidRPr="007C50AC">
        <w:rPr>
          <w:rStyle w:val="a4"/>
          <w:b w:val="0"/>
          <w:bdr w:val="none" w:sz="0" w:space="0" w:color="auto" w:frame="1"/>
        </w:rPr>
        <w:t>направлен</w:t>
      </w:r>
      <w:r>
        <w:rPr>
          <w:rStyle w:val="a4"/>
          <w:b w:val="0"/>
          <w:bdr w:val="none" w:sz="0" w:space="0" w:color="auto" w:frame="1"/>
        </w:rPr>
        <w:t>ности</w:t>
      </w:r>
      <w:r w:rsidRPr="007C50AC">
        <w:rPr>
          <w:rStyle w:val="a4"/>
          <w:b w:val="0"/>
          <w:bdr w:val="none" w:sz="0" w:space="0" w:color="auto" w:frame="1"/>
        </w:rPr>
        <w:t> </w:t>
      </w:r>
      <w:r w:rsidRPr="008E420E">
        <w:rPr>
          <w:rStyle w:val="a4"/>
          <w:b w:val="0"/>
          <w:bdr w:val="none" w:sz="0" w:space="0" w:color="auto" w:frame="1"/>
        </w:rPr>
        <w:t xml:space="preserve"> </w:t>
      </w:r>
      <w:r w:rsidR="008E420E" w:rsidRPr="008E420E">
        <w:rPr>
          <w:rStyle w:val="a4"/>
          <w:b w:val="0"/>
          <w:bdr w:val="none" w:sz="0" w:space="0" w:color="auto" w:frame="1"/>
        </w:rPr>
        <w:t xml:space="preserve">«Белая ладья» возраст: </w:t>
      </w:r>
      <w:r w:rsidR="008E420E">
        <w:rPr>
          <w:rStyle w:val="a4"/>
          <w:b w:val="0"/>
          <w:bdr w:val="none" w:sz="0" w:space="0" w:color="auto" w:frame="1"/>
        </w:rPr>
        <w:t>6</w:t>
      </w:r>
      <w:r w:rsidR="008E420E" w:rsidRPr="008E420E">
        <w:rPr>
          <w:rStyle w:val="a4"/>
          <w:b w:val="0"/>
          <w:bdr w:val="none" w:sz="0" w:space="0" w:color="auto" w:frame="1"/>
        </w:rPr>
        <w:t xml:space="preserve"> – 7  лет</w:t>
      </w:r>
      <w:r w:rsidR="008E420E">
        <w:rPr>
          <w:rFonts w:ascii="Verdana" w:hAnsi="Verdana"/>
          <w:color w:val="000000"/>
          <w:sz w:val="21"/>
          <w:szCs w:val="21"/>
        </w:rPr>
        <w:t> </w:t>
      </w:r>
    </w:p>
    <w:p w:rsidR="008E420E" w:rsidRPr="008E420E" w:rsidRDefault="008E420E" w:rsidP="008E420E">
      <w:pPr>
        <w:pStyle w:val="a9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b/>
        </w:rPr>
      </w:pPr>
      <w:r>
        <w:rPr>
          <w:rStyle w:val="a4"/>
          <w:b w:val="0"/>
          <w:bdr w:val="none" w:sz="0" w:space="0" w:color="auto" w:frame="1"/>
        </w:rPr>
        <w:t xml:space="preserve">- </w:t>
      </w:r>
      <w:r w:rsidRPr="008E420E">
        <w:rPr>
          <w:rStyle w:val="a4"/>
          <w:b w:val="0"/>
          <w:bdr w:val="none" w:sz="0" w:space="0" w:color="auto" w:frame="1"/>
        </w:rPr>
        <w:t>Дополнительная общеобразовательная общеразвивающая программа</w:t>
      </w:r>
    </w:p>
    <w:p w:rsidR="008E420E" w:rsidRPr="008E420E" w:rsidRDefault="006D539D" w:rsidP="008E420E">
      <w:pPr>
        <w:pStyle w:val="a9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b/>
        </w:rPr>
      </w:pPr>
      <w:r w:rsidRPr="007C50AC">
        <w:rPr>
          <w:rStyle w:val="a4"/>
          <w:b w:val="0"/>
          <w:bdr w:val="none" w:sz="0" w:space="0" w:color="auto" w:frame="1"/>
        </w:rPr>
        <w:t>социально-</w:t>
      </w:r>
      <w:r>
        <w:rPr>
          <w:rStyle w:val="a4"/>
          <w:b w:val="0"/>
          <w:bdr w:val="none" w:sz="0" w:space="0" w:color="auto" w:frame="1"/>
        </w:rPr>
        <w:t xml:space="preserve">гуманитарной </w:t>
      </w:r>
      <w:r w:rsidRPr="007C50AC">
        <w:rPr>
          <w:rStyle w:val="a4"/>
          <w:b w:val="0"/>
          <w:bdr w:val="none" w:sz="0" w:space="0" w:color="auto" w:frame="1"/>
        </w:rPr>
        <w:t>направлен</w:t>
      </w:r>
      <w:r>
        <w:rPr>
          <w:rStyle w:val="a4"/>
          <w:b w:val="0"/>
          <w:bdr w:val="none" w:sz="0" w:space="0" w:color="auto" w:frame="1"/>
        </w:rPr>
        <w:t>ности</w:t>
      </w:r>
      <w:r w:rsidRPr="007C50AC">
        <w:rPr>
          <w:rStyle w:val="a4"/>
          <w:b w:val="0"/>
          <w:bdr w:val="none" w:sz="0" w:space="0" w:color="auto" w:frame="1"/>
        </w:rPr>
        <w:t> </w:t>
      </w:r>
      <w:r w:rsidRPr="008E420E">
        <w:rPr>
          <w:rStyle w:val="a4"/>
          <w:b w:val="0"/>
          <w:bdr w:val="none" w:sz="0" w:space="0" w:color="auto" w:frame="1"/>
        </w:rPr>
        <w:t xml:space="preserve"> </w:t>
      </w:r>
      <w:r w:rsidR="008E420E" w:rsidRPr="008E420E">
        <w:rPr>
          <w:rStyle w:val="a4"/>
          <w:b w:val="0"/>
          <w:bdr w:val="none" w:sz="0" w:space="0" w:color="auto" w:frame="1"/>
        </w:rPr>
        <w:t>«Обучение чтению» </w:t>
      </w:r>
      <w:r w:rsidR="008E420E">
        <w:rPr>
          <w:rStyle w:val="a4"/>
          <w:b w:val="0"/>
          <w:bdr w:val="none" w:sz="0" w:space="0" w:color="auto" w:frame="1"/>
        </w:rPr>
        <w:t>возраст: 5 – 6</w:t>
      </w:r>
      <w:r w:rsidR="008E420E" w:rsidRPr="008E420E">
        <w:rPr>
          <w:rStyle w:val="a4"/>
          <w:b w:val="0"/>
          <w:bdr w:val="none" w:sz="0" w:space="0" w:color="auto" w:frame="1"/>
        </w:rPr>
        <w:t>  лет</w:t>
      </w:r>
    </w:p>
    <w:p w:rsidR="008E420E" w:rsidRPr="008E420E" w:rsidRDefault="008E420E" w:rsidP="008E420E">
      <w:pPr>
        <w:pStyle w:val="a9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b/>
        </w:rPr>
      </w:pPr>
      <w:r>
        <w:rPr>
          <w:rStyle w:val="a4"/>
          <w:b w:val="0"/>
          <w:bdr w:val="none" w:sz="0" w:space="0" w:color="auto" w:frame="1"/>
        </w:rPr>
        <w:t xml:space="preserve">- </w:t>
      </w:r>
      <w:r w:rsidRPr="008E420E">
        <w:rPr>
          <w:rStyle w:val="a4"/>
          <w:b w:val="0"/>
          <w:bdr w:val="none" w:sz="0" w:space="0" w:color="auto" w:frame="1"/>
        </w:rPr>
        <w:t>Дополнительная общеобразовательная общеразвивающая программа</w:t>
      </w:r>
    </w:p>
    <w:p w:rsidR="008E420E" w:rsidRDefault="006D539D" w:rsidP="008E420E">
      <w:pPr>
        <w:pStyle w:val="a9"/>
        <w:spacing w:before="0" w:beforeAutospacing="0" w:after="0" w:afterAutospacing="0" w:line="252" w:lineRule="atLeast"/>
        <w:ind w:right="75"/>
        <w:textAlignment w:val="baseline"/>
        <w:rPr>
          <w:rStyle w:val="a4"/>
          <w:b w:val="0"/>
          <w:bdr w:val="none" w:sz="0" w:space="0" w:color="auto" w:frame="1"/>
        </w:rPr>
      </w:pPr>
      <w:r w:rsidRPr="007C50AC">
        <w:rPr>
          <w:rStyle w:val="a4"/>
          <w:b w:val="0"/>
          <w:bdr w:val="none" w:sz="0" w:space="0" w:color="auto" w:frame="1"/>
        </w:rPr>
        <w:t>социально-</w:t>
      </w:r>
      <w:r>
        <w:rPr>
          <w:rStyle w:val="a4"/>
          <w:b w:val="0"/>
          <w:bdr w:val="none" w:sz="0" w:space="0" w:color="auto" w:frame="1"/>
        </w:rPr>
        <w:t xml:space="preserve">гуманитарной </w:t>
      </w:r>
      <w:r w:rsidRPr="007C50AC">
        <w:rPr>
          <w:rStyle w:val="a4"/>
          <w:b w:val="0"/>
          <w:bdr w:val="none" w:sz="0" w:space="0" w:color="auto" w:frame="1"/>
        </w:rPr>
        <w:t>направлен</w:t>
      </w:r>
      <w:r>
        <w:rPr>
          <w:rStyle w:val="a4"/>
          <w:b w:val="0"/>
          <w:bdr w:val="none" w:sz="0" w:space="0" w:color="auto" w:frame="1"/>
        </w:rPr>
        <w:t>ности</w:t>
      </w:r>
      <w:r w:rsidRPr="007C50AC">
        <w:rPr>
          <w:rStyle w:val="a4"/>
          <w:b w:val="0"/>
          <w:bdr w:val="none" w:sz="0" w:space="0" w:color="auto" w:frame="1"/>
        </w:rPr>
        <w:t> </w:t>
      </w:r>
      <w:r w:rsidRPr="008E420E">
        <w:rPr>
          <w:rStyle w:val="a4"/>
          <w:b w:val="0"/>
          <w:bdr w:val="none" w:sz="0" w:space="0" w:color="auto" w:frame="1"/>
        </w:rPr>
        <w:t xml:space="preserve"> </w:t>
      </w:r>
      <w:r w:rsidR="008E420E" w:rsidRPr="008E420E">
        <w:rPr>
          <w:rStyle w:val="a4"/>
          <w:b w:val="0"/>
          <w:bdr w:val="none" w:sz="0" w:space="0" w:color="auto" w:frame="1"/>
        </w:rPr>
        <w:t>«Обучение чтению» </w:t>
      </w:r>
      <w:r w:rsidR="008E420E">
        <w:rPr>
          <w:rStyle w:val="a4"/>
          <w:b w:val="0"/>
          <w:bdr w:val="none" w:sz="0" w:space="0" w:color="auto" w:frame="1"/>
        </w:rPr>
        <w:t>возраст: 6 – 7</w:t>
      </w:r>
      <w:r w:rsidR="008E420E" w:rsidRPr="008E420E">
        <w:rPr>
          <w:rStyle w:val="a4"/>
          <w:b w:val="0"/>
          <w:bdr w:val="none" w:sz="0" w:space="0" w:color="auto" w:frame="1"/>
        </w:rPr>
        <w:t>  лет</w:t>
      </w:r>
    </w:p>
    <w:p w:rsidR="00544E2C" w:rsidRDefault="00544E2C" w:rsidP="00544E2C">
      <w:pPr>
        <w:pStyle w:val="a9"/>
        <w:spacing w:before="0" w:beforeAutospacing="0" w:after="0" w:afterAutospacing="0" w:line="252" w:lineRule="atLeast"/>
        <w:ind w:right="75"/>
        <w:textAlignment w:val="baseline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dr w:val="none" w:sz="0" w:space="0" w:color="auto" w:frame="1"/>
        </w:rPr>
        <w:t xml:space="preserve">-  </w:t>
      </w:r>
      <w:r w:rsidRPr="008E420E">
        <w:rPr>
          <w:rStyle w:val="a4"/>
          <w:b w:val="0"/>
          <w:bdr w:val="none" w:sz="0" w:space="0" w:color="auto" w:frame="1"/>
        </w:rPr>
        <w:t>Дополнительная общеобразовательная общеразвивающая программа</w:t>
      </w:r>
      <w:r>
        <w:rPr>
          <w:rFonts w:ascii="Verdana" w:hAnsi="Verdana"/>
          <w:b/>
        </w:rPr>
        <w:t xml:space="preserve"> </w:t>
      </w:r>
      <w:r w:rsidRPr="008E420E">
        <w:rPr>
          <w:rStyle w:val="a4"/>
          <w:b w:val="0"/>
          <w:bdr w:val="none" w:sz="0" w:space="0" w:color="auto" w:frame="1"/>
        </w:rPr>
        <w:t>художественно</w:t>
      </w:r>
      <w:r>
        <w:rPr>
          <w:rStyle w:val="a4"/>
          <w:b w:val="0"/>
          <w:bdr w:val="none" w:sz="0" w:space="0" w:color="auto" w:frame="1"/>
        </w:rPr>
        <w:t>й</w:t>
      </w:r>
      <w:r w:rsidRPr="008E420E">
        <w:rPr>
          <w:rStyle w:val="a4"/>
          <w:b w:val="0"/>
          <w:bdr w:val="none" w:sz="0" w:space="0" w:color="auto" w:frame="1"/>
        </w:rPr>
        <w:t xml:space="preserve"> направлен</w:t>
      </w:r>
      <w:r>
        <w:rPr>
          <w:rStyle w:val="a4"/>
          <w:b w:val="0"/>
          <w:bdr w:val="none" w:sz="0" w:space="0" w:color="auto" w:frame="1"/>
        </w:rPr>
        <w:t>ности</w:t>
      </w:r>
      <w:r w:rsidRPr="008E420E">
        <w:rPr>
          <w:rStyle w:val="a4"/>
          <w:b w:val="0"/>
          <w:bdr w:val="none" w:sz="0" w:space="0" w:color="auto" w:frame="1"/>
        </w:rPr>
        <w:t> «</w:t>
      </w:r>
      <w:r>
        <w:rPr>
          <w:rStyle w:val="a4"/>
          <w:b w:val="0"/>
          <w:bdr w:val="none" w:sz="0" w:space="0" w:color="auto" w:frame="1"/>
        </w:rPr>
        <w:t>Звонкий каблучок</w:t>
      </w:r>
      <w:r w:rsidRPr="008E420E">
        <w:rPr>
          <w:rStyle w:val="a4"/>
          <w:b w:val="0"/>
          <w:bdr w:val="none" w:sz="0" w:space="0" w:color="auto" w:frame="1"/>
        </w:rPr>
        <w:t>» </w:t>
      </w:r>
      <w:r>
        <w:rPr>
          <w:rStyle w:val="a4"/>
          <w:b w:val="0"/>
          <w:bdr w:val="none" w:sz="0" w:space="0" w:color="auto" w:frame="1"/>
        </w:rPr>
        <w:t>возраст: 3</w:t>
      </w:r>
      <w:r w:rsidRPr="008E420E">
        <w:rPr>
          <w:rStyle w:val="a4"/>
          <w:b w:val="0"/>
          <w:bdr w:val="none" w:sz="0" w:space="0" w:color="auto" w:frame="1"/>
        </w:rPr>
        <w:t xml:space="preserve"> – </w:t>
      </w:r>
      <w:r>
        <w:rPr>
          <w:rStyle w:val="a4"/>
          <w:b w:val="0"/>
          <w:bdr w:val="none" w:sz="0" w:space="0" w:color="auto" w:frame="1"/>
        </w:rPr>
        <w:t>4</w:t>
      </w:r>
      <w:r w:rsidRPr="008E420E">
        <w:rPr>
          <w:rStyle w:val="a4"/>
          <w:b w:val="0"/>
          <w:bdr w:val="none" w:sz="0" w:space="0" w:color="auto" w:frame="1"/>
        </w:rPr>
        <w:t xml:space="preserve">  </w:t>
      </w:r>
      <w:r>
        <w:rPr>
          <w:rStyle w:val="a4"/>
          <w:b w:val="0"/>
          <w:bdr w:val="none" w:sz="0" w:space="0" w:color="auto" w:frame="1"/>
        </w:rPr>
        <w:t>года</w:t>
      </w:r>
    </w:p>
    <w:p w:rsidR="00544E2C" w:rsidRDefault="00544E2C" w:rsidP="00544E2C">
      <w:pPr>
        <w:pStyle w:val="a9"/>
        <w:spacing w:before="0" w:beforeAutospacing="0" w:after="0" w:afterAutospacing="0" w:line="252" w:lineRule="atLeast"/>
        <w:ind w:right="75"/>
        <w:textAlignment w:val="baseline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dr w:val="none" w:sz="0" w:space="0" w:color="auto" w:frame="1"/>
        </w:rPr>
        <w:t xml:space="preserve">-  </w:t>
      </w:r>
      <w:r w:rsidRPr="008E420E">
        <w:rPr>
          <w:rStyle w:val="a4"/>
          <w:b w:val="0"/>
          <w:bdr w:val="none" w:sz="0" w:space="0" w:color="auto" w:frame="1"/>
        </w:rPr>
        <w:t>Дополнительная общеобразовательная общеразвивающая программа</w:t>
      </w:r>
      <w:r>
        <w:rPr>
          <w:rFonts w:ascii="Verdana" w:hAnsi="Verdana"/>
          <w:b/>
        </w:rPr>
        <w:t xml:space="preserve"> </w:t>
      </w:r>
      <w:r w:rsidRPr="008E420E">
        <w:rPr>
          <w:rStyle w:val="a4"/>
          <w:b w:val="0"/>
          <w:bdr w:val="none" w:sz="0" w:space="0" w:color="auto" w:frame="1"/>
        </w:rPr>
        <w:t>художественно</w:t>
      </w:r>
      <w:r>
        <w:rPr>
          <w:rStyle w:val="a4"/>
          <w:b w:val="0"/>
          <w:bdr w:val="none" w:sz="0" w:space="0" w:color="auto" w:frame="1"/>
        </w:rPr>
        <w:t>й</w:t>
      </w:r>
      <w:r w:rsidRPr="008E420E">
        <w:rPr>
          <w:rStyle w:val="a4"/>
          <w:b w:val="0"/>
          <w:bdr w:val="none" w:sz="0" w:space="0" w:color="auto" w:frame="1"/>
        </w:rPr>
        <w:t xml:space="preserve"> направлен</w:t>
      </w:r>
      <w:r>
        <w:rPr>
          <w:rStyle w:val="a4"/>
          <w:b w:val="0"/>
          <w:bdr w:val="none" w:sz="0" w:space="0" w:color="auto" w:frame="1"/>
        </w:rPr>
        <w:t>ности</w:t>
      </w:r>
      <w:r w:rsidRPr="008E420E">
        <w:rPr>
          <w:rStyle w:val="a4"/>
          <w:b w:val="0"/>
          <w:bdr w:val="none" w:sz="0" w:space="0" w:color="auto" w:frame="1"/>
        </w:rPr>
        <w:t> «</w:t>
      </w:r>
      <w:r>
        <w:rPr>
          <w:rStyle w:val="a4"/>
          <w:b w:val="0"/>
          <w:bdr w:val="none" w:sz="0" w:space="0" w:color="auto" w:frame="1"/>
        </w:rPr>
        <w:t>Звонкий каблучок</w:t>
      </w:r>
      <w:r w:rsidRPr="008E420E">
        <w:rPr>
          <w:rStyle w:val="a4"/>
          <w:b w:val="0"/>
          <w:bdr w:val="none" w:sz="0" w:space="0" w:color="auto" w:frame="1"/>
        </w:rPr>
        <w:t>» </w:t>
      </w:r>
      <w:r>
        <w:rPr>
          <w:rStyle w:val="a4"/>
          <w:b w:val="0"/>
          <w:bdr w:val="none" w:sz="0" w:space="0" w:color="auto" w:frame="1"/>
        </w:rPr>
        <w:t>возраст: 4</w:t>
      </w:r>
      <w:r w:rsidRPr="008E420E">
        <w:rPr>
          <w:rStyle w:val="a4"/>
          <w:b w:val="0"/>
          <w:bdr w:val="none" w:sz="0" w:space="0" w:color="auto" w:frame="1"/>
        </w:rPr>
        <w:t xml:space="preserve"> – </w:t>
      </w:r>
      <w:r>
        <w:rPr>
          <w:rStyle w:val="a4"/>
          <w:b w:val="0"/>
          <w:bdr w:val="none" w:sz="0" w:space="0" w:color="auto" w:frame="1"/>
        </w:rPr>
        <w:t>5</w:t>
      </w:r>
      <w:r w:rsidRPr="008E420E">
        <w:rPr>
          <w:rStyle w:val="a4"/>
          <w:b w:val="0"/>
          <w:bdr w:val="none" w:sz="0" w:space="0" w:color="auto" w:frame="1"/>
        </w:rPr>
        <w:t xml:space="preserve">  </w:t>
      </w:r>
      <w:r>
        <w:rPr>
          <w:rStyle w:val="a4"/>
          <w:b w:val="0"/>
          <w:bdr w:val="none" w:sz="0" w:space="0" w:color="auto" w:frame="1"/>
        </w:rPr>
        <w:t>года</w:t>
      </w:r>
    </w:p>
    <w:p w:rsidR="00544E2C" w:rsidRPr="008E420E" w:rsidRDefault="00544E2C" w:rsidP="008E420E">
      <w:pPr>
        <w:pStyle w:val="a9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b/>
        </w:rPr>
      </w:pPr>
    </w:p>
    <w:p w:rsidR="004954DE" w:rsidRPr="001C609B" w:rsidRDefault="004954DE" w:rsidP="008E4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609B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6727"/>
        <w:gridCol w:w="1746"/>
      </w:tblGrid>
      <w:tr w:rsidR="004954DE" w:rsidRPr="001C609B" w:rsidTr="004954DE"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86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7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54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4E2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дошкольного возраста (3-7 лет)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544E2C" w:rsidP="008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  <w:r w:rsidR="004954DE"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младшего школьного возраста (7-11 лет)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среднего школьного возраста (11-15 лет)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человек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старшего школьного возраста (15-17 лет)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F46CB9" w:rsidRDefault="001C609B" w:rsidP="0083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C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5016" w:rsidRPr="00F46CB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4954DE" w:rsidRPr="00F4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F46CB9" w:rsidRDefault="005522B1" w:rsidP="00B1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CB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4954DE" w:rsidRPr="00F4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</w:t>
            </w:r>
            <w:r w:rsidR="00B14A0F" w:rsidRPr="00F46CB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4954DE" w:rsidRPr="00F46CB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F46CB9" w:rsidRDefault="00F46CB9" w:rsidP="00B1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14A0F" w:rsidRPr="00F46C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70DF5" w:rsidRPr="00F46CB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человек/1</w:t>
            </w:r>
            <w:r w:rsidR="00B14A0F" w:rsidRPr="00F46CB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431DE" w:rsidRPr="00F46C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14A0F" w:rsidRPr="00F46C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954DE" w:rsidRPr="00F46CB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F46CB9" w:rsidRDefault="00F46CB9" w:rsidP="00B1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14A0F" w:rsidRPr="00F4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070DF5" w:rsidRPr="00F46CB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0человек/%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0человек/%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6E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50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E2B9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6E2B95" w:rsidP="006E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954DE"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4954DE"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</w:t>
            </w: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педагогических работников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6E2B95" w:rsidP="006E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954DE"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4954DE"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6E2B95" w:rsidP="006E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954DE"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3067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954DE"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4954DE"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6E2B95" w:rsidP="006E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14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66,4</w:t>
            </w:r>
            <w:r w:rsidR="004954DE"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30677B" w:rsidP="006E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54DE"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</w:t>
            </w:r>
            <w:r w:rsidR="006E2B95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  <w:r w:rsidR="004954DE"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6E2B95" w:rsidP="006E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954DE"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6E2B95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954DE"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человек/100%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30677B" w:rsidP="00B1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954DE"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</w:t>
            </w:r>
            <w:r w:rsidR="00E524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14A0F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 w:rsidR="00E524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954DE"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7C50AC" w:rsidRDefault="00E5248F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954DE" w:rsidRPr="007C5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7C50AC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AC">
              <w:rPr>
                <w:rFonts w:ascii="Times New Roman" w:eastAsia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да/</w:t>
            </w: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835016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954DE"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да/</w:t>
            </w: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да/</w:t>
            </w: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/нет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да/</w:t>
            </w: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да/</w:t>
            </w: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да/</w:t>
            </w: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да/</w:t>
            </w: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да/</w:t>
            </w: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</w:tr>
      <w:tr w:rsidR="004954DE" w:rsidRPr="001C609B" w:rsidTr="004954DE">
        <w:tc>
          <w:tcPr>
            <w:tcW w:w="3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7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DE" w:rsidRPr="001C609B" w:rsidRDefault="004954DE" w:rsidP="0049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9B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</w:t>
            </w:r>
          </w:p>
        </w:tc>
      </w:tr>
    </w:tbl>
    <w:p w:rsidR="004954DE" w:rsidRPr="001C609B" w:rsidRDefault="004954DE" w:rsidP="0049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848" w:rsidRPr="004954DE" w:rsidRDefault="008B2848" w:rsidP="004954D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C2048"/>
          <w:sz w:val="24"/>
          <w:szCs w:val="24"/>
        </w:rPr>
      </w:pPr>
    </w:p>
    <w:p w:rsidR="008B2848" w:rsidRPr="004954DE" w:rsidRDefault="008B2848" w:rsidP="00495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2848" w:rsidRPr="004954DE" w:rsidRDefault="008B2848" w:rsidP="00495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2848" w:rsidRPr="004954DE" w:rsidRDefault="008B2848" w:rsidP="0049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8B2848" w:rsidRPr="004954DE" w:rsidRDefault="008B2848" w:rsidP="0049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2848" w:rsidRPr="004954DE" w:rsidRDefault="008B2848" w:rsidP="0049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4D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B2848" w:rsidRPr="004954DE" w:rsidRDefault="008B2848" w:rsidP="0049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777" w:rsidRPr="004954DE" w:rsidRDefault="00417777" w:rsidP="0049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7777" w:rsidRPr="004954DE" w:rsidSect="00A80B22">
      <w:pgSz w:w="11906" w:h="16838"/>
      <w:pgMar w:top="709" w:right="1133" w:bottom="709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aps w:val="0"/>
        <w:smallCaps w:val="0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42271FA5"/>
    <w:multiLevelType w:val="hybridMultilevel"/>
    <w:tmpl w:val="735E70A2"/>
    <w:lvl w:ilvl="0" w:tplc="630AE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B3684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ED0E49"/>
    <w:multiLevelType w:val="hybridMultilevel"/>
    <w:tmpl w:val="93383BDA"/>
    <w:lvl w:ilvl="0" w:tplc="4A421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82F66"/>
    <w:multiLevelType w:val="hybridMultilevel"/>
    <w:tmpl w:val="A35E003A"/>
    <w:lvl w:ilvl="0" w:tplc="0090DF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061E6"/>
    <w:multiLevelType w:val="multilevel"/>
    <w:tmpl w:val="79E852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2848"/>
    <w:rsid w:val="00003DE9"/>
    <w:rsid w:val="00063D9F"/>
    <w:rsid w:val="00070DF5"/>
    <w:rsid w:val="000C669B"/>
    <w:rsid w:val="000E4446"/>
    <w:rsid w:val="001053CC"/>
    <w:rsid w:val="001A50D9"/>
    <w:rsid w:val="001B30C0"/>
    <w:rsid w:val="001B7BC1"/>
    <w:rsid w:val="001C3505"/>
    <w:rsid w:val="001C609B"/>
    <w:rsid w:val="001D46D1"/>
    <w:rsid w:val="001D5719"/>
    <w:rsid w:val="001E4808"/>
    <w:rsid w:val="00241C06"/>
    <w:rsid w:val="00251553"/>
    <w:rsid w:val="00293113"/>
    <w:rsid w:val="0029447F"/>
    <w:rsid w:val="002A110E"/>
    <w:rsid w:val="002B3EFD"/>
    <w:rsid w:val="002C3456"/>
    <w:rsid w:val="002E4D0B"/>
    <w:rsid w:val="002F0647"/>
    <w:rsid w:val="0030677B"/>
    <w:rsid w:val="00344199"/>
    <w:rsid w:val="00352F87"/>
    <w:rsid w:val="003856BE"/>
    <w:rsid w:val="003A7BE2"/>
    <w:rsid w:val="003A7E17"/>
    <w:rsid w:val="00417777"/>
    <w:rsid w:val="0044324D"/>
    <w:rsid w:val="004954DE"/>
    <w:rsid w:val="004A7C77"/>
    <w:rsid w:val="004B5BFA"/>
    <w:rsid w:val="004F286B"/>
    <w:rsid w:val="00544E2C"/>
    <w:rsid w:val="005522B1"/>
    <w:rsid w:val="0060603D"/>
    <w:rsid w:val="00615CC8"/>
    <w:rsid w:val="00622942"/>
    <w:rsid w:val="00627EB8"/>
    <w:rsid w:val="00663769"/>
    <w:rsid w:val="00677A79"/>
    <w:rsid w:val="006D3C0C"/>
    <w:rsid w:val="006D539D"/>
    <w:rsid w:val="006E2B95"/>
    <w:rsid w:val="006E2D38"/>
    <w:rsid w:val="00704081"/>
    <w:rsid w:val="00746951"/>
    <w:rsid w:val="007471DF"/>
    <w:rsid w:val="00760AD8"/>
    <w:rsid w:val="0078238F"/>
    <w:rsid w:val="007C50AC"/>
    <w:rsid w:val="00835016"/>
    <w:rsid w:val="008431DE"/>
    <w:rsid w:val="00850A61"/>
    <w:rsid w:val="00861177"/>
    <w:rsid w:val="00896877"/>
    <w:rsid w:val="008B04EA"/>
    <w:rsid w:val="008B2848"/>
    <w:rsid w:val="008E2042"/>
    <w:rsid w:val="008E420E"/>
    <w:rsid w:val="00902321"/>
    <w:rsid w:val="00910255"/>
    <w:rsid w:val="0091645F"/>
    <w:rsid w:val="0094619E"/>
    <w:rsid w:val="009571A6"/>
    <w:rsid w:val="00986F70"/>
    <w:rsid w:val="009C34B5"/>
    <w:rsid w:val="00A62FA5"/>
    <w:rsid w:val="00A80B22"/>
    <w:rsid w:val="00AD64DF"/>
    <w:rsid w:val="00B14A0F"/>
    <w:rsid w:val="00B23201"/>
    <w:rsid w:val="00B3528D"/>
    <w:rsid w:val="00BD5785"/>
    <w:rsid w:val="00BD6D57"/>
    <w:rsid w:val="00C00E7E"/>
    <w:rsid w:val="00CC155B"/>
    <w:rsid w:val="00D34892"/>
    <w:rsid w:val="00D437B6"/>
    <w:rsid w:val="00DA29EB"/>
    <w:rsid w:val="00E5248F"/>
    <w:rsid w:val="00E6631E"/>
    <w:rsid w:val="00E710B5"/>
    <w:rsid w:val="00EA1401"/>
    <w:rsid w:val="00EB201C"/>
    <w:rsid w:val="00EE192C"/>
    <w:rsid w:val="00EF4012"/>
    <w:rsid w:val="00F000C2"/>
    <w:rsid w:val="00F46CB9"/>
    <w:rsid w:val="00F66081"/>
    <w:rsid w:val="00F733B3"/>
    <w:rsid w:val="00F77CCC"/>
    <w:rsid w:val="00F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47"/>
  </w:style>
  <w:style w:type="paragraph" w:styleId="2">
    <w:name w:val="heading 2"/>
    <w:basedOn w:val="a"/>
    <w:link w:val="20"/>
    <w:uiPriority w:val="9"/>
    <w:qFormat/>
    <w:rsid w:val="001E48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84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22"/>
    <w:qFormat/>
    <w:rsid w:val="008B2848"/>
    <w:rPr>
      <w:b/>
      <w:bCs/>
    </w:rPr>
  </w:style>
  <w:style w:type="paragraph" w:customStyle="1" w:styleId="31">
    <w:name w:val="Основной текст с отступом 31"/>
    <w:basedOn w:val="a"/>
    <w:rsid w:val="008B2848"/>
    <w:pPr>
      <w:tabs>
        <w:tab w:val="left" w:pos="0"/>
        <w:tab w:val="left" w:pos="3686"/>
      </w:tabs>
      <w:spacing w:after="0" w:line="240" w:lineRule="auto"/>
      <w:ind w:right="-766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rsid w:val="008B2848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6">
    <w:name w:val="Основной текст Знак"/>
    <w:basedOn w:val="a0"/>
    <w:link w:val="a5"/>
    <w:semiHidden/>
    <w:rsid w:val="008B2848"/>
    <w:rPr>
      <w:rFonts w:ascii="Times New Roman" w:eastAsia="Times New Roman" w:hAnsi="Times New Roman" w:cs="Times New Roman"/>
      <w:sz w:val="16"/>
      <w:szCs w:val="20"/>
    </w:rPr>
  </w:style>
  <w:style w:type="paragraph" w:styleId="a7">
    <w:name w:val="Body Text Indent"/>
    <w:basedOn w:val="a"/>
    <w:link w:val="a8"/>
    <w:semiHidden/>
    <w:rsid w:val="008B28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8B284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7C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basedOn w:val="a0"/>
    <w:rsid w:val="001E4808"/>
  </w:style>
  <w:style w:type="character" w:customStyle="1" w:styleId="20">
    <w:name w:val="Заголовок 2 Знак"/>
    <w:basedOn w:val="a0"/>
    <w:link w:val="2"/>
    <w:uiPriority w:val="9"/>
    <w:rsid w:val="001E480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2E4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AD64DF"/>
  </w:style>
  <w:style w:type="table" w:styleId="aa">
    <w:name w:val="Table Grid"/>
    <w:basedOn w:val="a1"/>
    <w:uiPriority w:val="39"/>
    <w:rsid w:val="009C34B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1B3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10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1">
    <w:name w:val="Сетка таблицы2"/>
    <w:basedOn w:val="a1"/>
    <w:next w:val="aa"/>
    <w:uiPriority w:val="39"/>
    <w:rsid w:val="00E710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A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1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84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22"/>
    <w:qFormat/>
    <w:rsid w:val="008B2848"/>
    <w:rPr>
      <w:b/>
      <w:bCs/>
    </w:rPr>
  </w:style>
  <w:style w:type="paragraph" w:customStyle="1" w:styleId="31">
    <w:name w:val="Основной текст с отступом 31"/>
    <w:basedOn w:val="a"/>
    <w:rsid w:val="008B2848"/>
    <w:pPr>
      <w:tabs>
        <w:tab w:val="left" w:pos="0"/>
        <w:tab w:val="left" w:pos="3686"/>
      </w:tabs>
      <w:spacing w:after="0" w:line="240" w:lineRule="auto"/>
      <w:ind w:right="-766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rsid w:val="008B2848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6">
    <w:name w:val="Основной текст Знак"/>
    <w:basedOn w:val="a0"/>
    <w:link w:val="a5"/>
    <w:semiHidden/>
    <w:rsid w:val="008B2848"/>
    <w:rPr>
      <w:rFonts w:ascii="Times New Roman" w:eastAsia="Times New Roman" w:hAnsi="Times New Roman" w:cs="Times New Roman"/>
      <w:sz w:val="16"/>
      <w:szCs w:val="20"/>
    </w:rPr>
  </w:style>
  <w:style w:type="paragraph" w:styleId="a7">
    <w:name w:val="Body Text Indent"/>
    <w:basedOn w:val="a"/>
    <w:link w:val="a8"/>
    <w:semiHidden/>
    <w:rsid w:val="008B28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8B284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7C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18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23</Pages>
  <Words>8630</Words>
  <Characters>49192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20</cp:revision>
  <cp:lastPrinted>2022-04-07T05:08:00Z</cp:lastPrinted>
  <dcterms:created xsi:type="dcterms:W3CDTF">2020-04-10T09:28:00Z</dcterms:created>
  <dcterms:modified xsi:type="dcterms:W3CDTF">2022-04-19T16:59:00Z</dcterms:modified>
</cp:coreProperties>
</file>