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ED" w:rsidRPr="00CD4DCA" w:rsidRDefault="00CD4DCA" w:rsidP="0071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D4DC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Муниципальное дошкольное образовательное учреждение </w:t>
      </w:r>
    </w:p>
    <w:p w:rsidR="00714CED" w:rsidRPr="00CD4DCA" w:rsidRDefault="00DC3F42" w:rsidP="00714C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D4D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="00714CED" w:rsidRPr="00CD4D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</w:t>
      </w:r>
      <w:r w:rsidRPr="00CD4D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етский сад</w:t>
      </w:r>
      <w:r w:rsidR="00714CED" w:rsidRPr="00CD4D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№ 192</w:t>
      </w:r>
      <w:r w:rsidRPr="00CD4D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714CED" w:rsidRPr="00CD4DCA" w:rsidRDefault="00714CED" w:rsidP="00714C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26A72"/>
          <w:kern w:val="36"/>
          <w:sz w:val="28"/>
          <w:szCs w:val="28"/>
        </w:rPr>
      </w:pPr>
    </w:p>
    <w:p w:rsidR="00714CED" w:rsidRDefault="00714CED" w:rsidP="00714C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517E87" w:rsidRDefault="00517E87" w:rsidP="00517E8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17E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Утверждено </w:t>
      </w:r>
    </w:p>
    <w:p w:rsidR="00714CED" w:rsidRDefault="00517E87" w:rsidP="00517E8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17E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педагогическом совете</w:t>
      </w:r>
    </w:p>
    <w:p w:rsidR="00517E87" w:rsidRPr="00517E87" w:rsidRDefault="00517E87" w:rsidP="00517E8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Протокол № 2 от 15.01.2014 г.</w:t>
      </w:r>
    </w:p>
    <w:p w:rsidR="00714CED" w:rsidRDefault="00714CED" w:rsidP="00714C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714CED" w:rsidRDefault="00714CED" w:rsidP="00714C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714CED" w:rsidRDefault="00714CED" w:rsidP="00714C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714CED" w:rsidRDefault="00714CED" w:rsidP="00714C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714CED" w:rsidRDefault="00714CED" w:rsidP="00714C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DC3F42" w:rsidRDefault="00714CED" w:rsidP="00714C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450DE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Целевая программа </w:t>
      </w:r>
    </w:p>
    <w:p w:rsidR="00DC3F42" w:rsidRDefault="00714CED" w:rsidP="00714C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proofErr w:type="spellStart"/>
      <w:r w:rsidRPr="00450DE5">
        <w:rPr>
          <w:rFonts w:ascii="Times New Roman" w:eastAsia="Times New Roman" w:hAnsi="Times New Roman" w:cs="Times New Roman"/>
          <w:b/>
          <w:bCs/>
          <w:sz w:val="40"/>
          <w:szCs w:val="40"/>
        </w:rPr>
        <w:t>здоровьесбережения</w:t>
      </w:r>
      <w:proofErr w:type="spellEnd"/>
      <w:r w:rsidRPr="00450DE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450DE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воспитанников</w:t>
      </w:r>
      <w:r w:rsidRPr="00450DE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</w:p>
    <w:p w:rsidR="00714CED" w:rsidRPr="00450DE5" w:rsidRDefault="00714CED" w:rsidP="00714C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450DE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"Здоровье"</w:t>
      </w:r>
    </w:p>
    <w:p w:rsidR="00714CED" w:rsidRPr="0071698F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50DE5">
        <w:rPr>
          <w:rFonts w:ascii="Times New Roman" w:eastAsia="Times New Roman" w:hAnsi="Times New Roman" w:cs="Times New Roman"/>
          <w:b/>
          <w:sz w:val="40"/>
          <w:szCs w:val="40"/>
        </w:rPr>
        <w:br/>
      </w:r>
      <w:r w:rsidRPr="00450D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714CED" w:rsidRDefault="00714CED" w:rsidP="00714C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Разработчик: Булатова Ирина</w:t>
      </w:r>
      <w:r w:rsidRPr="00716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Владимировна, </w:t>
      </w:r>
      <w:r w:rsidR="00317B3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заведующий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М</w:t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 w:rsidR="00DC3F42">
        <w:rPr>
          <w:rFonts w:ascii="Times New Roman" w:eastAsia="Times New Roman" w:hAnsi="Times New Roman" w:cs="Times New Roman"/>
          <w:color w:val="333333"/>
          <w:sz w:val="24"/>
          <w:szCs w:val="24"/>
        </w:rPr>
        <w:t>ОУ «Детский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DC3F42">
        <w:rPr>
          <w:rFonts w:ascii="Times New Roman" w:eastAsia="Times New Roman" w:hAnsi="Times New Roman" w:cs="Times New Roman"/>
          <w:color w:val="333333"/>
          <w:sz w:val="24"/>
          <w:szCs w:val="24"/>
        </w:rPr>
        <w:t>ад</w:t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DC3F42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714CED" w:rsidRDefault="00714CED" w:rsidP="00714C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61A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</w:t>
      </w:r>
      <w:r w:rsidR="00DC3F4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лексеева Светлана Валерьевна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714CED" w:rsidRDefault="00714CED" w:rsidP="0071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старшая медсестра</w:t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Ярославль</w:t>
      </w:r>
    </w:p>
    <w:p w:rsidR="00714CED" w:rsidRDefault="00DC3F42" w:rsidP="0071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2014</w:t>
      </w:r>
      <w:r w:rsidR="00714C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</w:t>
      </w: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14CED" w:rsidRPr="00450DE5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50D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Паспорт программы</w:t>
      </w:r>
    </w:p>
    <w:p w:rsidR="00714CED" w:rsidRPr="0071698F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0"/>
        <w:gridCol w:w="6725"/>
      </w:tblGrid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«Здоровье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092B" w:rsidRPr="00F40141" w:rsidRDefault="0069092B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14CED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Российской Федерац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«Об образовании»  </w:t>
            </w:r>
            <w:r w:rsidR="00C628C3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29.12.2012 г., №273 - ФЗ</w:t>
            </w:r>
            <w:r w:rsidR="00714CED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. С и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зменениями и дополнениями: </w:t>
            </w:r>
            <w:r w:rsidR="00C628C3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092B" w:rsidRPr="00F40141" w:rsidRDefault="00C628C3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99- ФЗ </w:t>
            </w:r>
            <w:r w:rsidR="0069092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07.05.2013 г., </w:t>
            </w:r>
            <w:r w:rsidR="0069092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120-ФЗ от </w:t>
            </w:r>
            <w:r w:rsidR="0069092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07.06.2013 г.; </w:t>
            </w:r>
          </w:p>
          <w:p w:rsidR="0069092B" w:rsidRPr="00F40141" w:rsidRDefault="00C628C3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170–ФЗ от 02.07.2013 г.; </w:t>
            </w:r>
            <w:r w:rsidR="0069092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№203-ФЗ от 23.07.2013</w:t>
            </w:r>
            <w:r w:rsidR="00714CED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9092B" w:rsidRPr="00F40141" w:rsidRDefault="00C628C3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317 – ФЗ от 25.11.2013г.</w:t>
            </w:r>
            <w:r w:rsidR="0069092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714CED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Российской Федерации «Об основных гарантиях прав ребенка Российской Федерац</w:t>
            </w:r>
            <w:r w:rsidR="0069092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ии», № 124-ФЗ от 24.07.1998г.;</w:t>
            </w:r>
          </w:p>
          <w:p w:rsidR="00C628C3" w:rsidRPr="00F40141" w:rsidRDefault="0069092B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14CED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«Основы законодательства Российской Федерации об охране здоровья граждан» № 5487-1 от 22.06.1993 г. (в редакции Указа Президента Российской Федерации от 24.12.1993г. № 2288; Федеральных законов от 02.03.1998 г.; № 30-ФЗ, от 20.12.1999г. № 214-ФЗ, от 02.12.2000 г. № 139-ФЗ);</w:t>
            </w:r>
            <w:r w:rsidR="00714CED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4CED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ФЗ «Об основах системы профилактики безнадзорности и правонарушений несовершеннолетних 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(№ 120-ФЗ от 24 июня 1999 г.)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714CED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модернизации российск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образования до 2010 года.</w:t>
            </w:r>
            <w:proofErr w:type="gramEnd"/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714CED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Российской Федерации «Об иммунопрофилакти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ке инфекционных заболеваний»;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714CED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Типовое положение о дошкольном образовательном учреждении. </w:t>
            </w:r>
            <w:proofErr w:type="gramStart"/>
            <w:r w:rsidR="00714CED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Постановлением Правительства РФ № 666 от 12.09.2008г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14CED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4CED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 «Об общероссийской системе мониторинга состояния физического здоровья населения, развития детей, подростков и молодежи» № 916 29.12. 2001 г.;</w:t>
            </w:r>
            <w:r w:rsidR="00714CED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Приказ Министерства здравоохранения Российской Федерации и Министерства образования Российской Федерации « О мерах по улучшению охраны здоровья детей в Российской Федерации» № 176/2017 от 31. 05. 2002 г. Приказ Министерства образования российской</w:t>
            </w:r>
            <w:proofErr w:type="gramEnd"/>
            <w:r w:rsidR="00714CED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федерации, Министерства здравоохранения Российской Федерации, Государственного комитета Российской Федерации по физической культуре и спорту, Российской Академии образования « О совершенствовании процесса физического воспитания в образовательных учреждениях Российской Федерации» № 2712/227/166/19 от 16.07.2002 г.;</w:t>
            </w:r>
            <w:r w:rsidR="00714CED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Санитарно-эпидемиологические требования к устройству, содержанию и организации режима работы в дошкольных организациях. </w:t>
            </w:r>
            <w:proofErr w:type="spellStart"/>
            <w:r w:rsidR="00714CED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СанП</w:t>
            </w:r>
            <w:r w:rsidR="00C628C3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="00C628C3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2.4.1.3049-13; 2.4.1.3147-13 </w:t>
            </w:r>
          </w:p>
          <w:p w:rsidR="00714CED" w:rsidRPr="00F40141" w:rsidRDefault="00C628C3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15.05.2013г. 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 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этапы реализации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F40141" w:rsidRDefault="00BB24E5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2014 – 20</w:t>
            </w:r>
            <w:r w:rsidR="00C628C3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714CED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Первый этап (2014 – 2016</w:t>
            </w:r>
            <w:r w:rsidR="00714CED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гг.) – организационно-подготовительный этап – поиск оптимальной структуры управления проектом, создание систем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ы мониторинга;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Второй этап (2016 – 2017</w:t>
            </w:r>
            <w:r w:rsidR="00714CED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гг.) – основной (отработка основных компонентов программы);</w:t>
            </w:r>
            <w:r w:rsidR="00714CED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Третий этап (2017-2018</w:t>
            </w:r>
            <w:r w:rsidR="00714CED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гг.) – </w:t>
            </w:r>
            <w:proofErr w:type="spellStart"/>
            <w:r w:rsidR="00714CED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итогово-обобщающий</w:t>
            </w:r>
            <w:proofErr w:type="spellEnd"/>
            <w:r w:rsidR="00714CED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(анализ и синтез результатов, обобщение опыта, оценка и прогнозирование перспектив </w:t>
            </w:r>
            <w:proofErr w:type="spellStart"/>
            <w:r w:rsidR="00714CED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714CED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 в условиях детского сада).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новой идеологии, утверждающей приоритетность охраны и укрепления здоровья всех участников образовательного процесса в детском саду.</w:t>
            </w:r>
          </w:p>
          <w:p w:rsidR="00714CED" w:rsidRPr="0071698F" w:rsidRDefault="00714CED" w:rsidP="00DC3F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оптимальных социально-педагогических, психологических и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развития и функционирования личности воспитанника в условиях детского сада.</w:t>
            </w:r>
          </w:p>
          <w:p w:rsidR="00714CED" w:rsidRPr="0071698F" w:rsidRDefault="00714CED" w:rsidP="00DC3F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охраны жизни и здоровья воспитанников, гарантий их законных прав на безопасные условия образовательно-воспитательного процесса.</w:t>
            </w:r>
          </w:p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задачи, мероприятия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выполнения законодательства по охране здоровь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воспитанников детского сада;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Создание условий для полноценного сба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лансированного питания детей;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инновационных систем оздоровления,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мероприятий по снижению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аболеваемости в детском саду;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преимуще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ств зд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орового образа жизни, способствующего успешной социальной адаптации 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тивостоянию вредным привычкам;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Соблюдение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валеологических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на занятиях самоподготовкой, воспитательских часах,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анятиях физической культурой;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тивно-оздоровительной работы;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комплексных систем мер, направленных на профилактику и просвещение физического, психологиче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и социального здоровья;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механизмов совместной работы всех заинтересованных в сохранении и укреплении здоровья воспитанников учреждений.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Ожидаемые, конечные результаты, важнейшие целевые показатели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Стабилизация показателей здоровья: </w:t>
            </w:r>
          </w:p>
          <w:p w:rsidR="00714CED" w:rsidRPr="00220F18" w:rsidRDefault="00714CED" w:rsidP="00DC3F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</w:t>
            </w:r>
            <w:r w:rsidRPr="00220F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ровень заболеваемости детей.</w:t>
            </w:r>
          </w:p>
          <w:p w:rsidR="00714CED" w:rsidRPr="0071698F" w:rsidRDefault="00714CED" w:rsidP="00DC3F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освоения основной образовательной программы по образовательным областям «Здоровье», «Физическое развитие», «Безопасность».</w:t>
            </w:r>
          </w:p>
          <w:p w:rsidR="00714CED" w:rsidRPr="0071698F" w:rsidRDefault="00714CED" w:rsidP="00DC3F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детей, охваченных дополнительным образованием в условиях детского сада.</w:t>
            </w:r>
          </w:p>
          <w:p w:rsidR="00714CED" w:rsidRPr="0071698F" w:rsidRDefault="00714CED" w:rsidP="00DC3F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разработчики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Булатова Ирина Владимировна,  заведующая МДОУ</w:t>
            </w:r>
            <w:r w:rsidR="00BB2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24E5">
              <w:rPr>
                <w:rFonts w:ascii="Times New Roman" w:eastAsia="Times New Roman" w:hAnsi="Times New Roman" w:cs="Times New Roman"/>
                <w:sz w:val="24"/>
                <w:szCs w:val="24"/>
              </w:rPr>
              <w:t>сад №192», ст. медсестра Алексеева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</w:t>
            </w:r>
            <w:r w:rsidR="00BB24E5">
              <w:rPr>
                <w:rFonts w:ascii="Times New Roman" w:eastAsia="Times New Roman" w:hAnsi="Times New Roman" w:cs="Times New Roman"/>
                <w:sz w:val="24"/>
                <w:szCs w:val="24"/>
              </w:rPr>
              <w:t>алерьевна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Система организации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контроль выполнения программы осуществляе</w:t>
            </w:r>
            <w:r w:rsidR="00BB24E5">
              <w:rPr>
                <w:rFonts w:ascii="Times New Roman" w:eastAsia="Times New Roman" w:hAnsi="Times New Roman" w:cs="Times New Roman"/>
                <w:sz w:val="24"/>
                <w:szCs w:val="24"/>
              </w:rPr>
              <w:t>т Управляющий совет МДОУ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етского сада №192</w:t>
            </w:r>
          </w:p>
        </w:tc>
      </w:tr>
    </w:tbl>
    <w:p w:rsidR="00714CED" w:rsidRDefault="00714CED" w:rsidP="0071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                                                    </w:t>
      </w:r>
    </w:p>
    <w:p w:rsidR="00714CED" w:rsidRDefault="00714CED" w:rsidP="0071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</w:t>
      </w:r>
      <w:r w:rsidRPr="00220F1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Если нельзя вырастить ребенка,</w:t>
      </w:r>
      <w:r w:rsidRPr="00220F1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                                                      </w:t>
      </w:r>
      <w:r w:rsidRPr="00220F1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чтобы он совсем не болел,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  </w:t>
      </w:r>
      <w:r w:rsidRPr="00220F1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то,</w:t>
      </w:r>
      <w:r w:rsidRPr="00220F1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                                                                     </w:t>
      </w:r>
      <w:r w:rsidRPr="00220F1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во всяком случае, поддерживать у него </w:t>
      </w:r>
      <w:r w:rsidRPr="00220F1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                                                                            </w:t>
      </w:r>
      <w:r w:rsidRPr="00220F1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высокий уровень здоровья вполне возможно.</w:t>
      </w:r>
      <w:r w:rsidRPr="00220F1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 xml:space="preserve">                                                                                                                 </w:t>
      </w:r>
      <w:r w:rsidRPr="00220F1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Н.М. Амосов, академик</w:t>
      </w:r>
      <w:r w:rsidRPr="00220F1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</w:p>
    <w:p w:rsidR="00714CED" w:rsidRDefault="00714CED" w:rsidP="0071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16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ТЕОРЕТИЧЕСКОЕ ОБОСНОВАНИЕ</w:t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16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и основные направления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программы «Здоровье</w:t>
      </w:r>
      <w:r w:rsidRPr="00716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BB24E5" w:rsidRPr="0069092B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</w:t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 детей в любом обществе и при любых социально-экономических и политических ситуациях является акту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альнейшей проблемой и предметом </w:t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первоочередной важности, так как оно определяет будущее страны, генофонд нации, научный и экономический потенциал общества и является чутким барометром социально-экономического развития страны. </w:t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>О неблагополучии в состоянии здоровья детей знали и говорили давно, но в последние годы проблема стоит особенно остро. О неблагополучии здоровья населения страны, и особенно подрастающего поколения, стали говорить открыто как на уровне государства, так и отдельно взятого учреждения.</w:t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Концепция модернизации Российского образования до 2010 года, Закон РФ «Об образовании» и многие другие нормативно-правовые документы определяют задачи сохранения здоровья детей, оптимизации учебного процесса, разработки </w:t>
      </w:r>
      <w:proofErr w:type="spellStart"/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здоровьесберегающих</w:t>
      </w:r>
      <w:proofErr w:type="spellEnd"/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технологий обучения и формирования ценности здоровья и здорового образа жизни.</w:t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Особенно остро проблема сохранения, укреп</w:t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ления и формирования здоровья как целостной гармоничной системы стоит перед педагогами и медицинскими работниками, трудовая деятельность которых связана с дошкольными учреждени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ями. </w:t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настоящее время в детский сад приходят дети, имеющие отклонения в состоянии здоровья как физического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 и психического. </w:t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Проблемы педагогического характера наиболее часто связаны с социально-педагогической запущенностью детей. Основными причинами «проблемного» поведения детей могут считаться следующие: </w:t>
      </w:r>
      <w:proofErr w:type="spellStart"/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>несформированность</w:t>
      </w:r>
      <w:proofErr w:type="spellEnd"/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основных культурно-гигиенических навыков, умения общать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ся как со сверстниками, так и с </w:t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взрослыми людьми. </w:t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проблема сохранения и укрепления здо</w:t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ровья воспитанников дошкольного учреждения должна рассматриваться как комплексная и основная в системе обучения и воспитания. Потребность и необходимость построения такой системной, комплексной </w:t>
      </w:r>
      <w:proofErr w:type="spellStart"/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>медико-психолого-педагогической</w:t>
      </w:r>
      <w:proofErr w:type="spellEnd"/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деятельности обусловлена наличием у воспитанников имеющихся медицинских, психологических и педагоги</w:t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ческих проблем. </w:t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 связи с этим, одной из самых важных задач воспитательно-образовательного процесса в детском саду является создание эффективной системы </w:t>
      </w:r>
      <w:proofErr w:type="spellStart"/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здоровьесбережения</w:t>
      </w:r>
      <w:proofErr w:type="spellEnd"/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>, в которой каждый участник получит комплексную и профессиональную помощь в вопросах сохранения, укрепления и формирования здоровья.</w:t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proofErr w:type="gramStart"/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>Эти организационные пробле</w:t>
      </w: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мы могут быть эффективно решены через реали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зацию в </w:t>
      </w:r>
      <w:r w:rsidRPr="0069092B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детском саду целевой программы «Здоровье», которая разработана на основе основной общеобразовательной программы «От рождения до школы», а также основанием для разработки программы послужили следующие нормативные документы:</w:t>
      </w:r>
      <w:proofErr w:type="gramEnd"/>
    </w:p>
    <w:p w:rsidR="00BB24E5" w:rsidRDefault="00BB24E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9092B">
        <w:rPr>
          <w:rFonts w:ascii="Times New Roman" w:eastAsia="Times New Roman" w:hAnsi="Times New Roman" w:cs="Times New Roman"/>
          <w:sz w:val="24"/>
          <w:szCs w:val="24"/>
        </w:rPr>
        <w:t>— Закон Российской Федерации «Об образовании» (29.12.2012 г., №273 - ФЗ.</w:t>
      </w:r>
      <w:proofErr w:type="gramEnd"/>
      <w:r w:rsidRPr="00690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092B">
        <w:rPr>
          <w:rFonts w:ascii="Times New Roman" w:eastAsia="Times New Roman" w:hAnsi="Times New Roman" w:cs="Times New Roman"/>
          <w:sz w:val="24"/>
          <w:szCs w:val="24"/>
        </w:rPr>
        <w:t>С изменениями и дополнениями — № 99- ФЗ от 07.05.2013 г., № 120-ФЗ от 07.06.2013 г.; № 170–ФЗ от 02.07.2013 г.; №203-ФЗ от 23.07.2013 г.; № 317 – ФЗ от 25.11.2013г.);</w:t>
      </w:r>
      <w:proofErr w:type="gramEnd"/>
      <w:r w:rsidRPr="0071698F">
        <w:rPr>
          <w:rFonts w:ascii="Times New Roman" w:eastAsia="Times New Roman" w:hAnsi="Times New Roman" w:cs="Times New Roman"/>
          <w:sz w:val="24"/>
          <w:szCs w:val="24"/>
        </w:rPr>
        <w:br/>
      </w:r>
      <w:r w:rsidR="00714CED"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>— Закон Российской Федерации «Об основных гарантиях прав ребенка Российской Федерации», № 124-ФЗ от 24.07.1998г.;</w:t>
      </w:r>
      <w:r w:rsidR="00714CED"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714CED"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— «Основы законодательства Российской Федерации об охране здоровья граждан» № 5487-1 от 22.06.1993 г. (в редакции Указа Президента Российской Федерации от 24.12.1993г. № 2288; Федеральных законов от 02.03.1998 г.; № 30-ФЗ, от 20.12.1999г. № 214-ФЗ, от 02.12.2000 г. № 139-ФЗ);</w:t>
      </w:r>
      <w:proofErr w:type="gramStart"/>
      <w:r w:rsidR="00714CED"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</w:t>
      </w:r>
      <w:proofErr w:type="gramEnd"/>
      <w:r w:rsidR="00714CED"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>ФЗ «Об основах системы профилактики безнадзорности и правонарушений несовершеннолетних (№ 120-ФЗ от 24 июня 1999 г.)</w:t>
      </w:r>
      <w:r w:rsidR="00714CED"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— Концепция модернизации российского образования до 2010 года.</w:t>
      </w:r>
      <w:r w:rsidR="00714CED"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— Закон Российской Федерации «Об иммунопрофилактике инфекционных заболеваний»;</w:t>
      </w:r>
      <w:r w:rsidR="00714CED"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— Типовое положение о дошкольном образовательном учреждении. Утверждено Постановлением Правительства РФ № 666 от 12.09.2008г.;</w:t>
      </w:r>
      <w:proofErr w:type="gramStart"/>
      <w:r w:rsidR="00714CED"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</w:t>
      </w:r>
      <w:proofErr w:type="gramEnd"/>
      <w:r w:rsidR="00714CED"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Постановление Правительства Российской Федерации «Об общероссийской системе мониторинга состояния физического здоровья населения, развития детей, подростков и молодежи» № 916 29.12. 2001 г.;</w:t>
      </w:r>
      <w:r w:rsidR="00714CED"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— Приказ Министерства здравоохранения Российской Федерации и Министерства образования Российской Федерации « О мерах по улучшению охраны здоровья детей в Российской Федерации» № 176/2017 от 31. 05. 2002 г. Приказ Министерства образования российской федерации, Министерства здравоохранения Российской Федерации, Государственного комитета Российской Федерации по физической культуре и спорту, Российской Академии образования « О совершенствовании процесса физического воспитания в образовательных учреждениях Российской Федерации» № 2712/227/166/19 от 16.07.2002 г.;</w:t>
      </w:r>
    </w:p>
    <w:p w:rsidR="00BB24E5" w:rsidRPr="00F40141" w:rsidRDefault="00BB24E5" w:rsidP="00BB2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98F">
        <w:rPr>
          <w:rFonts w:ascii="Times New Roman" w:eastAsia="Times New Roman" w:hAnsi="Times New Roman" w:cs="Times New Roman"/>
          <w:sz w:val="24"/>
          <w:szCs w:val="24"/>
        </w:rPr>
        <w:t xml:space="preserve">— Санитарно-эпидемиологические </w:t>
      </w:r>
      <w:r w:rsidRPr="00F40141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устройству, содержанию и организации режима работы в дошкольных организациях. </w:t>
      </w:r>
      <w:proofErr w:type="spellStart"/>
      <w:r w:rsidRPr="00F4014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40141">
        <w:rPr>
          <w:rFonts w:ascii="Times New Roman" w:eastAsia="Times New Roman" w:hAnsi="Times New Roman" w:cs="Times New Roman"/>
          <w:sz w:val="24"/>
          <w:szCs w:val="24"/>
        </w:rPr>
        <w:t xml:space="preserve"> 2.4.1.3049-13; 2.4.1.3147-13 </w:t>
      </w:r>
    </w:p>
    <w:p w:rsidR="00714CED" w:rsidRDefault="00BB24E5" w:rsidP="00BB2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</w:pPr>
      <w:r w:rsidRPr="00F40141">
        <w:rPr>
          <w:rFonts w:ascii="Times New Roman" w:eastAsia="Times New Roman" w:hAnsi="Times New Roman" w:cs="Times New Roman"/>
          <w:sz w:val="24"/>
          <w:szCs w:val="24"/>
        </w:rPr>
        <w:t>от 15.05.2013г.</w:t>
      </w:r>
      <w:r w:rsidR="00714CED"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69092B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«Здоровье</w:t>
      </w:r>
      <w:r w:rsidR="00714CED"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призвана объединить педагогический персонал, специалистов детского сада и медицинский персонал, закреплённый за </w:t>
      </w:r>
      <w:proofErr w:type="spellStart"/>
      <w:r w:rsidR="00714CED"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>ДОУ</w:t>
      </w:r>
      <w:proofErr w:type="spellEnd"/>
      <w:r w:rsidR="00714CED"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деле </w:t>
      </w:r>
      <w:proofErr w:type="spellStart"/>
      <w:r w:rsidR="00714CED"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здоровьесбережения</w:t>
      </w:r>
      <w:proofErr w:type="spellEnd"/>
      <w:r w:rsidR="00714CED"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воспитанников и педагогов детского сада</w:t>
      </w:r>
      <w:r w:rsidR="00714CED" w:rsidRPr="007169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  <w:r w:rsidR="00714CED"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714CED" w:rsidRPr="00C33F1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33F1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программы «Здоровье</w:t>
      </w:r>
      <w:r w:rsidRPr="00C33F1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»:</w:t>
      </w:r>
    </w:p>
    <w:p w:rsidR="00714CED" w:rsidRPr="0071698F" w:rsidRDefault="00714CED" w:rsidP="00714C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Создание оптимальных социально-педагогических, психологических и </w:t>
      </w:r>
      <w:proofErr w:type="spellStart"/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здоровьесберегающих</w:t>
      </w:r>
      <w:proofErr w:type="spellEnd"/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условий развития и функционирования личности воспитанника в условиях детского сада.</w:t>
      </w:r>
    </w:p>
    <w:p w:rsidR="00714CED" w:rsidRPr="0071698F" w:rsidRDefault="00714CED" w:rsidP="00714C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98F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Обеспечение охраны жизни и здоровья воспитанников, гарантий их законных прав на безопасные условия образовательно-воспитательного процесса.</w:t>
      </w: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33F1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Задачи:</w:t>
      </w:r>
      <w:r w:rsidRPr="00716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- Обеспечение выполнения законодательства по охране здоров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ья воспитанников детского сада;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- </w:t>
      </w:r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Создание условий для полноценного сбалансированного питания детей</w:t>
      </w:r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 - Внедрение инновационных систем оздоровления, </w:t>
      </w:r>
      <w:proofErr w:type="spellStart"/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ровьесберегающих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технологий;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- </w:t>
      </w:r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Проведение профилактических мероприятий по снижению за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болеваемости в детском саду;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- </w:t>
      </w:r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Популяризация преимуществ здорового образа жизни, способствующего успешной социальной адаптации и </w:t>
      </w:r>
      <w:proofErr w:type="gramStart"/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проти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востоянию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вредным привычкам;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- </w:t>
      </w:r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Соблюдение </w:t>
      </w:r>
      <w:proofErr w:type="spellStart"/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валеологических</w:t>
      </w:r>
      <w:proofErr w:type="spellEnd"/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требований на занятиях самоподготовкой, воспитательских часах, занятиях физической культурой;</w:t>
      </w:r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- Совершенствование системы спортивно-оздоровительной работы;</w:t>
      </w:r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- Создание комплексных систем мер, направленных на профилактику и просвещение физического, психологического и социального здоровья;</w:t>
      </w:r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-  Отработка механизмов совместной работы всех заинтересованных в сохранении и укреплении здоровья воспитанников учреждений.</w:t>
      </w:r>
      <w:r w:rsidRPr="00716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84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Основными направлениями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 реализации программы</w:t>
      </w:r>
      <w:r w:rsidRPr="00084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714CED" w:rsidRPr="00084CF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14CED" w:rsidRPr="00084CF4" w:rsidRDefault="00714CED" w:rsidP="00714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Физкультурно-оздоровительная работа;</w:t>
      </w:r>
    </w:p>
    <w:p w:rsidR="00714CED" w:rsidRPr="00084CF4" w:rsidRDefault="00714CED" w:rsidP="00714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Организация работы с детьми;</w:t>
      </w:r>
    </w:p>
    <w:p w:rsidR="00714CED" w:rsidRPr="00084CF4" w:rsidRDefault="00714CED" w:rsidP="00714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Медицинское сопровождение;</w:t>
      </w:r>
    </w:p>
    <w:p w:rsidR="00714CED" w:rsidRPr="00084CF4" w:rsidRDefault="00714CED" w:rsidP="00714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Психологическое сопровождение;</w:t>
      </w:r>
    </w:p>
    <w:p w:rsidR="00714CED" w:rsidRPr="00084CF4" w:rsidRDefault="00714CED" w:rsidP="00714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Оздоровительная работа с педагогами;</w:t>
      </w:r>
    </w:p>
    <w:p w:rsidR="00714CED" w:rsidRPr="00084CF4" w:rsidRDefault="00714CED" w:rsidP="00714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Укрепление материально-технической базы;</w:t>
      </w:r>
    </w:p>
    <w:p w:rsidR="00714CED" w:rsidRPr="0071698F" w:rsidRDefault="00714CED" w:rsidP="00714C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Организация работы с родителями по пропаганде здорового образа жизни.</w:t>
      </w: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14CED" w:rsidRPr="00084CF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84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Ожидаемые результаты:</w:t>
      </w:r>
      <w:r w:rsidRPr="00716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716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1. Стабилизация показателей здоровья:</w:t>
      </w:r>
    </w:p>
    <w:p w:rsidR="00714CED" w:rsidRPr="00084CF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84CF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-уровень заболеваемости детей.</w:t>
      </w: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2. Повышение качества освоения основной образовательной программы по образовательным областям «Здоровье», «Физическое развитие», «Безопасность». </w:t>
      </w:r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3. Увеличение количества детей, охваченных дополнительным образованием в условиях детского сада.</w:t>
      </w:r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4. Применение </w:t>
      </w:r>
      <w:proofErr w:type="spellStart"/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здоровьесберегающих</w:t>
      </w:r>
      <w:proofErr w:type="spellEnd"/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технологий.</w:t>
      </w:r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5. </w:t>
      </w:r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Материально-техническая база, необходим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ая для реализации программы: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· м</w:t>
      </w:r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узыкально-фи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зкультурный зал;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· и</w:t>
      </w:r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гровые площадки и спортивный инвентарь для занятий физкультурой на открытом воздухе и в зале;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· м</w:t>
      </w:r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едицинский кабине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т;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· кабинет педагога-психолога</w:t>
      </w: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 спортивна площадка.</w:t>
      </w: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84CF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</w: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84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I.  ОСНОВНЫЕ НАПРАВЛЕНИЯ РАБОТЫ С ДЕТЬМИ</w:t>
      </w:r>
    </w:p>
    <w:p w:rsidR="00714CED" w:rsidRPr="00084CF4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0" w:type="auto"/>
        <w:tblInd w:w="-38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3665"/>
        <w:gridCol w:w="3641"/>
      </w:tblGrid>
      <w:tr w:rsidR="00714CED" w:rsidRPr="0071698F" w:rsidTr="00BB24E5">
        <w:trPr>
          <w:trHeight w:val="300"/>
        </w:trPr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B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B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B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714CED" w:rsidRPr="0071698F" w:rsidTr="00BB24E5">
        <w:trPr>
          <w:trHeight w:val="300"/>
        </w:trPr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24E5" w:rsidRDefault="00BB24E5" w:rsidP="00B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«Физическое развитие»</w:t>
            </w:r>
          </w:p>
          <w:p w:rsidR="00714CED" w:rsidRPr="0071698F" w:rsidRDefault="00BB24E5" w:rsidP="00B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з</w:t>
            </w:r>
            <w:r w:rsidR="00714CED"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доровье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Охрана здоровья детей и формирование основ культуры здоровья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физического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психического здоровья детей;</w:t>
            </w:r>
          </w:p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культурно-гигиеничес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ких навыков;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начальных представлений о здоровом образе жизни.</w:t>
            </w:r>
          </w:p>
        </w:tc>
      </w:tr>
      <w:tr w:rsidR="00714CED" w:rsidRPr="0071698F" w:rsidTr="00BB24E5">
        <w:trPr>
          <w:trHeight w:val="300"/>
        </w:trPr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24E5" w:rsidRDefault="00BB24E5" w:rsidP="00B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«Физическое развитие»</w:t>
            </w:r>
          </w:p>
          <w:p w:rsidR="00714CED" w:rsidRPr="0071698F" w:rsidRDefault="00714CED" w:rsidP="00B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 детей интереса и ценностного отношения к занятиям физической культурой, гармоничное физическое развитие.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физических качеств (скорость, сила, гибкость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выносливость, координация);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обогащение двигательного опыта детей (овл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адение основными движениями);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воспитанников потребности в двигательной активности и физическом совершенствовании.</w:t>
            </w:r>
          </w:p>
        </w:tc>
      </w:tr>
      <w:tr w:rsidR="00714CED" w:rsidRPr="0071698F" w:rsidTr="00BB24E5">
        <w:trPr>
          <w:trHeight w:val="300"/>
        </w:trPr>
        <w:tc>
          <w:tcPr>
            <w:tcW w:w="25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24E5" w:rsidRDefault="00BB24E5" w:rsidP="00B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«Познавательное развитие»</w:t>
            </w:r>
          </w:p>
          <w:p w:rsidR="00714CED" w:rsidRPr="0071698F" w:rsidRDefault="00BB24E5" w:rsidP="00BB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б</w:t>
            </w:r>
            <w:r w:rsidR="00714CED"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езопасность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основ безопасности собственной жизнедеятельности.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опасных для человека ситуация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и способах поведения в них;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правилам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сного для человека поведения;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детям знаний о правилах безопасного дорожного движения в качестве пешехода и пасс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ажира транспортного средства;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осторожного и осмотрительного отношения к потенциально опасным для человека ситуациям.</w:t>
            </w:r>
          </w:p>
        </w:tc>
      </w:tr>
    </w:tbl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16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D81075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81075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81075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81075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81075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81075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917CA" w:rsidRDefault="006917CA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917CA" w:rsidRDefault="006917CA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917CA" w:rsidRDefault="006917CA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917CA" w:rsidRDefault="006917CA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Pr="00E413CB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413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II. МЕДИЦИНСКОЕ СОПРОВОЖДЕНИЕ</w:t>
      </w:r>
      <w:r w:rsidRPr="00E413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     </w:t>
      </w:r>
    </w:p>
    <w:tbl>
      <w:tblPr>
        <w:tblW w:w="0" w:type="auto"/>
        <w:tblInd w:w="-38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4380"/>
        <w:gridCol w:w="2387"/>
        <w:gridCol w:w="2555"/>
      </w:tblGrid>
      <w:tr w:rsidR="00714CED" w:rsidRPr="0071698F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 </w:t>
            </w:r>
          </w:p>
        </w:tc>
      </w:tr>
      <w:tr w:rsidR="00714CED" w:rsidRPr="0071698F" w:rsidTr="00D81075">
        <w:trPr>
          <w:trHeight w:val="300"/>
        </w:trPr>
        <w:tc>
          <w:tcPr>
            <w:tcW w:w="9826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714CED" w:rsidRPr="0071698F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анализа острой инфекционной и соматической заболеваемости воспитанников на совещании при заведующем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Ежеквартально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714CED" w:rsidRPr="0071698F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2.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Консультирование воспитателей и разработка рекомендаций, направленных на сохранение здоровья каждому ребенку с соматическими и психическими заболеваниями (экраны здоровья)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714CED" w:rsidRPr="0071698F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Осуществление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натуральных норм расходования продуктов питания. Сбалансированность питания.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714CED" w:rsidRPr="0071698F" w:rsidTr="00D81075">
        <w:trPr>
          <w:trHeight w:val="300"/>
        </w:trPr>
        <w:tc>
          <w:tcPr>
            <w:tcW w:w="9826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Профилактическая работа</w:t>
            </w:r>
          </w:p>
        </w:tc>
      </w:tr>
      <w:tr w:rsidR="00714CED" w:rsidRPr="0071698F" w:rsidTr="00D81075">
        <w:trPr>
          <w:trHeight w:val="300"/>
        </w:trPr>
        <w:tc>
          <w:tcPr>
            <w:tcW w:w="9826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E413CB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Мониторинг</w:t>
            </w:r>
          </w:p>
        </w:tc>
      </w:tr>
      <w:tr w:rsidR="00714CED" w:rsidRPr="0071698F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4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Определение уровня адаптации ребе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нка в условиях детского сада: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психическое здоровье;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здоровье</w:t>
            </w:r>
          </w:p>
        </w:tc>
        <w:tc>
          <w:tcPr>
            <w:tcW w:w="24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 окончанию периода адаптации.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сестра, 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педагог-психолог</w:t>
            </w:r>
          </w:p>
        </w:tc>
      </w:tr>
      <w:tr w:rsidR="00714CED" w:rsidRPr="0071698F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4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Диспансеризация: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 Проведение профилактических осмотров детей согласно приказу  МЗРФ и МОРФ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30.06.1992г. № 187/272.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Обследование:   врачом-педиатром,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(с проведением антропометрии, распределением детей на медицинские группы для занятий физкультурой)</w:t>
            </w:r>
          </w:p>
        </w:tc>
        <w:tc>
          <w:tcPr>
            <w:tcW w:w="24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Согласно плану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раза в 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Бригада узких врачей-специалистов детской поликлиники ГБ № 2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Врач-педиатр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Медсестра</w:t>
            </w:r>
          </w:p>
        </w:tc>
      </w:tr>
      <w:tr w:rsidR="00714CED" w:rsidRPr="0071698F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4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Клинико-лабораторные исследования: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ионально-диагностические;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на гельминты</w:t>
            </w:r>
          </w:p>
        </w:tc>
        <w:tc>
          <w:tcPr>
            <w:tcW w:w="24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плану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714CED" w:rsidRPr="0071698F" w:rsidTr="00D81075">
        <w:trPr>
          <w:trHeight w:val="300"/>
        </w:trPr>
        <w:tc>
          <w:tcPr>
            <w:tcW w:w="9826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E413CB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Профилактика</w:t>
            </w:r>
          </w:p>
        </w:tc>
      </w:tr>
      <w:tr w:rsidR="00714CED" w:rsidRPr="0071698F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дальнейшего обследования детей с выявленной патологией после углубленного медосмотра и постановка нуждающихся на «Д» учет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Медицинская сестра</w:t>
            </w:r>
          </w:p>
        </w:tc>
      </w:tr>
      <w:tr w:rsidR="00714CED" w:rsidRPr="0071698F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Общеукрепляющая терапия: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витаминизация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третьих  блюд);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 поливитамины;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 Медицинская сестра</w:t>
            </w:r>
          </w:p>
        </w:tc>
      </w:tr>
      <w:tr w:rsidR="00714CED" w:rsidRPr="0071698F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Закаливание: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гимнастика;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обливание рук до локтя;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свежем воздухе.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сестра, воспитатели групп</w:t>
            </w:r>
          </w:p>
        </w:tc>
      </w:tr>
      <w:tr w:rsidR="00714CED" w:rsidRPr="0071698F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12.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(обучение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элементам массажа)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Согласно плану профилактической работы.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Инструктор по ФК, воспитатели</w:t>
            </w:r>
          </w:p>
        </w:tc>
      </w:tr>
      <w:tr w:rsidR="00714CED" w:rsidRPr="0071698F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для оздоровления с учетом индивидуальных особенностей воспитанников ДОУ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 Зам. зав. по ВМР, медицинская сестра, инструктор по ФК</w:t>
            </w:r>
          </w:p>
        </w:tc>
      </w:tr>
      <w:tr w:rsidR="00714CED" w:rsidRPr="0071698F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Санитарно-просветительная работа: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«Служба 01</w:t>
            </w:r>
            <w:r w:rsidRPr="00716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(обучение детей оказанию первой     помощи);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</w:t>
            </w:r>
            <w:r w:rsidRPr="00716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«Это должен знать каждый»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(привитие гигиенических навыков, пропаганда здорового образа жизни)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Согласно тематическому плану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Инструктор по ФК, воспитатели, муз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714CED" w:rsidRPr="0071698F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профилактика: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дневный осмотр воспитанников;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изоляция больных детей;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санитарно-гигиеническими условиями;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-контроль за организацией образовательного процесса (режим дня, занятия)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с</w:t>
            </w:r>
            <w:r w:rsidR="00447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облюдение </w:t>
            </w:r>
            <w:proofErr w:type="spellStart"/>
            <w:r w:rsidR="00447D4F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447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2.4.1.3049 – 13; 2.4.1.3147 </w:t>
            </w:r>
            <w:r w:rsidR="007B122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47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  <w:r w:rsidR="007B1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15.05.2013г.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714CED" w:rsidRPr="0071698F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воспитанников:</w:t>
            </w: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ежедневное меню - раскладка;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приготовления пищи;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евого рациона воспитанников;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фактического питания и анализ качества питания;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ническое состояние пищеблока;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бракераж готовой продукции;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за выполнением натуральных норм.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</w:tc>
      </w:tr>
      <w:tr w:rsidR="00714CED" w:rsidRPr="0071698F" w:rsidTr="00D81075">
        <w:trPr>
          <w:trHeight w:val="300"/>
        </w:trPr>
        <w:tc>
          <w:tcPr>
            <w:tcW w:w="8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Контроль санитарного состояния пищеблока и соблюдения личной гигиены его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</w:tbl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81075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81075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81075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81075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81075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81075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81075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81075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81075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81075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A5C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III. ФИЗКУЛЬТУРНО-ОЗДОРОВИТЕЛЬНАЯ РАБОТА</w:t>
      </w:r>
      <w:r w:rsidRPr="001A5C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3.1. СОХРАНЕНИЕ И УКРЕПЛЕНИЕ ФИЗИЧЕСКОГО И ПСИХИЧЕСКОГО ЗДОРОВЬЯ ДЕТЕЙ.  </w:t>
      </w:r>
    </w:p>
    <w:p w:rsidR="00714CED" w:rsidRPr="001A5CFE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2598"/>
        <w:gridCol w:w="3393"/>
        <w:gridCol w:w="1010"/>
        <w:gridCol w:w="1969"/>
      </w:tblGrid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 состояния здоровья детей.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 диагнозов в медицинских картах детей, распределение  их по подгруппам здоровья. 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Оценка эффективности профилактических и оздоровительных мероприятий.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Составление экранов здоровья и подбор рекомендаций по диагнозам.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август, декабрь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конец августа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конец августа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Ст. медсестра,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Использование воздушных ванн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Гимнастика и подвижные игры в облегчённой одежде.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Использование солнечных ванн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Пребывание детей на солнце в трусах и панамах, в процессе игр малой подвижности, а также игр с водой и песком.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Июнь-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Использование закаливания водой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Дидактическое упражнение для умывания «Водичка, водичка»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Дидактическое упражнение для обливания ног прохладной водой «Ножки чисто мы помоем»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Дидактическое упражнение для полоскания горла прохладной водой «Хочешь знать, как гусь гогочет»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Июнь – август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Июнь — август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Использование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босохождения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Комплекс упражнений «Топ, топ – наши ножки»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Июнь -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Осуществление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выработкой правильной осанки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Дидактические упражнения «Позвони в колокольчик», «Сорви листок», «Дотянись до шарика»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Использование тренажера «Пять волшебных точек»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Обеспечивать оптимальную двигательную активность детей в течение дня.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Утренняя гимнастика и гимнастика после сна.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Подвижные, спортивные и народные игры.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Динамические паузы и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</w:tbl>
    <w:p w:rsidR="00D81075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16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D81075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A5C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3.2. ВОСПИТАНИЕ КУЛЬТУРНО-ГИГИЕНИЧЕСКИХ НАВЫКОВ. </w:t>
      </w:r>
    </w:p>
    <w:p w:rsidR="00714CED" w:rsidRPr="001A5CFE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2615"/>
        <w:gridCol w:w="2786"/>
        <w:gridCol w:w="1769"/>
        <w:gridCol w:w="1812"/>
      </w:tblGrid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Воспитывать привычку ухаживать за чистотой своего тела, самостоятельно умываться, мыть руки с мылом.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Дидактическое упражнение «Надо, надо умываться»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 по ЗОЖ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Дидактическое упражнение «Научим Незнайку правильно мыть руки»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Чтение стихотворения А.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«Девочка чумазая»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Просмотр мультфильма «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 «Сколькими способами можно очистить кожу»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Разучивание отрывка из стихотворения В.В. Маяковского «Что такое хорошо и что такое плохо»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«Как умываются животные»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Ежедневно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Воспитывать привычку самостоятельно одеваться, следить за своим внешним видом.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Дидактическое упражнение «Я умею одеваться»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 по ЗОЖ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«Оденем куклу на прогулку»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«Что перепутал художник»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Сюжетно-ролевая игра «Прачечная», «Парикмахерская»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Ежедневно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навыков культурного приёма пищи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Дидактическое упражнение «Учимся аккуратно кушать»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Дидактическое упражнение «Поможем кукле накрыть стол к приходу гостей»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Дежурство по столовой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Сюжетно-ролевая игра «Кафе»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«Столовые приборы и их назначение»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Ежедневно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14CED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течение года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14CED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образовательной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детского сада №192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Май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D81075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16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 </w:t>
      </w:r>
    </w:p>
    <w:p w:rsidR="00D81075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Pr="001A5CFE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A5C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3.3. ФОРМИРОВАНИЕ НАЧАЛЬНЫХ ПРЕДСТАВЛЕНИЙ О </w:t>
      </w:r>
      <w:r w:rsidRPr="001A5C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ЗДОРОВОМ ОБРАЗЕ ЖИЗНИ. 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"/>
        <w:gridCol w:w="2775"/>
        <w:gridCol w:w="2442"/>
        <w:gridCol w:w="1822"/>
        <w:gridCol w:w="1938"/>
      </w:tblGrid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детей с частями тела человека.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ЗОЖ.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органы человека помогают друг другу»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«Что для чего нужно»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«Покажи, что назову»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«Чтобы глаза, уши, зубы были здоровыми»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Воспитание потребности в соблюдении режима питания, употребления в пищу полезных продуктов.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ЗОЖ.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«Полезные продукты»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Подвижная игра «Повара»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Разучивание стихотворения «Кто скорее допьёт» П. Воронько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«Угадай по вкусу»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«Волшебный мешочек»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стихотворения «Маша обедает» П. Воронько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важности для здоровья  сна, гигиенических процедур, движений, закаливания.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ЗОЖ.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Музыкально-ритмическая игра «Все ребята любят мыться».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«Что вредно, что полезно»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 «Как готовиться ко сну»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«Сказки о глупом мышонке» С.Я. Маршака.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Дидактическая игра «Чтобы кожа была здоровой»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Создание альбома «Кто с закалкой дружит – никогда не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тужит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Физкультурные досуги.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с понятиями «здоровье», «болезнь»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ЗОЖ.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Игра по ТРИЗ «Что будет, если…»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Досуг «Осторожно микробы»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стихотворения «Прививка» С. Михалкова.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 «Откуда берутся болезни»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Чтение стихотворения «Воспаление хитрости» А.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умения оказывать себе элементарную первую медицинскую помощь.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ЗОЖ.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«Если ты заболел»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«Лекарства под ногами»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Кроссворд «Зелёная аптека»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Сюжетно – ролевые игры «Поликлиника» и «Аптека»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Инсценировка отрывка стихотворения К.И. Чуковского «Айболит»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«Какому врачу, что нужно»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 «Лекарства – друзья, лекарства враги»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представлений о значении физических упражнений для организма человека.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Занятия по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ЗОЖ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Разучивание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«Спорт-здоровье»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Музыкально-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Зверобика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сказки «Зарядка и Простуда»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Рассматривание альбома «В здоровом теле – здоровый дух»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Спортивный досуг «Путешествие в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Спортландию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образовательной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69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«Детский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№192</w:t>
            </w:r>
            <w:r w:rsidR="006909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Май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16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A5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3.4. РАЗВИТИЕ ФИЗИЧЕСКИХ КАЧЕСТВ (СКОРОСТНЫХ, СИЛОВЫХ, ГИБКО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СТИ, ВЫНОСЛИВОСТИ, КООРДИНАЦИИ)</w:t>
      </w:r>
      <w:r w:rsidRPr="008A5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714CED" w:rsidRPr="008A5035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2502"/>
        <w:gridCol w:w="2494"/>
        <w:gridCol w:w="2094"/>
        <w:gridCol w:w="1899"/>
      </w:tblGrid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правильной осанки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Упражнения на гимнастической скамейке.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Подвижная игра «Пройди – не урони».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Упражнения на турнике и шведской стенке.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задания.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Кружок «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Фитболл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Хореографический кружок «Фламинго»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умения перестраиваться на месте и во время движения.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 по музыке.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Утренняя гимнастика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Музыкально-ритмические движения.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Игры-эстафеты.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Хореографический кружок «Фламинго»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физических качеств: силы, быстроты, выносливости, ловкости, гибкости.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Подвижные, спортивные и народные игры.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упражнения.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Оздоровительный бег.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Пешие прогулки (простейший туризм)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Развитие координации движений и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ориентировки в пространстве.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Занятия по физической культуре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 по музыке.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 хореографического кружка «Фламинго».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 кружка «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Фитболл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Музыкально-ритмические движения.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Динамические паузы.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Подвижные игры.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В соответствии с перспективными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планами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Развития умения прыгать в длину, в высоту, с разбега.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упражнения.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задания.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 планом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умения кататься на велосипеде, самокате.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Игровые упражнения.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задания.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Самостоятельная двигательная активность на прогулке.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Спортивный досуг на воздухе.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Май — сентябрь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умения ползать, пролезать, подлизать, перелазить  через предметы.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Игры-эстафеты.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упражнения.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праздники и досуги.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задания.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 планом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умений в ловле и передаче мяча.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игры.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упражнения.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Подвижные и народные игры.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досуги.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 планом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активности детей в играх со скакалками, обручами и другим спортивным инвентарём.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Утренняя гимнастика.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Самостоятельная двигательная активность детей в группе и на прогулке.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Музыкально-ритмические движения.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Подвижные игры.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досуги и праздники.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</w:tbl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A5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3.5. ФОРМИРОВАНИЕ ПОТРЕБНОСТИ В ДВИГАТЕЛЬНОЙ АКТИВНОСТИ И ФИЗИЧЕСКОМ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СОВЕРШЕНСТВОВАНИИ</w:t>
      </w:r>
    </w:p>
    <w:p w:rsidR="00714CED" w:rsidRPr="008A5035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A5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663"/>
        <w:gridCol w:w="2449"/>
        <w:gridCol w:w="2011"/>
        <w:gridCol w:w="1872"/>
      </w:tblGrid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Воспитание желания выполнять физические упражнения на прогулке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Ходьба по оздоровительным дорожкам.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Упражнения на спортивно – игровом оборудовании.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игры на мини – стадионе.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досуги на воздухе.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умения играть в игры, способствующие совершенствованию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основных движений (ходьба, бег, бросание, катание)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Спортивные, подвижные, народные игры.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Игры – эстафеты.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соревнования.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выразительности движений, умение передавать действия некоторых персонажей, животных.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Хороводные и народные игры.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Инсценировки стихотворений.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Презентация для детей «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Зверобика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Игры – импровизации.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желания самостоятельно использовать спортивный инвентарь для организации игр.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Экскурсия по физкультурному уголку группы.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Изготовление, украшение физкультурного оборудования совместно с детьми.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задания.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Сюжетные интегрированные занятия, с использованием физкультурного оборудования.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Музыкально –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лентами, султанчиками, платочками.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 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Воспитание красоты, грациозности,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выразительности движений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Занятия по музыке.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Занятия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хореографического кружка «Фламинго».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Упражнения с лентами, платочками, султанчиками.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 – ритмические движения.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Релаксация.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Презентации «Лёгкая атлетика», «Танцы народов мира»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В соответствии с перспективным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планом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Поддержание интереса к физической культуре и спорту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Презентация «Виды спорта»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Спортивный праздник «Малые Олимпийские игры»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 рисунков «Мой любимый вид спорта»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игры на мини – стадионе и в зале.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Разучивание стихотворения «Маленький спортсмен» Е. Багрян.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соревнования между командами детских садов посёлка Октябрьского.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Май — сентябрь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образовательной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69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№192</w:t>
            </w:r>
            <w:r w:rsidR="006909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Май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16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</w:t>
      </w:r>
    </w:p>
    <w:p w:rsidR="00D81075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81075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81075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81075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81075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81075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81075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81075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81075" w:rsidRDefault="00D81075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368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3.6. ПРИОБЩЕНИЕ К ПРАВИЛАМ БЕЗОПАСНОГО ДЛЯ ЧЕЛОВЕК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 И ОКРУЖАЮЩЕГО МИРА ПОВЕДЕНИЯ</w:t>
      </w:r>
    </w:p>
    <w:p w:rsidR="00714CED" w:rsidRPr="002368FB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2187"/>
        <w:gridCol w:w="2756"/>
        <w:gridCol w:w="1977"/>
        <w:gridCol w:w="2074"/>
      </w:tblGrid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Осуществление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правил безопасного пребывания в детском саду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Безопасности.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Изготовление совместно с детьми знаков «Опасные предметы в нашей группе»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Презентация «Опасные предметы»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Анализ ситуаций.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Ежедневно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ДОУ, в соответствии с должностной инструкцией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Передача знаний о правилах дорожного движения.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Безопасности.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«ПДД», «Когда мы пешеходы», «Безопасная дорога»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Интервью с детьми «ПДД – наши верные друзья»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Сюжетно – ролевые игры «Автобус», «Путешествие», «Шофер»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Дидактические игры 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 рисунков и поделок.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Экскурсия к дороге.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Досуги.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художественной литературы.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</w:t>
            </w:r>
          </w:p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Передача знаний о правилах пожарной безопасности.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Безопасности.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Дидактические игры.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Сюжетно – ролевая игра «Пожарная часть»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Анализ ситуаций.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Досуги.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 рисунков.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Презентации  «Лесные пожары» и «Опасные электроприборы»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Инсценировка стихотворения «Кошкин дом»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</w:t>
            </w:r>
          </w:p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Формирование представлений о ядовитых ягодах,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грибах и растениях.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Занятия по Безопасности.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Дидактические и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подвижные игры.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Досуги.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Презентация «Грибы»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 рисунков и поделок.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художественной литературы.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В соответствии с тематическим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</w:t>
            </w:r>
          </w:p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образовательной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детского сада №192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Май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716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</w:t>
      </w:r>
    </w:p>
    <w:p w:rsidR="00714CED" w:rsidRPr="0071698F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16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IV. ПСИХОЛОГИЧЕСКОЕ СОПРОВОЖДЕНИЕ</w:t>
      </w:r>
      <w:r w:rsidRPr="00716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  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2211"/>
        <w:gridCol w:w="2843"/>
        <w:gridCol w:w="2161"/>
        <w:gridCol w:w="1786"/>
      </w:tblGrid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Ориентационный тест школьной зрелости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Керна-Йирасека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тестовая беседа С.А.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обследования степени психосоциальной зрелости позволит выявить детей, вероятно имеющих какие-либо особенности развития мотивационной и познавательной сфер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Подготовительная группа </w:t>
            </w:r>
          </w:p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 адаптации детей к условиям ДОУ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Наблюдение, анкетирование педагогов, родителей, составление таблицы адаптации по адаптационным листам К.Ю. Белой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Начало учебного года и по мере поступления детей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Выявление детей группы риска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 диагнозов в медицинских картах ребёнка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После проведения профилактических осмотров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Составление программ психолого-педагогического сопровождения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Совещание при заведующей, педсовет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Начало  учебного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Изучение психологического состояния педагогов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Анкеты, тесты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Начало  учебного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навыков общения педагогов с детьми, родителями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Семинары-практикумы, тренинги, консультации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учебного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Разработка рекомендаций по сохранению психологического здоровья детей и взрослых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Памятки, буклеты, стенды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учебного года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</w:tbl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Pr="00144CF5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44C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 V.ОЗДОРОВИТЕЛЬНАЯ РАБОТА С ПЕДАГОГАМИ</w:t>
      </w:r>
      <w:r w:rsidRPr="00144C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  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"/>
        <w:gridCol w:w="5045"/>
        <w:gridCol w:w="1961"/>
        <w:gridCol w:w="1862"/>
      </w:tblGrid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Аутотренинг и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 раз в месяц/ 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Аудиовизуальная релаксация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 раз в месяц/ 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Профилактика эмоционального «выгорания», профессиональных «выгораний».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Пропаганда здорового образа жизни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</w:p>
        </w:tc>
      </w:tr>
    </w:tbl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44C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VI. УКРЕПЛЕНИЕ МАТЕРИАЛЬНО-ТЕХНИЧЕСКОЙ БАЗЫ ДЕТСКОГО САДА </w:t>
      </w:r>
    </w:p>
    <w:p w:rsidR="00714CED" w:rsidRPr="00144CF5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5775"/>
        <w:gridCol w:w="919"/>
        <w:gridCol w:w="2222"/>
      </w:tblGrid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Приобретение спортивного оборудования и инвентаря  для занятий на открытом воздухе, гимнастического комплекса для мини-стадиона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D81075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2014-2016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а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детского сада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Оборудование медицинского кабинета в соответствии с требованиями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7D4F">
              <w:rPr>
                <w:rFonts w:ascii="Times New Roman" w:eastAsia="Times New Roman" w:hAnsi="Times New Roman" w:cs="Times New Roman"/>
                <w:sz w:val="24"/>
                <w:szCs w:val="24"/>
              </w:rPr>
              <w:t>2.4.1.3049 – 13; 2.4.1.3147-13 от 15.05.2013г.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D81075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2014-2016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а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детского сада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Приобретение спортивного оборудования и инвентаря для занятий в музыкально-физкультурном зале.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D81075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2014-2018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а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детского сада</w:t>
            </w:r>
          </w:p>
        </w:tc>
      </w:tr>
    </w:tbl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16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7D4F" w:rsidRDefault="00447D4F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44C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VII. ОРГАНИЗАЦИЯ РАБОТЫ ПО ПРОПАГАНДЕ ЗДОРОВОГО ОБРАЗА ЖИЗНИ</w:t>
      </w:r>
    </w:p>
    <w:p w:rsidR="00714CED" w:rsidRPr="00144CF5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3199"/>
        <w:gridCol w:w="2525"/>
        <w:gridCol w:w="1483"/>
        <w:gridCol w:w="1795"/>
      </w:tblGrid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8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родителям, как образ жизни семьи воздействует на здоровье ребенка.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передового опыта семейного воспитания,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родителей о факторах, влияющих на физическое здо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ровье ребенка (спокойное общение, питание, закаливание, движения). Рассказывать о действии негативных факторов (переохлаждение, перегре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вание, перекармливание и др.), наносящих непоправимый вред здоровью малыша.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родителям сохранять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укреплять физическое и психи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ческое здоровье ребенка.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консультации, родитель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собрания, оформление информационных стендов,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 родителей на совместное с ребенком чтение литерату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ры, посвященной сохранению и укреплению здоровья, просмотр соответст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вующих художественных и мультипликационных фильмов.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, памяток,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родителей с оздоровительными мероприятиями, проводи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мыми в детском саду. Разъяснять важность посещения детьми секций, сту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дий, ориентированных на оздоровление дошкольников.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Разъяснять родителям (рекомендуя соответствующую литературу) необходимость создания в се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мье предпосылок для полноценного физического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ребенка.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Оформление соответствующего раздела в «уголке для родителей», на родительских собраниях, в личных беседах,</w:t>
            </w:r>
            <w:r w:rsidR="00690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 родителей на формирование у ребенка положительно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отношения к физкультуре и спорту; привычки выполнять ежедневно утреннюю гимнастику; стимулирование двигательной актив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ребенка совместными спортивными занятиями (лыжи, коньки, фит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местное чтение литературы, посвященной спорту; просмотр соответствую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 художественных и мультипликационных фильмов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буклетов, памяток,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родителей об актуальных задачах физического воспи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тания детей на разных возрастных этапах их развития, а также о возмож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ностях детского сада в решении данных задач.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соответствующего раздела в «уголке для родителей», на родительских собраниях,</w:t>
            </w:r>
            <w:r w:rsidR="00447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лучшим опытом физического воспитания дошкольников в семье и детском саду, демонстрирующим средства, формы и методы раз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вития важных физических качеств, воспитания потребности в двигатель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родителей на детские концерты и праздники, дни</w:t>
            </w:r>
            <w:r w:rsidR="00447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 дверей, лекции, семинары, семинары-практикумы, проведение мастер-классов, тренингов,</w:t>
            </w:r>
            <w:r w:rsidR="00447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в детском саду условия для совместных с родителями заня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тий физической культурой и спортом. Привлекать родителей к участию в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совместных с детьми физкультурных праздниках и других ме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роприятиях, организуемых в детском саду (а также районе, городе).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Спортивные праздники, соревнования, конкурсы,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родителей с опасными для здоровья ребенка ситуациями, возникающими дома, на даче, на дороге, в лесу, у водоема, и способами по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 в них. Направлять внимание родителей на развитие у детей спо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собности видеть, осознавать и избегать опасности.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собрания, консультации, буклеты, памятки,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родителей о необходимости создания благоприятных и безопасных условий пребывания детей на улице (соблюдать технику бе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необходимости создания безопасных условий пре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 ~01~, «02» и ~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~ и т. д.).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стенды, памятки, презентации,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родителей к активному отдыху с детьми, расширяющему границы жизни дошкольников и формирующему навыки безопасного пове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дения во время отдыха.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родителям планировать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выходные дни с детьми, обдумывая проблемные ситуации, стимулирующие формирова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моделей позитивного поведения в разных жизненных ситуациях.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праздники, соревнования, конкурсы,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родителей на личном примере демонстрировать детям соблюде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правил безопасного поведения на дорогах.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Памятки, презентации,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 родителей на совместное с ребенком чтение ли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тературы, посвященной сохранению и укреплению здоровья, просмотр соответствующих художественных и мультипликационных фильмов.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Памятки, буклеты,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медиотека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714CED" w:rsidRPr="0071698F" w:rsidTr="00DC3F42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родителей с формами работы дошкольного учреждения по проблеме безопасности детей дошкольного возраста.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ДОУ.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4CED" w:rsidRPr="0071698F" w:rsidRDefault="00714CED" w:rsidP="00DC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</w:tbl>
    <w:p w:rsidR="00714CED" w:rsidRDefault="00714CED" w:rsidP="00D81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16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Критерии оценки эффективности ожидаемых результатов:</w:t>
      </w:r>
      <w:r w:rsidRPr="00716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716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</w:t>
      </w:r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Наличие в образовательном учреждении разработок, направленных на повышение уровня знаний детей, родителей, пед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агогов по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- </w:t>
      </w:r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Уровень готовности выпу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скников к школьному обучению</w:t>
      </w:r>
      <w:r w:rsidR="00812DC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-100%.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- </w:t>
      </w:r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Уровень освоения детьми основной образовател</w:t>
      </w:r>
      <w:r w:rsidR="00D8107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ьной программы по образовательной области «Физическое развитие»</w:t>
      </w:r>
      <w:r w:rsidR="00812DC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-85%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- </w:t>
      </w:r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Уровень удовлетворённости родителей ока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занием образовательных услуг</w:t>
      </w:r>
      <w:r w:rsidR="00812DC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-100%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- Заболеваемость воспитанников</w:t>
      </w:r>
      <w:r w:rsidR="00812DC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-17%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- </w:t>
      </w:r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Физическая по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дготовленность воспитанников.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- </w:t>
      </w:r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Комплексная оценка состояния здоровья (распределен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ие детей на группы здоровья)</w:t>
      </w:r>
      <w:r w:rsidR="00812DC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- 2 группа здоровья -90%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- </w:t>
      </w:r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Уровень </w:t>
      </w:r>
      <w:proofErr w:type="spellStart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сформированности</w:t>
      </w:r>
      <w:proofErr w:type="spellEnd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здорового образа жизни в семьях воспитанников ДОУ</w:t>
      </w:r>
      <w:r w:rsidR="00812DC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-100%</w:t>
      </w:r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</w: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44C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Формы представления результатов программы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- </w:t>
      </w:r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Ежегодные аналитические отчеты (мониторинг) о ходе реализации программы на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Совете ДОУ.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- </w:t>
      </w:r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Разработка педагогами методических разработок по проблеме </w:t>
      </w:r>
      <w:proofErr w:type="spellStart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здоровьесбережения</w:t>
      </w:r>
      <w:proofErr w:type="spellEnd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защита их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 педагогическом совете ДОУ.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- </w:t>
      </w:r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Размещение материалов на сайте ДОУ.</w:t>
      </w: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14CED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14CED" w:rsidRPr="00144CF5" w:rsidRDefault="00714CED" w:rsidP="00714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</w:r>
      <w:r w:rsidRPr="00716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СПИСОК ЛИТЕРАТУРЫ</w:t>
      </w:r>
      <w:r w:rsidRPr="00716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и другие информационные источники</w:t>
      </w:r>
      <w:r w:rsidRPr="00716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716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1. </w:t>
      </w:r>
      <w:proofErr w:type="gramStart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В.А. Бережной, С.Т. </w:t>
      </w:r>
      <w:proofErr w:type="spellStart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Махненко</w:t>
      </w:r>
      <w:proofErr w:type="spellEnd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Т.П. Колодяжная, Ю.В. Калашников «Интегрированные модели дошкольного и общего образования», выпуски </w:t>
      </w:r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№ 5,6,7, </w:t>
      </w:r>
      <w:proofErr w:type="spellStart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ОблЦТТУ</w:t>
      </w:r>
      <w:proofErr w:type="spellEnd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</w:t>
      </w:r>
      <w:proofErr w:type="spellStart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2005г</w:t>
      </w:r>
      <w:proofErr w:type="spellEnd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 </w:t>
      </w:r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2.</w:t>
      </w:r>
      <w:proofErr w:type="gramEnd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А.А. Майер «Управление инновационными процессами в ДОУ», ТЦ «Сфера», 2008г.</w:t>
      </w:r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3. И.В. </w:t>
      </w:r>
      <w:proofErr w:type="spellStart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Юганова</w:t>
      </w:r>
      <w:proofErr w:type="spellEnd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«Экспертные оценки в дошкольном образовании», ТЦ «Сфера», 2009г.</w:t>
      </w:r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4. Т.П. Колодяжная, Е.А. </w:t>
      </w:r>
      <w:proofErr w:type="spellStart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Чекунова</w:t>
      </w:r>
      <w:proofErr w:type="spellEnd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«Сохранение здоровья детей и педагогов в условиях детского сада», М., Перспектива, 2009г.</w:t>
      </w:r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5. Н.Е. </w:t>
      </w:r>
      <w:proofErr w:type="spellStart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Веракса</w:t>
      </w:r>
      <w:proofErr w:type="spellEnd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Т.С. Комарова, М.А. Васильева «От рождения до школы» основная общеобразовательная программа дошкольного образования, «МОЗАИКА-СИНТЕЗ», 2010г.</w:t>
      </w:r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6. Л.И. Лукина «Организационные аспекты работы с педагогическими кадрами ДОУ», ТЦ «Сфера», 2010г.</w:t>
      </w:r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7. О.В. </w:t>
      </w:r>
      <w:proofErr w:type="spellStart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Солодянкина</w:t>
      </w:r>
      <w:proofErr w:type="spellEnd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«Система проектирования в дошкольном учреждении», М., «</w:t>
      </w:r>
      <w:proofErr w:type="spellStart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Аркти</w:t>
      </w:r>
      <w:proofErr w:type="spellEnd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», </w:t>
      </w:r>
      <w:proofErr w:type="spellStart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2010г</w:t>
      </w:r>
      <w:proofErr w:type="spellEnd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8. Н.В. </w:t>
      </w:r>
      <w:proofErr w:type="spellStart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Микляева</w:t>
      </w:r>
      <w:proofErr w:type="spellEnd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«Детский сад и школа будущего: основы сотрудничества и партнёрства», ТЦ «Сфера», 2011г.</w:t>
      </w:r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9. Н.В. </w:t>
      </w:r>
      <w:proofErr w:type="spellStart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Микляева</w:t>
      </w:r>
      <w:proofErr w:type="spellEnd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«Технологии непрерывного образования в детском саду и школе», ТЦ «Сфера», 2011г.</w:t>
      </w:r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10. Интернет-сайт журнала «Педагогический мир», </w:t>
      </w:r>
      <w:proofErr w:type="spellStart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www.pedmir.ru</w:t>
      </w:r>
      <w:proofErr w:type="spellEnd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/</w:t>
      </w:r>
      <w:proofErr w:type="spellStart"/>
      <w:r w:rsidRPr="00144CF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viewdoc.php</w:t>
      </w:r>
      <w:proofErr w:type="spellEnd"/>
    </w:p>
    <w:p w:rsidR="00714CED" w:rsidRPr="00144CF5" w:rsidRDefault="00714CED" w:rsidP="0071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3" w:rsidRDefault="003602A3"/>
    <w:sectPr w:rsidR="003602A3" w:rsidSect="00DC3F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5DDA"/>
    <w:multiLevelType w:val="multilevel"/>
    <w:tmpl w:val="A22A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9E6F70"/>
    <w:multiLevelType w:val="multilevel"/>
    <w:tmpl w:val="CABA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93931"/>
    <w:multiLevelType w:val="multilevel"/>
    <w:tmpl w:val="AB12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27AD9"/>
    <w:multiLevelType w:val="multilevel"/>
    <w:tmpl w:val="6B52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F10245"/>
    <w:multiLevelType w:val="multilevel"/>
    <w:tmpl w:val="783A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CED"/>
    <w:rsid w:val="000E0C8D"/>
    <w:rsid w:val="001C1C04"/>
    <w:rsid w:val="003169C6"/>
    <w:rsid w:val="00317B38"/>
    <w:rsid w:val="003602A3"/>
    <w:rsid w:val="003D6CAC"/>
    <w:rsid w:val="00447D4F"/>
    <w:rsid w:val="00517E87"/>
    <w:rsid w:val="00616FCB"/>
    <w:rsid w:val="006558DA"/>
    <w:rsid w:val="0069092B"/>
    <w:rsid w:val="006917CA"/>
    <w:rsid w:val="00714CED"/>
    <w:rsid w:val="00743D03"/>
    <w:rsid w:val="007B122E"/>
    <w:rsid w:val="00812DC1"/>
    <w:rsid w:val="00945837"/>
    <w:rsid w:val="00BB24E5"/>
    <w:rsid w:val="00C628C3"/>
    <w:rsid w:val="00CC7973"/>
    <w:rsid w:val="00CD4DCA"/>
    <w:rsid w:val="00D81075"/>
    <w:rsid w:val="00DC3F42"/>
    <w:rsid w:val="00F4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A3"/>
  </w:style>
  <w:style w:type="paragraph" w:styleId="1">
    <w:name w:val="heading 1"/>
    <w:basedOn w:val="a"/>
    <w:link w:val="10"/>
    <w:uiPriority w:val="9"/>
    <w:qFormat/>
    <w:rsid w:val="00714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14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C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14C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14C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4CED"/>
  </w:style>
  <w:style w:type="paragraph" w:styleId="a4">
    <w:name w:val="List Paragraph"/>
    <w:basedOn w:val="a"/>
    <w:uiPriority w:val="34"/>
    <w:qFormat/>
    <w:rsid w:val="00714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26</Pages>
  <Words>6124</Words>
  <Characters>34912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</dc:creator>
  <cp:keywords/>
  <dc:description/>
  <cp:lastModifiedBy>1</cp:lastModifiedBy>
  <cp:revision>13</cp:revision>
  <cp:lastPrinted>2015-09-21T05:16:00Z</cp:lastPrinted>
  <dcterms:created xsi:type="dcterms:W3CDTF">2013-02-17T14:28:00Z</dcterms:created>
  <dcterms:modified xsi:type="dcterms:W3CDTF">2016-02-10T11:52:00Z</dcterms:modified>
</cp:coreProperties>
</file>